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12FF" w14:textId="77777777" w:rsidR="006168FE" w:rsidRPr="006C5305" w:rsidRDefault="006168FE" w:rsidP="009E1981">
      <w:pPr>
        <w:textAlignment w:val="baseline"/>
        <w:rPr>
          <w:rFonts w:asciiTheme="minorHAnsi" w:hAnsiTheme="minorHAnsi" w:cstheme="minorHAnsi"/>
          <w:color w:val="000000"/>
          <w:sz w:val="22"/>
          <w:szCs w:val="22"/>
          <w:bdr w:val="none" w:sz="0" w:space="0" w:color="auto" w:frame="1"/>
        </w:rPr>
      </w:pPr>
    </w:p>
    <w:p w14:paraId="1A3A9930" w14:textId="77777777" w:rsidR="006168FE" w:rsidRPr="006C5305" w:rsidRDefault="006168FE" w:rsidP="009E1981">
      <w:pPr>
        <w:textAlignment w:val="baseline"/>
        <w:rPr>
          <w:rFonts w:asciiTheme="minorHAnsi" w:hAnsiTheme="minorHAnsi" w:cstheme="minorHAnsi"/>
          <w:color w:val="000000"/>
          <w:sz w:val="22"/>
          <w:szCs w:val="22"/>
          <w:bdr w:val="none" w:sz="0" w:space="0" w:color="auto" w:frame="1"/>
        </w:rPr>
      </w:pPr>
    </w:p>
    <w:p w14:paraId="3E8223C6" w14:textId="363FD6B1" w:rsidR="00F91C71" w:rsidRPr="006C5305" w:rsidRDefault="0094028B" w:rsidP="009E1981">
      <w:pPr>
        <w:textAlignment w:val="baseline"/>
        <w:rPr>
          <w:rFonts w:asciiTheme="minorHAnsi" w:hAnsiTheme="minorHAnsi" w:cstheme="minorHAnsi"/>
          <w:color w:val="000000"/>
          <w:sz w:val="22"/>
          <w:szCs w:val="22"/>
          <w:bdr w:val="none" w:sz="0" w:space="0" w:color="auto" w:frame="1"/>
        </w:rPr>
      </w:pPr>
      <w:r w:rsidRPr="006C5305">
        <w:rPr>
          <w:rFonts w:asciiTheme="minorHAnsi" w:hAnsiTheme="minorHAnsi" w:cstheme="minorHAnsi"/>
          <w:color w:val="000000"/>
          <w:sz w:val="22"/>
          <w:szCs w:val="22"/>
          <w:bdr w:val="none" w:sz="0" w:space="0" w:color="auto" w:frame="1"/>
        </w:rPr>
        <w:t>Medieninformation</w:t>
      </w:r>
    </w:p>
    <w:p w14:paraId="33D6F097" w14:textId="0734BF25" w:rsidR="00FD4CDB" w:rsidRPr="006C5305" w:rsidRDefault="00FD4CDB" w:rsidP="009E1981">
      <w:pPr>
        <w:textAlignment w:val="baseline"/>
        <w:rPr>
          <w:rFonts w:asciiTheme="minorHAnsi" w:hAnsiTheme="minorHAnsi" w:cstheme="minorHAnsi"/>
          <w:b/>
          <w:color w:val="000000"/>
          <w:sz w:val="22"/>
          <w:szCs w:val="22"/>
          <w:bdr w:val="none" w:sz="0" w:space="0" w:color="auto" w:frame="1"/>
        </w:rPr>
      </w:pPr>
    </w:p>
    <w:p w14:paraId="0B3F3524" w14:textId="15C4EE74" w:rsidR="003F0D66" w:rsidRPr="006C5305" w:rsidRDefault="003F0D66" w:rsidP="009E1981">
      <w:pPr>
        <w:rPr>
          <w:rFonts w:asciiTheme="minorHAnsi" w:hAnsiTheme="minorHAnsi" w:cstheme="minorHAnsi"/>
          <w:b/>
          <w:color w:val="000000"/>
          <w:sz w:val="22"/>
          <w:szCs w:val="22"/>
          <w:bdr w:val="none" w:sz="0" w:space="0" w:color="auto" w:frame="1"/>
        </w:rPr>
      </w:pPr>
    </w:p>
    <w:p w14:paraId="2D8D6D57" w14:textId="77777777" w:rsidR="00FF5953" w:rsidRPr="00C5090B" w:rsidRDefault="00736D61" w:rsidP="00C5090B">
      <w:pPr>
        <w:jc w:val="both"/>
        <w:rPr>
          <w:rFonts w:asciiTheme="minorHAnsi" w:eastAsiaTheme="minorEastAsia" w:hAnsiTheme="minorHAnsi" w:cstheme="minorHAnsi"/>
          <w:b/>
          <w:bCs/>
          <w:color w:val="000000" w:themeColor="text1"/>
          <w:lang w:val="de-DE"/>
        </w:rPr>
      </w:pPr>
      <w:r w:rsidRPr="00C5090B">
        <w:rPr>
          <w:rFonts w:asciiTheme="minorHAnsi" w:eastAsiaTheme="minorEastAsia" w:hAnsiTheme="minorHAnsi" w:cstheme="minorHAnsi"/>
          <w:b/>
          <w:bCs/>
          <w:color w:val="000000" w:themeColor="text1"/>
          <w:lang w:val="de-DE"/>
        </w:rPr>
        <w:t>Rezepte für eine gute Sache</w:t>
      </w:r>
      <w:r w:rsidR="00651751" w:rsidRPr="00C5090B">
        <w:rPr>
          <w:rFonts w:asciiTheme="minorHAnsi" w:eastAsiaTheme="minorEastAsia" w:hAnsiTheme="minorHAnsi" w:cstheme="minorHAnsi"/>
          <w:b/>
          <w:bCs/>
          <w:color w:val="000000" w:themeColor="text1"/>
          <w:lang w:val="de-DE"/>
        </w:rPr>
        <w:t xml:space="preserve">: </w:t>
      </w:r>
    </w:p>
    <w:p w14:paraId="7A1AABE1" w14:textId="431ECFE0" w:rsidR="00C4366F" w:rsidRPr="00C5090B" w:rsidRDefault="0094028B" w:rsidP="00C5090B">
      <w:pPr>
        <w:jc w:val="both"/>
        <w:rPr>
          <w:rFonts w:asciiTheme="minorHAnsi" w:eastAsiaTheme="minorEastAsia" w:hAnsiTheme="minorHAnsi" w:cstheme="minorHAnsi"/>
          <w:b/>
          <w:bCs/>
          <w:color w:val="000000" w:themeColor="text1"/>
          <w:lang w:val="de-DE"/>
        </w:rPr>
      </w:pPr>
      <w:proofErr w:type="spellStart"/>
      <w:r w:rsidRPr="00C5090B">
        <w:rPr>
          <w:rFonts w:asciiTheme="minorHAnsi" w:hAnsiTheme="minorHAnsi" w:cstheme="minorHAnsi"/>
          <w:b/>
          <w:bCs/>
          <w:color w:val="FF0000"/>
        </w:rPr>
        <w:t>elektra</w:t>
      </w:r>
      <w:r w:rsidRPr="00C5090B">
        <w:rPr>
          <w:rFonts w:asciiTheme="minorHAnsi" w:hAnsiTheme="minorHAnsi" w:cstheme="minorHAnsi"/>
          <w:b/>
          <w:bCs/>
        </w:rPr>
        <w:t>bregenz</w:t>
      </w:r>
      <w:proofErr w:type="spellEnd"/>
      <w:r w:rsidRPr="00C5090B">
        <w:rPr>
          <w:rFonts w:asciiTheme="minorHAnsi" w:eastAsiaTheme="minorEastAsia" w:hAnsiTheme="minorHAnsi" w:cstheme="minorHAnsi"/>
          <w:b/>
          <w:bCs/>
          <w:color w:val="000000" w:themeColor="text1"/>
          <w:lang w:val="de-DE"/>
        </w:rPr>
        <w:t xml:space="preserve"> </w:t>
      </w:r>
      <w:r w:rsidR="00651751" w:rsidRPr="00C5090B">
        <w:rPr>
          <w:rFonts w:asciiTheme="minorHAnsi" w:eastAsiaTheme="minorEastAsia" w:hAnsiTheme="minorHAnsi" w:cstheme="minorHAnsi"/>
          <w:b/>
          <w:bCs/>
          <w:color w:val="000000" w:themeColor="text1"/>
          <w:lang w:val="de-DE"/>
        </w:rPr>
        <w:t xml:space="preserve">&amp; Pro </w:t>
      </w:r>
      <w:proofErr w:type="spellStart"/>
      <w:r w:rsidR="00651751" w:rsidRPr="00C5090B">
        <w:rPr>
          <w:rFonts w:asciiTheme="minorHAnsi" w:eastAsiaTheme="minorEastAsia" w:hAnsiTheme="minorHAnsi" w:cstheme="minorHAnsi"/>
          <w:b/>
          <w:bCs/>
          <w:color w:val="000000" w:themeColor="text1"/>
          <w:lang w:val="de-DE"/>
        </w:rPr>
        <w:t>Juventute</w:t>
      </w:r>
      <w:proofErr w:type="spellEnd"/>
      <w:r w:rsidR="00FF5953" w:rsidRPr="00C5090B">
        <w:rPr>
          <w:rFonts w:asciiTheme="minorHAnsi" w:eastAsiaTheme="minorEastAsia" w:hAnsiTheme="minorHAnsi" w:cstheme="minorHAnsi"/>
          <w:b/>
          <w:bCs/>
          <w:color w:val="000000" w:themeColor="text1"/>
          <w:lang w:val="de-DE"/>
        </w:rPr>
        <w:t xml:space="preserve"> </w:t>
      </w:r>
      <w:r w:rsidR="00FF3A58" w:rsidRPr="00C5090B">
        <w:rPr>
          <w:rFonts w:asciiTheme="minorHAnsi" w:eastAsiaTheme="minorEastAsia" w:hAnsiTheme="minorHAnsi" w:cstheme="minorHAnsi"/>
          <w:b/>
          <w:bCs/>
          <w:color w:val="000000" w:themeColor="text1"/>
          <w:lang w:val="de-DE"/>
        </w:rPr>
        <w:t>veröffentlichen</w:t>
      </w:r>
      <w:r w:rsidR="00FF5953" w:rsidRPr="00C5090B">
        <w:rPr>
          <w:rFonts w:asciiTheme="minorHAnsi" w:eastAsiaTheme="minorEastAsia" w:hAnsiTheme="minorHAnsi" w:cstheme="minorHAnsi"/>
          <w:b/>
          <w:bCs/>
          <w:color w:val="000000" w:themeColor="text1"/>
          <w:lang w:val="de-DE"/>
        </w:rPr>
        <w:t xml:space="preserve"> Kochbuch </w:t>
      </w:r>
    </w:p>
    <w:p w14:paraId="2C588914" w14:textId="1032423A" w:rsidR="00CB7F9B" w:rsidRPr="00C5090B" w:rsidRDefault="00CB7F9B" w:rsidP="00C5090B">
      <w:pPr>
        <w:jc w:val="both"/>
        <w:rPr>
          <w:rFonts w:asciiTheme="minorHAnsi" w:hAnsiTheme="minorHAnsi" w:cstheme="minorHAnsi"/>
          <w:color w:val="000000"/>
          <w:sz w:val="22"/>
          <w:szCs w:val="22"/>
        </w:rPr>
      </w:pPr>
    </w:p>
    <w:p w14:paraId="60F7E927" w14:textId="77777777" w:rsidR="004C60E9" w:rsidRPr="00C5090B" w:rsidRDefault="009E7D37" w:rsidP="00C5090B">
      <w:pPr>
        <w:jc w:val="both"/>
        <w:rPr>
          <w:rFonts w:asciiTheme="minorHAnsi" w:hAnsiTheme="minorHAnsi" w:cstheme="minorHAnsi"/>
          <w:b/>
          <w:color w:val="000000" w:themeColor="text1"/>
          <w:sz w:val="22"/>
          <w:szCs w:val="22"/>
          <w:bdr w:val="none" w:sz="0" w:space="0" w:color="auto" w:frame="1"/>
        </w:rPr>
      </w:pPr>
      <w:proofErr w:type="spellStart"/>
      <w:r w:rsidRPr="00C5090B">
        <w:rPr>
          <w:rFonts w:asciiTheme="minorHAnsi" w:hAnsiTheme="minorHAnsi" w:cstheme="minorHAnsi"/>
          <w:b/>
          <w:color w:val="000000" w:themeColor="text1"/>
          <w:sz w:val="22"/>
          <w:szCs w:val="22"/>
          <w:bdr w:val="none" w:sz="0" w:space="0" w:color="auto" w:frame="1"/>
        </w:rPr>
        <w:t>elektrabregenz</w:t>
      </w:r>
      <w:proofErr w:type="spellEnd"/>
      <w:r w:rsidRPr="00C5090B">
        <w:rPr>
          <w:rFonts w:asciiTheme="minorHAnsi" w:hAnsiTheme="minorHAnsi" w:cstheme="minorHAnsi"/>
          <w:b/>
          <w:color w:val="000000" w:themeColor="text1"/>
          <w:sz w:val="22"/>
          <w:szCs w:val="22"/>
          <w:bdr w:val="none" w:sz="0" w:space="0" w:color="auto" w:frame="1"/>
        </w:rPr>
        <w:t xml:space="preserve"> und Pro </w:t>
      </w:r>
      <w:proofErr w:type="spellStart"/>
      <w:r w:rsidRPr="00C5090B">
        <w:rPr>
          <w:rFonts w:asciiTheme="minorHAnsi" w:hAnsiTheme="minorHAnsi" w:cstheme="minorHAnsi"/>
          <w:b/>
          <w:color w:val="000000" w:themeColor="text1"/>
          <w:sz w:val="22"/>
          <w:szCs w:val="22"/>
          <w:bdr w:val="none" w:sz="0" w:space="0" w:color="auto" w:frame="1"/>
        </w:rPr>
        <w:t>Juventute</w:t>
      </w:r>
      <w:proofErr w:type="spellEnd"/>
      <w:r w:rsidRPr="00C5090B">
        <w:rPr>
          <w:rFonts w:asciiTheme="minorHAnsi" w:hAnsiTheme="minorHAnsi" w:cstheme="minorHAnsi"/>
          <w:b/>
          <w:color w:val="000000" w:themeColor="text1"/>
          <w:sz w:val="22"/>
          <w:szCs w:val="22"/>
          <w:bdr w:val="none" w:sz="0" w:space="0" w:color="auto" w:frame="1"/>
        </w:rPr>
        <w:t xml:space="preserve"> machen schon lange gemeinsame Sache. Nach zehn Jahren Partnerschaft war es nun an der Zeit </w:t>
      </w:r>
      <w:proofErr w:type="spellStart"/>
      <w:r w:rsidRPr="00C5090B">
        <w:rPr>
          <w:rFonts w:asciiTheme="minorHAnsi" w:hAnsiTheme="minorHAnsi" w:cstheme="minorHAnsi"/>
          <w:b/>
          <w:color w:val="000000" w:themeColor="text1"/>
          <w:sz w:val="22"/>
          <w:szCs w:val="22"/>
          <w:bdr w:val="none" w:sz="0" w:space="0" w:color="auto" w:frame="1"/>
        </w:rPr>
        <w:t>für</w:t>
      </w:r>
      <w:proofErr w:type="spellEnd"/>
      <w:r w:rsidRPr="00C5090B">
        <w:rPr>
          <w:rFonts w:asciiTheme="minorHAnsi" w:hAnsiTheme="minorHAnsi" w:cstheme="minorHAnsi"/>
          <w:b/>
          <w:color w:val="000000" w:themeColor="text1"/>
          <w:sz w:val="22"/>
          <w:szCs w:val="22"/>
          <w:bdr w:val="none" w:sz="0" w:space="0" w:color="auto" w:frame="1"/>
        </w:rPr>
        <w:t xml:space="preserve"> ein ganz besonderes Projekt: Ein gemeinsames Kochbuch. </w:t>
      </w:r>
    </w:p>
    <w:p w14:paraId="25BE7EC2" w14:textId="77777777" w:rsidR="009E1981" w:rsidRPr="00C5090B" w:rsidRDefault="009E1981" w:rsidP="00C5090B">
      <w:pPr>
        <w:jc w:val="both"/>
        <w:rPr>
          <w:rFonts w:asciiTheme="minorHAnsi" w:eastAsiaTheme="minorHAnsi" w:hAnsiTheme="minorHAnsi" w:cstheme="minorHAnsi"/>
          <w:color w:val="000000"/>
          <w:sz w:val="22"/>
          <w:szCs w:val="22"/>
          <w:lang w:val="de-DE"/>
        </w:rPr>
      </w:pPr>
    </w:p>
    <w:p w14:paraId="20475765" w14:textId="118422C8" w:rsidR="00E40394" w:rsidRPr="00C5090B" w:rsidRDefault="009E7D37" w:rsidP="00C5090B">
      <w:pPr>
        <w:jc w:val="both"/>
        <w:rPr>
          <w:rFonts w:asciiTheme="minorHAnsi" w:eastAsiaTheme="minorHAnsi" w:hAnsiTheme="minorHAnsi" w:cstheme="minorHAnsi"/>
          <w:color w:val="000000"/>
          <w:sz w:val="22"/>
          <w:szCs w:val="22"/>
          <w:lang w:val="de-DE"/>
        </w:rPr>
      </w:pPr>
      <w:r w:rsidRPr="00C5090B">
        <w:rPr>
          <w:rFonts w:asciiTheme="minorHAnsi" w:eastAsiaTheme="minorHAnsi" w:hAnsiTheme="minorHAnsi" w:cstheme="minorHAnsi"/>
          <w:color w:val="000000"/>
          <w:sz w:val="22"/>
          <w:szCs w:val="22"/>
          <w:lang w:val="de-DE"/>
        </w:rPr>
        <w:t xml:space="preserve">Wien, </w:t>
      </w:r>
      <w:r w:rsidR="00841CDF" w:rsidRPr="00C5090B">
        <w:rPr>
          <w:rFonts w:asciiTheme="minorHAnsi" w:eastAsiaTheme="minorHAnsi" w:hAnsiTheme="minorHAnsi" w:cstheme="minorHAnsi"/>
          <w:color w:val="000000"/>
          <w:sz w:val="22"/>
          <w:szCs w:val="22"/>
          <w:lang w:val="de-DE"/>
        </w:rPr>
        <w:t>27</w:t>
      </w:r>
      <w:r w:rsidRPr="00C5090B">
        <w:rPr>
          <w:rFonts w:asciiTheme="minorHAnsi" w:eastAsiaTheme="minorHAnsi" w:hAnsiTheme="minorHAnsi" w:cstheme="minorHAnsi"/>
          <w:color w:val="000000"/>
          <w:sz w:val="22"/>
          <w:szCs w:val="22"/>
          <w:lang w:val="de-DE"/>
        </w:rPr>
        <w:t xml:space="preserve">. Jänner 2021. </w:t>
      </w:r>
      <w:proofErr w:type="spellStart"/>
      <w:r w:rsidR="0075601E" w:rsidRPr="00C5090B">
        <w:rPr>
          <w:rFonts w:asciiTheme="minorHAnsi" w:eastAsiaTheme="minorHAnsi" w:hAnsiTheme="minorHAnsi" w:cstheme="minorHAnsi"/>
          <w:color w:val="000000"/>
          <w:sz w:val="22"/>
          <w:szCs w:val="22"/>
          <w:lang w:val="de-DE"/>
        </w:rPr>
        <w:t>elektrabregenz</w:t>
      </w:r>
      <w:proofErr w:type="spellEnd"/>
      <w:r w:rsidR="0075601E" w:rsidRPr="00C5090B">
        <w:rPr>
          <w:rFonts w:asciiTheme="minorHAnsi" w:eastAsiaTheme="minorHAnsi" w:hAnsiTheme="minorHAnsi" w:cstheme="minorHAnsi"/>
          <w:color w:val="000000"/>
          <w:sz w:val="22"/>
          <w:szCs w:val="22"/>
          <w:lang w:val="de-DE"/>
        </w:rPr>
        <w:t xml:space="preserve"> unterstützt Pro </w:t>
      </w:r>
      <w:proofErr w:type="spellStart"/>
      <w:r w:rsidR="0075601E" w:rsidRPr="00C5090B">
        <w:rPr>
          <w:rFonts w:asciiTheme="minorHAnsi" w:eastAsiaTheme="minorHAnsi" w:hAnsiTheme="minorHAnsi" w:cstheme="minorHAnsi"/>
          <w:color w:val="000000"/>
          <w:sz w:val="22"/>
          <w:szCs w:val="22"/>
          <w:lang w:val="de-DE"/>
        </w:rPr>
        <w:t>Juventute</w:t>
      </w:r>
      <w:proofErr w:type="spellEnd"/>
      <w:r w:rsidR="0075601E" w:rsidRPr="00C5090B">
        <w:rPr>
          <w:rFonts w:asciiTheme="minorHAnsi" w:eastAsiaTheme="minorHAnsi" w:hAnsiTheme="minorHAnsi" w:cstheme="minorHAnsi"/>
          <w:color w:val="000000"/>
          <w:sz w:val="22"/>
          <w:szCs w:val="22"/>
          <w:lang w:val="de-DE"/>
        </w:rPr>
        <w:t xml:space="preserve"> mit Geräten und finanziell. Aber CSR ist für den Haushaltsgerätehersteller nicht nur ein Schlagwort, sondern gelebte Realität.</w:t>
      </w:r>
      <w:r w:rsidR="00B31507" w:rsidRPr="00C5090B">
        <w:rPr>
          <w:rFonts w:asciiTheme="minorHAnsi" w:eastAsiaTheme="minorHAnsi" w:hAnsiTheme="minorHAnsi" w:cstheme="minorHAnsi"/>
          <w:color w:val="000000"/>
          <w:sz w:val="22"/>
          <w:szCs w:val="22"/>
          <w:lang w:val="de-DE"/>
        </w:rPr>
        <w:t xml:space="preserve"> So wurde im zehnten Jahr der Partnerschaft </w:t>
      </w:r>
      <w:r w:rsidR="00E40394" w:rsidRPr="00C5090B">
        <w:rPr>
          <w:rFonts w:asciiTheme="minorHAnsi" w:eastAsiaTheme="minorHAnsi" w:hAnsiTheme="minorHAnsi" w:cstheme="minorHAnsi"/>
          <w:color w:val="000000"/>
          <w:sz w:val="22"/>
          <w:szCs w:val="22"/>
          <w:lang w:val="de-DE"/>
        </w:rPr>
        <w:t xml:space="preserve">mit Pro </w:t>
      </w:r>
      <w:proofErr w:type="spellStart"/>
      <w:r w:rsidR="00E40394" w:rsidRPr="00C5090B">
        <w:rPr>
          <w:rFonts w:asciiTheme="minorHAnsi" w:eastAsiaTheme="minorHAnsi" w:hAnsiTheme="minorHAnsi" w:cstheme="minorHAnsi"/>
          <w:color w:val="000000"/>
          <w:sz w:val="22"/>
          <w:szCs w:val="22"/>
          <w:lang w:val="de-DE"/>
        </w:rPr>
        <w:t>Juventute</w:t>
      </w:r>
      <w:proofErr w:type="spellEnd"/>
      <w:r w:rsidR="00E40394" w:rsidRPr="00C5090B">
        <w:rPr>
          <w:rFonts w:asciiTheme="minorHAnsi" w:eastAsiaTheme="minorHAnsi" w:hAnsiTheme="minorHAnsi" w:cstheme="minorHAnsi"/>
          <w:color w:val="000000"/>
          <w:sz w:val="22"/>
          <w:szCs w:val="22"/>
          <w:lang w:val="de-DE"/>
        </w:rPr>
        <w:t xml:space="preserve"> </w:t>
      </w:r>
      <w:r w:rsidR="00B31507" w:rsidRPr="00C5090B">
        <w:rPr>
          <w:rFonts w:asciiTheme="minorHAnsi" w:eastAsiaTheme="minorHAnsi" w:hAnsiTheme="minorHAnsi" w:cstheme="minorHAnsi"/>
          <w:color w:val="000000"/>
          <w:sz w:val="22"/>
          <w:szCs w:val="22"/>
          <w:lang w:val="de-DE"/>
        </w:rPr>
        <w:t>– 2020 – dieses gemeinsame Projekt initiiert</w:t>
      </w:r>
      <w:r w:rsidR="00E40394" w:rsidRPr="00C5090B">
        <w:rPr>
          <w:rFonts w:asciiTheme="minorHAnsi" w:eastAsiaTheme="minorHAnsi" w:hAnsiTheme="minorHAnsi" w:cstheme="minorHAnsi"/>
          <w:color w:val="000000"/>
          <w:sz w:val="22"/>
          <w:szCs w:val="22"/>
          <w:lang w:val="de-DE"/>
        </w:rPr>
        <w:t>:</w:t>
      </w:r>
      <w:r w:rsidR="00B31507" w:rsidRPr="00C5090B">
        <w:rPr>
          <w:rFonts w:asciiTheme="minorHAnsi" w:eastAsiaTheme="minorHAnsi" w:hAnsiTheme="minorHAnsi" w:cstheme="minorHAnsi"/>
          <w:color w:val="000000"/>
          <w:sz w:val="22"/>
          <w:szCs w:val="22"/>
          <w:lang w:val="de-DE"/>
        </w:rPr>
        <w:t xml:space="preserve"> Ein Kochbuch, in dem die Kids aus den Pro </w:t>
      </w:r>
      <w:proofErr w:type="spellStart"/>
      <w:r w:rsidR="00B31507" w:rsidRPr="00C5090B">
        <w:rPr>
          <w:rFonts w:asciiTheme="minorHAnsi" w:eastAsiaTheme="minorHAnsi" w:hAnsiTheme="minorHAnsi" w:cstheme="minorHAnsi"/>
          <w:color w:val="000000"/>
          <w:sz w:val="22"/>
          <w:szCs w:val="22"/>
          <w:lang w:val="de-DE"/>
        </w:rPr>
        <w:t>Juventute</w:t>
      </w:r>
      <w:proofErr w:type="spellEnd"/>
      <w:r w:rsidR="00B31507" w:rsidRPr="00C5090B">
        <w:rPr>
          <w:rFonts w:asciiTheme="minorHAnsi" w:eastAsiaTheme="minorHAnsi" w:hAnsiTheme="minorHAnsi" w:cstheme="minorHAnsi"/>
          <w:color w:val="000000"/>
          <w:sz w:val="22"/>
          <w:szCs w:val="22"/>
          <w:lang w:val="de-DE"/>
        </w:rPr>
        <w:t xml:space="preserve"> Wohngemeinschaften ihre Lieblingsrezepte vorstellen, die sie </w:t>
      </w:r>
      <w:r w:rsidR="001A0C83" w:rsidRPr="00C5090B">
        <w:rPr>
          <w:rFonts w:asciiTheme="minorHAnsi" w:eastAsiaTheme="minorHAnsi" w:hAnsiTheme="minorHAnsi" w:cstheme="minorHAnsi"/>
          <w:color w:val="000000"/>
          <w:sz w:val="22"/>
          <w:szCs w:val="22"/>
          <w:lang w:val="de-DE"/>
        </w:rPr>
        <w:t xml:space="preserve">regelmäßig auf den </w:t>
      </w:r>
      <w:proofErr w:type="spellStart"/>
      <w:r w:rsidR="00B31507" w:rsidRPr="00C5090B">
        <w:rPr>
          <w:rFonts w:asciiTheme="minorHAnsi" w:eastAsiaTheme="minorHAnsi" w:hAnsiTheme="minorHAnsi" w:cstheme="minorHAnsi"/>
          <w:color w:val="000000"/>
          <w:sz w:val="22"/>
          <w:szCs w:val="22"/>
          <w:lang w:val="de-DE"/>
        </w:rPr>
        <w:t>elektrabregenz</w:t>
      </w:r>
      <w:proofErr w:type="spellEnd"/>
      <w:r w:rsidR="00B31507" w:rsidRPr="00C5090B">
        <w:rPr>
          <w:rFonts w:asciiTheme="minorHAnsi" w:eastAsiaTheme="minorHAnsi" w:hAnsiTheme="minorHAnsi" w:cstheme="minorHAnsi"/>
          <w:color w:val="000000"/>
          <w:sz w:val="22"/>
          <w:szCs w:val="22"/>
          <w:lang w:val="de-DE"/>
        </w:rPr>
        <w:t xml:space="preserve"> </w:t>
      </w:r>
      <w:proofErr w:type="spellStart"/>
      <w:r w:rsidR="00B31507" w:rsidRPr="00C5090B">
        <w:rPr>
          <w:rFonts w:asciiTheme="minorHAnsi" w:eastAsiaTheme="minorHAnsi" w:hAnsiTheme="minorHAnsi" w:cstheme="minorHAnsi"/>
          <w:color w:val="000000"/>
          <w:sz w:val="22"/>
          <w:szCs w:val="22"/>
          <w:lang w:val="de-DE"/>
        </w:rPr>
        <w:t>Geräten</w:t>
      </w:r>
      <w:proofErr w:type="spellEnd"/>
      <w:r w:rsidR="00B31507" w:rsidRPr="00C5090B">
        <w:rPr>
          <w:rFonts w:asciiTheme="minorHAnsi" w:eastAsiaTheme="minorHAnsi" w:hAnsiTheme="minorHAnsi" w:cstheme="minorHAnsi"/>
          <w:color w:val="000000"/>
          <w:sz w:val="22"/>
          <w:szCs w:val="22"/>
          <w:lang w:val="de-DE"/>
        </w:rPr>
        <w:t xml:space="preserve"> </w:t>
      </w:r>
      <w:r w:rsidR="001A0C83" w:rsidRPr="00C5090B">
        <w:rPr>
          <w:rFonts w:asciiTheme="minorHAnsi" w:eastAsiaTheme="minorHAnsi" w:hAnsiTheme="minorHAnsi" w:cstheme="minorHAnsi"/>
          <w:color w:val="000000"/>
          <w:sz w:val="22"/>
          <w:szCs w:val="22"/>
          <w:lang w:val="de-DE"/>
        </w:rPr>
        <w:t>in ihren Häusern</w:t>
      </w:r>
      <w:r w:rsidR="00B31507" w:rsidRPr="00C5090B">
        <w:rPr>
          <w:rFonts w:asciiTheme="minorHAnsi" w:eastAsiaTheme="minorHAnsi" w:hAnsiTheme="minorHAnsi" w:cstheme="minorHAnsi"/>
          <w:color w:val="000000"/>
          <w:sz w:val="22"/>
          <w:szCs w:val="22"/>
          <w:lang w:val="de-DE"/>
        </w:rPr>
        <w:t xml:space="preserve"> zubereiten.</w:t>
      </w:r>
      <w:r w:rsidR="00E40394" w:rsidRPr="00C5090B">
        <w:rPr>
          <w:rFonts w:asciiTheme="minorHAnsi" w:eastAsiaTheme="minorHAnsi" w:hAnsiTheme="minorHAnsi" w:cstheme="minorHAnsi"/>
          <w:color w:val="000000"/>
          <w:sz w:val="22"/>
          <w:szCs w:val="22"/>
          <w:lang w:val="de-DE"/>
        </w:rPr>
        <w:t xml:space="preserve"> </w:t>
      </w:r>
    </w:p>
    <w:p w14:paraId="280094D8" w14:textId="77777777" w:rsidR="0075601E" w:rsidRPr="00C5090B" w:rsidRDefault="0075601E" w:rsidP="00C5090B">
      <w:pPr>
        <w:jc w:val="both"/>
        <w:rPr>
          <w:rFonts w:asciiTheme="minorHAnsi" w:eastAsiaTheme="minorHAnsi" w:hAnsiTheme="minorHAnsi" w:cstheme="minorHAnsi"/>
          <w:color w:val="000000"/>
          <w:sz w:val="22"/>
          <w:szCs w:val="22"/>
          <w:lang w:val="de-DE"/>
        </w:rPr>
      </w:pPr>
    </w:p>
    <w:p w14:paraId="487541C2" w14:textId="77777777" w:rsidR="00A86EBD" w:rsidRPr="00C5090B" w:rsidRDefault="00A86EBD" w:rsidP="00C5090B">
      <w:pPr>
        <w:jc w:val="both"/>
        <w:rPr>
          <w:rFonts w:asciiTheme="minorHAnsi" w:eastAsiaTheme="minorHAnsi" w:hAnsiTheme="minorHAnsi" w:cstheme="minorHAnsi"/>
          <w:color w:val="000000"/>
          <w:sz w:val="22"/>
          <w:szCs w:val="22"/>
          <w:lang w:val="de-DE"/>
        </w:rPr>
      </w:pPr>
      <w:r w:rsidRPr="00C5090B">
        <w:rPr>
          <w:rFonts w:asciiTheme="minorHAnsi" w:eastAsiaTheme="minorHAnsi" w:hAnsiTheme="minorHAnsi" w:cstheme="minorHAnsi"/>
          <w:b/>
          <w:bCs/>
          <w:color w:val="000000"/>
          <w:sz w:val="22"/>
          <w:szCs w:val="22"/>
          <w:lang w:val="de-DE"/>
        </w:rPr>
        <w:t xml:space="preserve">Das Kochbuch von </w:t>
      </w:r>
      <w:proofErr w:type="spellStart"/>
      <w:r w:rsidRPr="00C5090B">
        <w:rPr>
          <w:rFonts w:asciiTheme="minorHAnsi" w:eastAsiaTheme="minorHAnsi" w:hAnsiTheme="minorHAnsi" w:cstheme="minorHAnsi"/>
          <w:b/>
          <w:bCs/>
          <w:color w:val="000000"/>
          <w:sz w:val="22"/>
          <w:szCs w:val="22"/>
          <w:lang w:val="de-DE"/>
        </w:rPr>
        <w:t>elektrabregenz</w:t>
      </w:r>
      <w:proofErr w:type="spellEnd"/>
      <w:r w:rsidRPr="00C5090B">
        <w:rPr>
          <w:rFonts w:asciiTheme="minorHAnsi" w:eastAsiaTheme="minorHAnsi" w:hAnsiTheme="minorHAnsi" w:cstheme="minorHAnsi"/>
          <w:b/>
          <w:bCs/>
          <w:color w:val="000000"/>
          <w:sz w:val="22"/>
          <w:szCs w:val="22"/>
          <w:lang w:val="de-DE"/>
        </w:rPr>
        <w:t xml:space="preserve"> &amp; Pro </w:t>
      </w:r>
      <w:proofErr w:type="spellStart"/>
      <w:r w:rsidRPr="00C5090B">
        <w:rPr>
          <w:rFonts w:asciiTheme="minorHAnsi" w:eastAsiaTheme="minorHAnsi" w:hAnsiTheme="minorHAnsi" w:cstheme="minorHAnsi"/>
          <w:b/>
          <w:bCs/>
          <w:color w:val="000000"/>
          <w:sz w:val="22"/>
          <w:szCs w:val="22"/>
          <w:lang w:val="de-DE"/>
        </w:rPr>
        <w:t>Juventute</w:t>
      </w:r>
      <w:proofErr w:type="spellEnd"/>
    </w:p>
    <w:p w14:paraId="55689A40" w14:textId="548B19A3" w:rsidR="00A86EBD" w:rsidRPr="00C5090B" w:rsidRDefault="00B31507" w:rsidP="00C5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HAnsi"/>
          <w:color w:val="000000"/>
          <w:sz w:val="22"/>
          <w:szCs w:val="22"/>
          <w:lang w:val="de-DE"/>
        </w:rPr>
      </w:pPr>
      <w:r w:rsidRPr="00C5090B">
        <w:rPr>
          <w:rFonts w:asciiTheme="minorHAnsi" w:eastAsiaTheme="minorHAnsi" w:hAnsiTheme="minorHAnsi" w:cstheme="minorHAnsi"/>
          <w:color w:val="000000"/>
          <w:sz w:val="22"/>
          <w:szCs w:val="22"/>
          <w:lang w:val="de-DE"/>
        </w:rPr>
        <w:t xml:space="preserve">In Zusammenarbeit mit Pro </w:t>
      </w:r>
      <w:proofErr w:type="spellStart"/>
      <w:r w:rsidRPr="00C5090B">
        <w:rPr>
          <w:rFonts w:asciiTheme="minorHAnsi" w:eastAsiaTheme="minorHAnsi" w:hAnsiTheme="minorHAnsi" w:cstheme="minorHAnsi"/>
          <w:color w:val="000000"/>
          <w:sz w:val="22"/>
          <w:szCs w:val="22"/>
          <w:lang w:val="de-DE"/>
        </w:rPr>
        <w:t>Juventute</w:t>
      </w:r>
      <w:proofErr w:type="spellEnd"/>
      <w:r w:rsidRPr="00C5090B">
        <w:rPr>
          <w:rFonts w:asciiTheme="minorHAnsi" w:eastAsiaTheme="minorHAnsi" w:hAnsiTheme="minorHAnsi" w:cstheme="minorHAnsi"/>
          <w:color w:val="000000"/>
          <w:sz w:val="22"/>
          <w:szCs w:val="22"/>
          <w:lang w:val="de-DE"/>
        </w:rPr>
        <w:t xml:space="preserve"> wurden alle Wohngemeinschaften kontaktiert und aufgefordert, ihre Rezepte einzureichen. </w:t>
      </w:r>
      <w:r w:rsidR="00BA3669" w:rsidRPr="00C5090B">
        <w:rPr>
          <w:rFonts w:asciiTheme="minorHAnsi" w:eastAsiaTheme="minorHAnsi" w:hAnsiTheme="minorHAnsi" w:cstheme="minorHAnsi"/>
          <w:color w:val="000000"/>
          <w:sz w:val="22"/>
          <w:szCs w:val="22"/>
          <w:lang w:val="de-DE"/>
        </w:rPr>
        <w:t xml:space="preserve">Unter dem Motto „Gemeinsam kochen“ haben </w:t>
      </w:r>
      <w:proofErr w:type="spellStart"/>
      <w:r w:rsidR="00BA3669" w:rsidRPr="00C5090B">
        <w:rPr>
          <w:rFonts w:asciiTheme="minorHAnsi" w:eastAsiaTheme="minorHAnsi" w:hAnsiTheme="minorHAnsi" w:cstheme="minorHAnsi"/>
          <w:color w:val="000000"/>
          <w:sz w:val="22"/>
          <w:szCs w:val="22"/>
          <w:lang w:val="de-DE"/>
        </w:rPr>
        <w:t>elektrabregenz</w:t>
      </w:r>
      <w:proofErr w:type="spellEnd"/>
      <w:r w:rsidR="00BA3669" w:rsidRPr="00C5090B">
        <w:rPr>
          <w:rFonts w:asciiTheme="minorHAnsi" w:eastAsiaTheme="minorHAnsi" w:hAnsiTheme="minorHAnsi" w:cstheme="minorHAnsi"/>
          <w:color w:val="000000"/>
          <w:sz w:val="22"/>
          <w:szCs w:val="22"/>
          <w:lang w:val="de-DE"/>
        </w:rPr>
        <w:t xml:space="preserve"> und Pro </w:t>
      </w:r>
      <w:proofErr w:type="spellStart"/>
      <w:r w:rsidR="00BA3669" w:rsidRPr="00C5090B">
        <w:rPr>
          <w:rFonts w:asciiTheme="minorHAnsi" w:eastAsiaTheme="minorHAnsi" w:hAnsiTheme="minorHAnsi" w:cstheme="minorHAnsi"/>
          <w:color w:val="000000"/>
          <w:sz w:val="22"/>
          <w:szCs w:val="22"/>
          <w:lang w:val="de-DE"/>
        </w:rPr>
        <w:t>Juventute</w:t>
      </w:r>
      <w:proofErr w:type="spellEnd"/>
      <w:r w:rsidR="00BA3669" w:rsidRPr="00C5090B">
        <w:rPr>
          <w:rFonts w:asciiTheme="minorHAnsi" w:eastAsiaTheme="minorHAnsi" w:hAnsiTheme="minorHAnsi" w:cstheme="minorHAnsi"/>
          <w:color w:val="000000"/>
          <w:sz w:val="22"/>
          <w:szCs w:val="22"/>
          <w:lang w:val="de-DE"/>
        </w:rPr>
        <w:t xml:space="preserve"> dieses Kochbuch </w:t>
      </w:r>
      <w:r w:rsidRPr="00C5090B">
        <w:rPr>
          <w:rFonts w:asciiTheme="minorHAnsi" w:eastAsiaTheme="minorHAnsi" w:hAnsiTheme="minorHAnsi" w:cstheme="minorHAnsi"/>
          <w:color w:val="000000"/>
          <w:sz w:val="22"/>
          <w:szCs w:val="22"/>
          <w:lang w:val="de-DE"/>
        </w:rPr>
        <w:t xml:space="preserve">initiiert. </w:t>
      </w:r>
      <w:r w:rsidR="001A0C83" w:rsidRPr="00C5090B">
        <w:rPr>
          <w:rFonts w:asciiTheme="minorHAnsi" w:eastAsiaTheme="minorHAnsi" w:hAnsiTheme="minorHAnsi" w:cstheme="minorHAnsi"/>
          <w:color w:val="000000"/>
          <w:sz w:val="22"/>
          <w:szCs w:val="22"/>
          <w:lang w:val="de-DE"/>
        </w:rPr>
        <w:t>Für dieses Buch wurden die Speisen im Frühjahr 2020 nochmals zubereitet. I</w:t>
      </w:r>
      <w:r w:rsidR="00E40394" w:rsidRPr="00C5090B">
        <w:rPr>
          <w:rFonts w:asciiTheme="minorHAnsi" w:eastAsiaTheme="minorHAnsi" w:hAnsiTheme="minorHAnsi" w:cstheme="minorHAnsi"/>
          <w:color w:val="000000"/>
          <w:sz w:val="22"/>
          <w:szCs w:val="22"/>
          <w:lang w:val="de-DE"/>
        </w:rPr>
        <w:t>n</w:t>
      </w:r>
      <w:r w:rsidR="001A0C83" w:rsidRPr="00C5090B">
        <w:rPr>
          <w:rFonts w:asciiTheme="minorHAnsi" w:eastAsiaTheme="minorHAnsi" w:hAnsiTheme="minorHAnsi" w:cstheme="minorHAnsi"/>
          <w:color w:val="000000"/>
          <w:sz w:val="22"/>
          <w:szCs w:val="22"/>
          <w:lang w:val="de-DE"/>
        </w:rPr>
        <w:t xml:space="preserve"> einer Zeit, in der </w:t>
      </w:r>
      <w:r w:rsidR="00A86EBD" w:rsidRPr="00C5090B">
        <w:rPr>
          <w:rFonts w:asciiTheme="minorHAnsi" w:eastAsiaTheme="minorHAnsi" w:hAnsiTheme="minorHAnsi" w:cstheme="minorHAnsi"/>
          <w:color w:val="000000"/>
          <w:sz w:val="22"/>
          <w:szCs w:val="22"/>
          <w:lang w:val="de-DE"/>
        </w:rPr>
        <w:t xml:space="preserve">in </w:t>
      </w:r>
      <w:proofErr w:type="spellStart"/>
      <w:r w:rsidR="00A86EBD" w:rsidRPr="00C5090B">
        <w:rPr>
          <w:rFonts w:asciiTheme="minorHAnsi" w:eastAsiaTheme="minorHAnsi" w:hAnsiTheme="minorHAnsi" w:cstheme="minorHAnsi"/>
          <w:color w:val="000000"/>
          <w:sz w:val="22"/>
          <w:szCs w:val="22"/>
          <w:lang w:val="de-DE"/>
        </w:rPr>
        <w:t>Österreich</w:t>
      </w:r>
      <w:proofErr w:type="spellEnd"/>
      <w:r w:rsidR="00A86EBD" w:rsidRPr="00C5090B">
        <w:rPr>
          <w:rFonts w:asciiTheme="minorHAnsi" w:eastAsiaTheme="minorHAnsi" w:hAnsiTheme="minorHAnsi" w:cstheme="minorHAnsi"/>
          <w:color w:val="000000"/>
          <w:sz w:val="22"/>
          <w:szCs w:val="22"/>
          <w:lang w:val="de-DE"/>
        </w:rPr>
        <w:t xml:space="preserve"> das </w:t>
      </w:r>
      <w:proofErr w:type="spellStart"/>
      <w:r w:rsidR="00A86EBD" w:rsidRPr="00C5090B">
        <w:rPr>
          <w:rFonts w:asciiTheme="minorHAnsi" w:eastAsiaTheme="minorHAnsi" w:hAnsiTheme="minorHAnsi" w:cstheme="minorHAnsi"/>
          <w:color w:val="000000"/>
          <w:sz w:val="22"/>
          <w:szCs w:val="22"/>
          <w:lang w:val="de-DE"/>
        </w:rPr>
        <w:t>öffentliche</w:t>
      </w:r>
      <w:proofErr w:type="spellEnd"/>
      <w:r w:rsidR="00A86EBD" w:rsidRPr="00C5090B">
        <w:rPr>
          <w:rFonts w:asciiTheme="minorHAnsi" w:eastAsiaTheme="minorHAnsi" w:hAnsiTheme="minorHAnsi" w:cstheme="minorHAnsi"/>
          <w:color w:val="000000"/>
          <w:sz w:val="22"/>
          <w:szCs w:val="22"/>
          <w:lang w:val="de-DE"/>
        </w:rPr>
        <w:t xml:space="preserve"> Leben ziemlich heruntergefahren und die Schulen auf </w:t>
      </w:r>
      <w:proofErr w:type="spellStart"/>
      <w:r w:rsidR="00A86EBD" w:rsidRPr="00C5090B">
        <w:rPr>
          <w:rFonts w:asciiTheme="minorHAnsi" w:eastAsiaTheme="minorHAnsi" w:hAnsiTheme="minorHAnsi" w:cstheme="minorHAnsi"/>
          <w:color w:val="000000"/>
          <w:sz w:val="22"/>
          <w:szCs w:val="22"/>
          <w:lang w:val="de-DE"/>
        </w:rPr>
        <w:t>Homeschooling</w:t>
      </w:r>
      <w:proofErr w:type="spellEnd"/>
      <w:r w:rsidR="00A86EBD" w:rsidRPr="00C5090B">
        <w:rPr>
          <w:rFonts w:asciiTheme="minorHAnsi" w:eastAsiaTheme="minorHAnsi" w:hAnsiTheme="minorHAnsi" w:cstheme="minorHAnsi"/>
          <w:color w:val="000000"/>
          <w:sz w:val="22"/>
          <w:szCs w:val="22"/>
          <w:lang w:val="de-DE"/>
        </w:rPr>
        <w:t xml:space="preserve"> umgestellt wurden, kochten die Kids in den Pro </w:t>
      </w:r>
      <w:proofErr w:type="spellStart"/>
      <w:r w:rsidR="00A86EBD" w:rsidRPr="00C5090B">
        <w:rPr>
          <w:rFonts w:asciiTheme="minorHAnsi" w:eastAsiaTheme="minorHAnsi" w:hAnsiTheme="minorHAnsi" w:cstheme="minorHAnsi"/>
          <w:color w:val="000000"/>
          <w:sz w:val="22"/>
          <w:szCs w:val="22"/>
          <w:lang w:val="de-DE"/>
        </w:rPr>
        <w:t>Juventute</w:t>
      </w:r>
      <w:proofErr w:type="spellEnd"/>
      <w:r w:rsidR="00A86EBD" w:rsidRPr="00C5090B">
        <w:rPr>
          <w:rFonts w:asciiTheme="minorHAnsi" w:eastAsiaTheme="minorHAnsi" w:hAnsiTheme="minorHAnsi" w:cstheme="minorHAnsi"/>
          <w:color w:val="000000"/>
          <w:sz w:val="22"/>
          <w:szCs w:val="22"/>
          <w:lang w:val="de-DE"/>
        </w:rPr>
        <w:t xml:space="preserve"> </w:t>
      </w:r>
      <w:proofErr w:type="spellStart"/>
      <w:r w:rsidR="00A86EBD" w:rsidRPr="00C5090B">
        <w:rPr>
          <w:rFonts w:asciiTheme="minorHAnsi" w:eastAsiaTheme="minorHAnsi" w:hAnsiTheme="minorHAnsi" w:cstheme="minorHAnsi"/>
          <w:color w:val="000000"/>
          <w:sz w:val="22"/>
          <w:szCs w:val="22"/>
          <w:lang w:val="de-DE"/>
        </w:rPr>
        <w:t>Häusern</w:t>
      </w:r>
      <w:proofErr w:type="spellEnd"/>
      <w:r w:rsidR="00A86EBD" w:rsidRPr="00C5090B">
        <w:rPr>
          <w:rFonts w:asciiTheme="minorHAnsi" w:eastAsiaTheme="minorHAnsi" w:hAnsiTheme="minorHAnsi" w:cstheme="minorHAnsi"/>
          <w:color w:val="000000"/>
          <w:sz w:val="22"/>
          <w:szCs w:val="22"/>
          <w:lang w:val="de-DE"/>
        </w:rPr>
        <w:t xml:space="preserve"> ihre liebsten Rezepte. Und bevor diese gemeinsam gegessen wurden, entstanden noch Fotos von den zubereiteten Speisen. </w:t>
      </w:r>
    </w:p>
    <w:p w14:paraId="0A3EF0E3" w14:textId="77777777" w:rsidR="00B31507" w:rsidRPr="00C5090B" w:rsidRDefault="00B31507" w:rsidP="00C5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HAnsi"/>
          <w:color w:val="000000"/>
          <w:sz w:val="22"/>
          <w:szCs w:val="22"/>
          <w:lang w:val="de-DE"/>
        </w:rPr>
      </w:pPr>
    </w:p>
    <w:p w14:paraId="42BA0222" w14:textId="59425E42" w:rsidR="00BA3669" w:rsidRPr="00C5090B" w:rsidRDefault="009C7641" w:rsidP="00C5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HAnsi"/>
          <w:color w:val="000000"/>
          <w:sz w:val="22"/>
          <w:szCs w:val="22"/>
          <w:lang w:val="de-DE"/>
        </w:rPr>
      </w:pPr>
      <w:r w:rsidRPr="00C5090B">
        <w:rPr>
          <w:rFonts w:asciiTheme="minorHAnsi" w:eastAsiaTheme="minorHAnsi" w:hAnsiTheme="minorHAnsi" w:cstheme="minorHAnsi"/>
          <w:color w:val="000000"/>
          <w:sz w:val="22"/>
          <w:szCs w:val="22"/>
          <w:lang w:val="de-DE"/>
        </w:rPr>
        <w:t xml:space="preserve">Nun ist es erschienen. </w:t>
      </w:r>
      <w:r w:rsidR="00B31507" w:rsidRPr="00C5090B">
        <w:rPr>
          <w:rFonts w:asciiTheme="minorHAnsi" w:eastAsiaTheme="minorHAnsi" w:hAnsiTheme="minorHAnsi" w:cstheme="minorHAnsi"/>
          <w:color w:val="000000"/>
          <w:sz w:val="22"/>
          <w:szCs w:val="22"/>
          <w:lang w:val="de-DE"/>
        </w:rPr>
        <w:t xml:space="preserve">Die Kinder und Jugendlichen aus insgesamt 15 Pro </w:t>
      </w:r>
      <w:proofErr w:type="spellStart"/>
      <w:r w:rsidR="00B31507" w:rsidRPr="00C5090B">
        <w:rPr>
          <w:rFonts w:asciiTheme="minorHAnsi" w:eastAsiaTheme="minorHAnsi" w:hAnsiTheme="minorHAnsi" w:cstheme="minorHAnsi"/>
          <w:color w:val="000000"/>
          <w:sz w:val="22"/>
          <w:szCs w:val="22"/>
          <w:lang w:val="de-DE"/>
        </w:rPr>
        <w:t>Juventute</w:t>
      </w:r>
      <w:proofErr w:type="spellEnd"/>
      <w:r w:rsidR="00B31507" w:rsidRPr="00C5090B">
        <w:rPr>
          <w:rFonts w:asciiTheme="minorHAnsi" w:eastAsiaTheme="minorHAnsi" w:hAnsiTheme="minorHAnsi" w:cstheme="minorHAnsi"/>
          <w:color w:val="000000"/>
          <w:sz w:val="22"/>
          <w:szCs w:val="22"/>
          <w:lang w:val="de-DE"/>
        </w:rPr>
        <w:t xml:space="preserve"> Wohngemeinschaften aus ganz </w:t>
      </w:r>
      <w:proofErr w:type="spellStart"/>
      <w:r w:rsidR="00B31507" w:rsidRPr="00C5090B">
        <w:rPr>
          <w:rFonts w:asciiTheme="minorHAnsi" w:eastAsiaTheme="minorHAnsi" w:hAnsiTheme="minorHAnsi" w:cstheme="minorHAnsi"/>
          <w:color w:val="000000"/>
          <w:sz w:val="22"/>
          <w:szCs w:val="22"/>
          <w:lang w:val="de-DE"/>
        </w:rPr>
        <w:t>Österreich</w:t>
      </w:r>
      <w:proofErr w:type="spellEnd"/>
      <w:r w:rsidR="00B31507" w:rsidRPr="00C5090B">
        <w:rPr>
          <w:rFonts w:asciiTheme="minorHAnsi" w:eastAsiaTheme="minorHAnsi" w:hAnsiTheme="minorHAnsi" w:cstheme="minorHAnsi"/>
          <w:color w:val="000000"/>
          <w:sz w:val="22"/>
          <w:szCs w:val="22"/>
          <w:lang w:val="de-DE"/>
        </w:rPr>
        <w:t xml:space="preserve"> stellen im Buch „48 Rezepte für eine gute Sache“ ihre Lieblingsrezepte vor.</w:t>
      </w:r>
      <w:r w:rsidR="00097366" w:rsidRPr="00097366">
        <w:rPr>
          <w:rStyle w:val="Funotenzeichen"/>
          <w:rFonts w:asciiTheme="minorHAnsi" w:eastAsiaTheme="minorHAnsi" w:hAnsiTheme="minorHAnsi" w:cstheme="minorHAnsi"/>
          <w:color w:val="000000"/>
          <w:sz w:val="22"/>
          <w:szCs w:val="22"/>
          <w:lang w:val="de-DE"/>
        </w:rPr>
        <w:footnoteReference w:id="1"/>
      </w:r>
      <w:r w:rsidRPr="00097366">
        <w:rPr>
          <w:rFonts w:asciiTheme="minorHAnsi" w:eastAsiaTheme="minorHAnsi" w:hAnsiTheme="minorHAnsi" w:cstheme="minorHAnsi"/>
          <w:color w:val="000000"/>
          <w:sz w:val="22"/>
          <w:szCs w:val="22"/>
          <w:lang w:val="de-DE"/>
        </w:rPr>
        <w:t xml:space="preserve"> </w:t>
      </w:r>
      <w:proofErr w:type="gramStart"/>
      <w:r w:rsidR="00A86EBD" w:rsidRPr="00C5090B">
        <w:rPr>
          <w:rFonts w:asciiTheme="minorHAnsi" w:eastAsiaTheme="minorHAnsi" w:hAnsiTheme="minorHAnsi" w:cstheme="minorHAnsi"/>
          <w:color w:val="000000"/>
          <w:sz w:val="22"/>
          <w:szCs w:val="22"/>
          <w:lang w:val="de-DE"/>
        </w:rPr>
        <w:t>Entstanden</w:t>
      </w:r>
      <w:proofErr w:type="gramEnd"/>
      <w:r w:rsidR="00A86EBD" w:rsidRPr="00C5090B">
        <w:rPr>
          <w:rFonts w:asciiTheme="minorHAnsi" w:eastAsiaTheme="minorHAnsi" w:hAnsiTheme="minorHAnsi" w:cstheme="minorHAnsi"/>
          <w:color w:val="000000"/>
          <w:sz w:val="22"/>
          <w:szCs w:val="22"/>
          <w:lang w:val="de-DE"/>
        </w:rPr>
        <w:t xml:space="preserve"> ist dabei eine interessante Sammlung </w:t>
      </w:r>
      <w:proofErr w:type="spellStart"/>
      <w:r w:rsidR="00A86EBD" w:rsidRPr="00C5090B">
        <w:rPr>
          <w:rFonts w:asciiTheme="minorHAnsi" w:eastAsiaTheme="minorHAnsi" w:hAnsiTheme="minorHAnsi" w:cstheme="minorHAnsi"/>
          <w:color w:val="000000"/>
          <w:sz w:val="22"/>
          <w:szCs w:val="22"/>
          <w:lang w:val="de-DE"/>
        </w:rPr>
        <w:t>österreichischer</w:t>
      </w:r>
      <w:proofErr w:type="spellEnd"/>
      <w:r w:rsidR="00A86EBD" w:rsidRPr="00C5090B">
        <w:rPr>
          <w:rFonts w:asciiTheme="minorHAnsi" w:eastAsiaTheme="minorHAnsi" w:hAnsiTheme="minorHAnsi" w:cstheme="minorHAnsi"/>
          <w:color w:val="000000"/>
          <w:sz w:val="22"/>
          <w:szCs w:val="22"/>
          <w:lang w:val="de-DE"/>
        </w:rPr>
        <w:t xml:space="preserve"> aber auch internationaler Gerichte: Suppen, Vor-, Haupt- und Nachspeisen, die einfach und </w:t>
      </w:r>
      <w:proofErr w:type="spellStart"/>
      <w:r w:rsidR="00A86EBD" w:rsidRPr="00C5090B">
        <w:rPr>
          <w:rFonts w:asciiTheme="minorHAnsi" w:eastAsiaTheme="minorHAnsi" w:hAnsiTheme="minorHAnsi" w:cstheme="minorHAnsi"/>
          <w:color w:val="000000"/>
          <w:sz w:val="22"/>
          <w:szCs w:val="22"/>
          <w:lang w:val="de-DE"/>
        </w:rPr>
        <w:t>großteils</w:t>
      </w:r>
      <w:proofErr w:type="spellEnd"/>
      <w:r w:rsidR="00A86EBD" w:rsidRPr="00C5090B">
        <w:rPr>
          <w:rFonts w:asciiTheme="minorHAnsi" w:eastAsiaTheme="minorHAnsi" w:hAnsiTheme="minorHAnsi" w:cstheme="minorHAnsi"/>
          <w:color w:val="000000"/>
          <w:sz w:val="22"/>
          <w:szCs w:val="22"/>
          <w:lang w:val="de-DE"/>
        </w:rPr>
        <w:t xml:space="preserve"> schnell zuzubereiten und wirklich alltagserprobt sind. Denn in einem Mehrpersonen-Haushalt mit bis zu 1</w:t>
      </w:r>
      <w:r w:rsidR="002F3735" w:rsidRPr="00C5090B">
        <w:rPr>
          <w:rFonts w:asciiTheme="minorHAnsi" w:eastAsiaTheme="minorHAnsi" w:hAnsiTheme="minorHAnsi" w:cstheme="minorHAnsi"/>
          <w:color w:val="000000"/>
          <w:sz w:val="22"/>
          <w:szCs w:val="22"/>
          <w:lang w:val="de-DE"/>
        </w:rPr>
        <w:t>3</w:t>
      </w:r>
      <w:r w:rsidR="00A86EBD" w:rsidRPr="00C5090B">
        <w:rPr>
          <w:rFonts w:asciiTheme="minorHAnsi" w:eastAsiaTheme="minorHAnsi" w:hAnsiTheme="minorHAnsi" w:cstheme="minorHAnsi"/>
          <w:color w:val="000000"/>
          <w:sz w:val="22"/>
          <w:szCs w:val="22"/>
          <w:lang w:val="de-DE"/>
        </w:rPr>
        <w:t xml:space="preserve"> Personen, wie in einem Pro </w:t>
      </w:r>
      <w:proofErr w:type="spellStart"/>
      <w:r w:rsidR="00A86EBD" w:rsidRPr="00C5090B">
        <w:rPr>
          <w:rFonts w:asciiTheme="minorHAnsi" w:eastAsiaTheme="minorHAnsi" w:hAnsiTheme="minorHAnsi" w:cstheme="minorHAnsi"/>
          <w:color w:val="000000"/>
          <w:sz w:val="22"/>
          <w:szCs w:val="22"/>
          <w:lang w:val="de-DE"/>
        </w:rPr>
        <w:t>Juventute</w:t>
      </w:r>
      <w:proofErr w:type="spellEnd"/>
      <w:r w:rsidR="00A86EBD" w:rsidRPr="00C5090B">
        <w:rPr>
          <w:rFonts w:asciiTheme="minorHAnsi" w:eastAsiaTheme="minorHAnsi" w:hAnsiTheme="minorHAnsi" w:cstheme="minorHAnsi"/>
          <w:color w:val="000000"/>
          <w:sz w:val="22"/>
          <w:szCs w:val="22"/>
          <w:lang w:val="de-DE"/>
        </w:rPr>
        <w:t xml:space="preserve"> Haus, </w:t>
      </w:r>
      <w:proofErr w:type="spellStart"/>
      <w:r w:rsidR="00A86EBD" w:rsidRPr="00C5090B">
        <w:rPr>
          <w:rFonts w:asciiTheme="minorHAnsi" w:eastAsiaTheme="minorHAnsi" w:hAnsiTheme="minorHAnsi" w:cstheme="minorHAnsi"/>
          <w:color w:val="000000"/>
          <w:sz w:val="22"/>
          <w:szCs w:val="22"/>
          <w:lang w:val="de-DE"/>
        </w:rPr>
        <w:t>müssen</w:t>
      </w:r>
      <w:proofErr w:type="spellEnd"/>
      <w:r w:rsidR="00A86EBD" w:rsidRPr="00C5090B">
        <w:rPr>
          <w:rFonts w:asciiTheme="minorHAnsi" w:eastAsiaTheme="minorHAnsi" w:hAnsiTheme="minorHAnsi" w:cstheme="minorHAnsi"/>
          <w:color w:val="000000"/>
          <w:sz w:val="22"/>
          <w:szCs w:val="22"/>
          <w:lang w:val="de-DE"/>
        </w:rPr>
        <w:t xml:space="preserve"> die Speisen einfach funktionieren und vor allem gut schmecken. So gibt es in dem nun e</w:t>
      </w:r>
      <w:r w:rsidR="00B31507" w:rsidRPr="00C5090B">
        <w:rPr>
          <w:rFonts w:asciiTheme="minorHAnsi" w:eastAsiaTheme="minorHAnsi" w:hAnsiTheme="minorHAnsi" w:cstheme="minorHAnsi"/>
          <w:color w:val="000000"/>
          <w:sz w:val="22"/>
          <w:szCs w:val="22"/>
          <w:lang w:val="de-DE"/>
        </w:rPr>
        <w:t xml:space="preserve">rschienen </w:t>
      </w:r>
      <w:r w:rsidR="00A86EBD" w:rsidRPr="00C5090B">
        <w:rPr>
          <w:rFonts w:asciiTheme="minorHAnsi" w:eastAsiaTheme="minorHAnsi" w:hAnsiTheme="minorHAnsi" w:cstheme="minorHAnsi"/>
          <w:color w:val="000000"/>
          <w:sz w:val="22"/>
          <w:szCs w:val="22"/>
          <w:lang w:val="de-DE"/>
        </w:rPr>
        <w:t xml:space="preserve">Buch jede Menge Ideen und Anleitungen zum gemeinsamen Kochen. Und vor allem Gerichte, die </w:t>
      </w:r>
      <w:r w:rsidR="001A0C83" w:rsidRPr="00C5090B">
        <w:rPr>
          <w:rFonts w:asciiTheme="minorHAnsi" w:eastAsiaTheme="minorHAnsi" w:hAnsiTheme="minorHAnsi" w:cstheme="minorHAnsi"/>
          <w:color w:val="000000"/>
          <w:sz w:val="22"/>
          <w:szCs w:val="22"/>
          <w:lang w:val="de-DE"/>
        </w:rPr>
        <w:t xml:space="preserve">nicht nur </w:t>
      </w:r>
      <w:r w:rsidR="00A86EBD" w:rsidRPr="00C5090B">
        <w:rPr>
          <w:rFonts w:asciiTheme="minorHAnsi" w:eastAsiaTheme="minorHAnsi" w:hAnsiTheme="minorHAnsi" w:cstheme="minorHAnsi"/>
          <w:color w:val="000000"/>
          <w:sz w:val="22"/>
          <w:szCs w:val="22"/>
          <w:lang w:val="de-DE"/>
        </w:rPr>
        <w:t xml:space="preserve">Kinder und Jugendliche einfach lieben. </w:t>
      </w:r>
    </w:p>
    <w:p w14:paraId="589FAC27" w14:textId="77777777" w:rsidR="001A0C83" w:rsidRPr="00C5090B" w:rsidRDefault="001A0C83" w:rsidP="00C5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HAnsi"/>
          <w:color w:val="000000"/>
          <w:sz w:val="22"/>
          <w:szCs w:val="22"/>
          <w:lang w:val="de-DE"/>
        </w:rPr>
      </w:pPr>
    </w:p>
    <w:p w14:paraId="7205F368" w14:textId="76CB338D" w:rsidR="00B31507" w:rsidRPr="00C5090B" w:rsidRDefault="00A86EBD" w:rsidP="00C5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EastAsia" w:hAnsiTheme="minorHAnsi" w:cstheme="minorHAnsi"/>
          <w:b/>
          <w:bCs/>
          <w:color w:val="000000" w:themeColor="text1"/>
          <w:lang w:val="de-DE"/>
        </w:rPr>
      </w:pPr>
      <w:proofErr w:type="spellStart"/>
      <w:r w:rsidRPr="00C5090B">
        <w:rPr>
          <w:rFonts w:asciiTheme="minorHAnsi" w:eastAsiaTheme="minorEastAsia" w:hAnsiTheme="minorHAnsi" w:cstheme="minorHAnsi"/>
          <w:b/>
          <w:bCs/>
          <w:color w:val="000000" w:themeColor="text1"/>
          <w:lang w:val="de-DE"/>
        </w:rPr>
        <w:t>elektrabregenz</w:t>
      </w:r>
      <w:proofErr w:type="spellEnd"/>
      <w:r w:rsidRPr="00C5090B">
        <w:rPr>
          <w:rFonts w:asciiTheme="minorHAnsi" w:eastAsiaTheme="minorEastAsia" w:hAnsiTheme="minorHAnsi" w:cstheme="minorHAnsi"/>
          <w:b/>
          <w:bCs/>
          <w:color w:val="000000" w:themeColor="text1"/>
          <w:lang w:val="de-DE"/>
        </w:rPr>
        <w:t xml:space="preserve"> &amp; Pro </w:t>
      </w:r>
      <w:proofErr w:type="spellStart"/>
      <w:r w:rsidRPr="00C5090B">
        <w:rPr>
          <w:rFonts w:asciiTheme="minorHAnsi" w:eastAsiaTheme="minorEastAsia" w:hAnsiTheme="minorHAnsi" w:cstheme="minorHAnsi"/>
          <w:b/>
          <w:bCs/>
          <w:color w:val="000000" w:themeColor="text1"/>
          <w:lang w:val="de-DE"/>
        </w:rPr>
        <w:t>Juventute</w:t>
      </w:r>
      <w:proofErr w:type="spellEnd"/>
    </w:p>
    <w:p w14:paraId="6E6751DD" w14:textId="77777777" w:rsidR="00E40394" w:rsidRPr="00C5090B" w:rsidRDefault="00E40394" w:rsidP="00C5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HAnsi"/>
          <w:color w:val="000000"/>
          <w:sz w:val="22"/>
          <w:szCs w:val="22"/>
          <w:lang w:val="de-DE"/>
        </w:rPr>
      </w:pPr>
      <w:r w:rsidRPr="00C5090B">
        <w:rPr>
          <w:rFonts w:asciiTheme="minorHAnsi" w:eastAsiaTheme="minorHAnsi" w:hAnsiTheme="minorHAnsi" w:cstheme="minorHAnsi"/>
          <w:color w:val="000000"/>
          <w:sz w:val="22"/>
          <w:szCs w:val="22"/>
          <w:lang w:val="de-DE"/>
        </w:rPr>
        <w:t xml:space="preserve">Pro </w:t>
      </w:r>
      <w:proofErr w:type="spellStart"/>
      <w:r w:rsidRPr="00C5090B">
        <w:rPr>
          <w:rFonts w:asciiTheme="minorHAnsi" w:eastAsiaTheme="minorHAnsi" w:hAnsiTheme="minorHAnsi" w:cstheme="minorHAnsi"/>
          <w:color w:val="000000"/>
          <w:sz w:val="22"/>
          <w:szCs w:val="22"/>
          <w:lang w:val="de-DE"/>
        </w:rPr>
        <w:t>Juventute</w:t>
      </w:r>
      <w:proofErr w:type="spellEnd"/>
      <w:r w:rsidRPr="00C5090B">
        <w:rPr>
          <w:rFonts w:asciiTheme="minorHAnsi" w:eastAsiaTheme="minorHAnsi" w:hAnsiTheme="minorHAnsi" w:cstheme="minorHAnsi"/>
          <w:color w:val="000000"/>
          <w:sz w:val="22"/>
          <w:szCs w:val="22"/>
          <w:lang w:val="de-DE"/>
        </w:rPr>
        <w:t xml:space="preserve"> bietet Kindern und Jugendlichen ein Zuhause, die nicht von ihren Familien betreut werden können. Zu diesem Zweck betreibt Pro </w:t>
      </w:r>
      <w:proofErr w:type="spellStart"/>
      <w:r w:rsidRPr="00C5090B">
        <w:rPr>
          <w:rFonts w:asciiTheme="minorHAnsi" w:eastAsiaTheme="minorHAnsi" w:hAnsiTheme="minorHAnsi" w:cstheme="minorHAnsi"/>
          <w:color w:val="000000"/>
          <w:sz w:val="22"/>
          <w:szCs w:val="22"/>
          <w:lang w:val="de-DE"/>
        </w:rPr>
        <w:t>Juventute</w:t>
      </w:r>
      <w:proofErr w:type="spellEnd"/>
      <w:r w:rsidRPr="00C5090B">
        <w:rPr>
          <w:rFonts w:asciiTheme="minorHAnsi" w:eastAsiaTheme="minorHAnsi" w:hAnsiTheme="minorHAnsi" w:cstheme="minorHAnsi"/>
          <w:color w:val="000000"/>
          <w:sz w:val="22"/>
          <w:szCs w:val="22"/>
          <w:lang w:val="de-DE"/>
        </w:rPr>
        <w:t xml:space="preserve"> mehrere Wohngemeinschaften in ganz Österreich. </w:t>
      </w:r>
      <w:proofErr w:type="spellStart"/>
      <w:r w:rsidRPr="00C5090B">
        <w:rPr>
          <w:rFonts w:asciiTheme="minorHAnsi" w:eastAsiaTheme="minorHAnsi" w:hAnsiTheme="minorHAnsi" w:cstheme="minorHAnsi"/>
          <w:color w:val="000000"/>
          <w:sz w:val="22"/>
          <w:szCs w:val="22"/>
          <w:lang w:val="de-DE"/>
        </w:rPr>
        <w:t>elektrabregenz</w:t>
      </w:r>
      <w:proofErr w:type="spellEnd"/>
      <w:r w:rsidRPr="00C5090B">
        <w:rPr>
          <w:rFonts w:asciiTheme="minorHAnsi" w:eastAsiaTheme="minorHAnsi" w:hAnsiTheme="minorHAnsi" w:cstheme="minorHAnsi"/>
          <w:color w:val="000000"/>
          <w:sz w:val="22"/>
          <w:szCs w:val="22"/>
          <w:lang w:val="de-DE"/>
        </w:rPr>
        <w:t xml:space="preserve"> stattet diese Wohngemeinschaften mit allen </w:t>
      </w:r>
      <w:proofErr w:type="spellStart"/>
      <w:r w:rsidRPr="00C5090B">
        <w:rPr>
          <w:rFonts w:asciiTheme="minorHAnsi" w:eastAsiaTheme="minorHAnsi" w:hAnsiTheme="minorHAnsi" w:cstheme="minorHAnsi"/>
          <w:color w:val="000000"/>
          <w:sz w:val="22"/>
          <w:szCs w:val="22"/>
          <w:lang w:val="de-DE"/>
        </w:rPr>
        <w:t>nötigen</w:t>
      </w:r>
      <w:proofErr w:type="spellEnd"/>
      <w:r w:rsidRPr="00C5090B">
        <w:rPr>
          <w:rFonts w:asciiTheme="minorHAnsi" w:eastAsiaTheme="minorHAnsi" w:hAnsiTheme="minorHAnsi" w:cstheme="minorHAnsi"/>
          <w:color w:val="000000"/>
          <w:sz w:val="22"/>
          <w:szCs w:val="22"/>
          <w:lang w:val="de-DE"/>
        </w:rPr>
        <w:t xml:space="preserve"> </w:t>
      </w:r>
      <w:proofErr w:type="spellStart"/>
      <w:r w:rsidRPr="00C5090B">
        <w:rPr>
          <w:rFonts w:asciiTheme="minorHAnsi" w:eastAsiaTheme="minorHAnsi" w:hAnsiTheme="minorHAnsi" w:cstheme="minorHAnsi"/>
          <w:color w:val="000000"/>
          <w:sz w:val="22"/>
          <w:szCs w:val="22"/>
          <w:lang w:val="de-DE"/>
        </w:rPr>
        <w:t>Haushaltsgroßgeräten</w:t>
      </w:r>
      <w:proofErr w:type="spellEnd"/>
      <w:r w:rsidRPr="00C5090B">
        <w:rPr>
          <w:rFonts w:asciiTheme="minorHAnsi" w:eastAsiaTheme="minorHAnsi" w:hAnsiTheme="minorHAnsi" w:cstheme="minorHAnsi"/>
          <w:color w:val="000000"/>
          <w:sz w:val="22"/>
          <w:szCs w:val="22"/>
          <w:lang w:val="de-DE"/>
        </w:rPr>
        <w:t xml:space="preserve"> aus und </w:t>
      </w:r>
      <w:proofErr w:type="spellStart"/>
      <w:r w:rsidRPr="00C5090B">
        <w:rPr>
          <w:rFonts w:asciiTheme="minorHAnsi" w:eastAsiaTheme="minorHAnsi" w:hAnsiTheme="minorHAnsi" w:cstheme="minorHAnsi"/>
          <w:color w:val="000000"/>
          <w:sz w:val="22"/>
          <w:szCs w:val="22"/>
          <w:lang w:val="de-DE"/>
        </w:rPr>
        <w:t>unterstützt</w:t>
      </w:r>
      <w:proofErr w:type="spellEnd"/>
      <w:r w:rsidRPr="00C5090B">
        <w:rPr>
          <w:rFonts w:asciiTheme="minorHAnsi" w:eastAsiaTheme="minorHAnsi" w:hAnsiTheme="minorHAnsi" w:cstheme="minorHAnsi"/>
          <w:color w:val="000000"/>
          <w:sz w:val="22"/>
          <w:szCs w:val="22"/>
          <w:lang w:val="de-DE"/>
        </w:rPr>
        <w:t xml:space="preserve"> die Organisation auch finanziell. So sind </w:t>
      </w:r>
      <w:proofErr w:type="spellStart"/>
      <w:r w:rsidRPr="00C5090B">
        <w:rPr>
          <w:rFonts w:asciiTheme="minorHAnsi" w:eastAsiaTheme="minorHAnsi" w:hAnsiTheme="minorHAnsi" w:cstheme="minorHAnsi"/>
          <w:color w:val="000000"/>
          <w:sz w:val="22"/>
          <w:szCs w:val="22"/>
          <w:lang w:val="de-DE"/>
        </w:rPr>
        <w:t>elektrabregenz</w:t>
      </w:r>
      <w:proofErr w:type="spellEnd"/>
      <w:r w:rsidRPr="00C5090B">
        <w:rPr>
          <w:rFonts w:asciiTheme="minorHAnsi" w:eastAsiaTheme="minorHAnsi" w:hAnsiTheme="minorHAnsi" w:cstheme="minorHAnsi"/>
          <w:color w:val="000000"/>
          <w:sz w:val="22"/>
          <w:szCs w:val="22"/>
          <w:lang w:val="de-DE"/>
        </w:rPr>
        <w:t xml:space="preserve"> Waschmaschinen, </w:t>
      </w:r>
      <w:proofErr w:type="spellStart"/>
      <w:r w:rsidRPr="00C5090B">
        <w:rPr>
          <w:rFonts w:asciiTheme="minorHAnsi" w:eastAsiaTheme="minorHAnsi" w:hAnsiTheme="minorHAnsi" w:cstheme="minorHAnsi"/>
          <w:color w:val="000000"/>
          <w:sz w:val="22"/>
          <w:szCs w:val="22"/>
          <w:lang w:val="de-DE"/>
        </w:rPr>
        <w:t>Kühlschränke</w:t>
      </w:r>
      <w:proofErr w:type="spellEnd"/>
      <w:r w:rsidRPr="00C5090B">
        <w:rPr>
          <w:rFonts w:asciiTheme="minorHAnsi" w:eastAsiaTheme="minorHAnsi" w:hAnsiTheme="minorHAnsi" w:cstheme="minorHAnsi"/>
          <w:color w:val="000000"/>
          <w:sz w:val="22"/>
          <w:szCs w:val="22"/>
          <w:lang w:val="de-DE"/>
        </w:rPr>
        <w:t xml:space="preserve">, </w:t>
      </w:r>
      <w:proofErr w:type="spellStart"/>
      <w:r w:rsidRPr="00C5090B">
        <w:rPr>
          <w:rFonts w:asciiTheme="minorHAnsi" w:eastAsiaTheme="minorHAnsi" w:hAnsiTheme="minorHAnsi" w:cstheme="minorHAnsi"/>
          <w:color w:val="000000"/>
          <w:sz w:val="22"/>
          <w:szCs w:val="22"/>
          <w:lang w:val="de-DE"/>
        </w:rPr>
        <w:t>Herdsets</w:t>
      </w:r>
      <w:proofErr w:type="spellEnd"/>
      <w:r w:rsidRPr="00C5090B">
        <w:rPr>
          <w:rFonts w:asciiTheme="minorHAnsi" w:eastAsiaTheme="minorHAnsi" w:hAnsiTheme="minorHAnsi" w:cstheme="minorHAnsi"/>
          <w:color w:val="000000"/>
          <w:sz w:val="22"/>
          <w:szCs w:val="22"/>
          <w:lang w:val="de-DE"/>
        </w:rPr>
        <w:t xml:space="preserve"> und Co fixe Bewohner in den Pro </w:t>
      </w:r>
      <w:proofErr w:type="spellStart"/>
      <w:r w:rsidRPr="00C5090B">
        <w:rPr>
          <w:rFonts w:asciiTheme="minorHAnsi" w:eastAsiaTheme="minorHAnsi" w:hAnsiTheme="minorHAnsi" w:cstheme="minorHAnsi"/>
          <w:color w:val="000000"/>
          <w:sz w:val="22"/>
          <w:szCs w:val="22"/>
          <w:lang w:val="de-DE"/>
        </w:rPr>
        <w:t>Juventute</w:t>
      </w:r>
      <w:proofErr w:type="spellEnd"/>
      <w:r w:rsidRPr="00C5090B">
        <w:rPr>
          <w:rFonts w:asciiTheme="minorHAnsi" w:eastAsiaTheme="minorHAnsi" w:hAnsiTheme="minorHAnsi" w:cstheme="minorHAnsi"/>
          <w:color w:val="000000"/>
          <w:sz w:val="22"/>
          <w:szCs w:val="22"/>
          <w:lang w:val="de-DE"/>
        </w:rPr>
        <w:t xml:space="preserve"> </w:t>
      </w:r>
      <w:proofErr w:type="spellStart"/>
      <w:r w:rsidRPr="00C5090B">
        <w:rPr>
          <w:rFonts w:asciiTheme="minorHAnsi" w:eastAsiaTheme="minorHAnsi" w:hAnsiTheme="minorHAnsi" w:cstheme="minorHAnsi"/>
          <w:color w:val="000000"/>
          <w:sz w:val="22"/>
          <w:szCs w:val="22"/>
          <w:lang w:val="de-DE"/>
        </w:rPr>
        <w:t>Wohnhäusern</w:t>
      </w:r>
      <w:proofErr w:type="spellEnd"/>
      <w:r w:rsidRPr="00C5090B">
        <w:rPr>
          <w:rFonts w:asciiTheme="minorHAnsi" w:eastAsiaTheme="minorHAnsi" w:hAnsiTheme="minorHAnsi" w:cstheme="minorHAnsi"/>
          <w:color w:val="000000"/>
          <w:sz w:val="22"/>
          <w:szCs w:val="22"/>
          <w:lang w:val="de-DE"/>
        </w:rPr>
        <w:t xml:space="preserve">. </w:t>
      </w:r>
      <w:r w:rsidRPr="00C5090B">
        <w:rPr>
          <w:rFonts w:asciiTheme="minorHAnsi" w:hAnsiTheme="minorHAnsi" w:cstheme="minorHAnsi"/>
          <w:color w:val="000000"/>
          <w:sz w:val="22"/>
          <w:szCs w:val="22"/>
        </w:rPr>
        <w:t xml:space="preserve">2020 wurden 54 Haushaltsgeräte kostenfrei zur Verfügung gestellt. </w:t>
      </w:r>
      <w:r w:rsidRPr="00C5090B">
        <w:rPr>
          <w:rFonts w:asciiTheme="minorHAnsi" w:eastAsiaTheme="minorHAnsi" w:hAnsiTheme="minorHAnsi" w:cstheme="minorHAnsi"/>
          <w:color w:val="000000"/>
          <w:sz w:val="22"/>
          <w:szCs w:val="22"/>
          <w:lang w:val="de-DE"/>
        </w:rPr>
        <w:t xml:space="preserve">Und </w:t>
      </w:r>
      <w:proofErr w:type="spellStart"/>
      <w:r w:rsidRPr="00C5090B">
        <w:rPr>
          <w:rFonts w:asciiTheme="minorHAnsi" w:eastAsiaTheme="minorHAnsi" w:hAnsiTheme="minorHAnsi" w:cstheme="minorHAnsi"/>
          <w:color w:val="000000"/>
          <w:sz w:val="22"/>
          <w:szCs w:val="22"/>
          <w:lang w:val="de-DE"/>
        </w:rPr>
        <w:t>jährlich</w:t>
      </w:r>
      <w:proofErr w:type="spellEnd"/>
      <w:r w:rsidRPr="00C5090B">
        <w:rPr>
          <w:rFonts w:asciiTheme="minorHAnsi" w:eastAsiaTheme="minorHAnsi" w:hAnsiTheme="minorHAnsi" w:cstheme="minorHAnsi"/>
          <w:color w:val="000000"/>
          <w:sz w:val="22"/>
          <w:szCs w:val="22"/>
          <w:lang w:val="de-DE"/>
        </w:rPr>
        <w:t xml:space="preserve"> kommen neue hinzu. </w:t>
      </w:r>
    </w:p>
    <w:p w14:paraId="0CBC7982" w14:textId="77777777" w:rsidR="00E40394" w:rsidRPr="00C5090B" w:rsidRDefault="00E40394" w:rsidP="00C5090B">
      <w:pPr>
        <w:jc w:val="both"/>
        <w:rPr>
          <w:rFonts w:asciiTheme="minorHAnsi" w:eastAsiaTheme="minorHAnsi" w:hAnsiTheme="minorHAnsi" w:cstheme="minorHAnsi"/>
          <w:color w:val="000000"/>
          <w:sz w:val="22"/>
          <w:szCs w:val="22"/>
          <w:lang w:val="de-DE"/>
        </w:rPr>
      </w:pPr>
    </w:p>
    <w:p w14:paraId="2DACBD40" w14:textId="09DFAB4F" w:rsidR="00AD129B" w:rsidRPr="00C5090B" w:rsidRDefault="00870A6C" w:rsidP="00C5090B">
      <w:pPr>
        <w:jc w:val="both"/>
        <w:rPr>
          <w:rFonts w:asciiTheme="minorHAnsi" w:eastAsiaTheme="minorHAnsi" w:hAnsiTheme="minorHAnsi" w:cstheme="minorHAnsi"/>
          <w:color w:val="000000"/>
          <w:sz w:val="22"/>
          <w:szCs w:val="22"/>
          <w:lang w:val="de-DE"/>
        </w:rPr>
      </w:pPr>
      <w:r w:rsidRPr="00C5090B">
        <w:rPr>
          <w:rFonts w:asciiTheme="minorHAnsi" w:eastAsiaTheme="minorHAnsi" w:hAnsiTheme="minorHAnsi" w:cstheme="minorHAnsi"/>
          <w:color w:val="000000"/>
          <w:sz w:val="22"/>
          <w:szCs w:val="22"/>
          <w:lang w:val="de-DE"/>
        </w:rPr>
        <w:t xml:space="preserve">Dass </w:t>
      </w:r>
      <w:r w:rsidR="00903FF4" w:rsidRPr="00C5090B">
        <w:rPr>
          <w:rFonts w:asciiTheme="minorHAnsi" w:eastAsiaTheme="minorHAnsi" w:hAnsiTheme="minorHAnsi" w:cstheme="minorHAnsi"/>
          <w:color w:val="000000"/>
          <w:sz w:val="22"/>
          <w:szCs w:val="22"/>
          <w:lang w:val="de-DE"/>
        </w:rPr>
        <w:t xml:space="preserve">Corporate </w:t>
      </w:r>
      <w:proofErr w:type="spellStart"/>
      <w:r w:rsidR="00903FF4" w:rsidRPr="00C5090B">
        <w:rPr>
          <w:rFonts w:asciiTheme="minorHAnsi" w:eastAsiaTheme="minorHAnsi" w:hAnsiTheme="minorHAnsi" w:cstheme="minorHAnsi"/>
          <w:color w:val="000000"/>
          <w:sz w:val="22"/>
          <w:szCs w:val="22"/>
          <w:lang w:val="de-DE"/>
        </w:rPr>
        <w:t>Social</w:t>
      </w:r>
      <w:proofErr w:type="spellEnd"/>
      <w:r w:rsidR="00903FF4" w:rsidRPr="00C5090B">
        <w:rPr>
          <w:rFonts w:asciiTheme="minorHAnsi" w:eastAsiaTheme="minorHAnsi" w:hAnsiTheme="minorHAnsi" w:cstheme="minorHAnsi"/>
          <w:color w:val="000000"/>
          <w:sz w:val="22"/>
          <w:szCs w:val="22"/>
          <w:lang w:val="de-DE"/>
        </w:rPr>
        <w:t xml:space="preserve"> </w:t>
      </w:r>
      <w:proofErr w:type="spellStart"/>
      <w:r w:rsidR="00903FF4" w:rsidRPr="00C5090B">
        <w:rPr>
          <w:rFonts w:asciiTheme="minorHAnsi" w:eastAsiaTheme="minorHAnsi" w:hAnsiTheme="minorHAnsi" w:cstheme="minorHAnsi"/>
          <w:color w:val="000000"/>
          <w:sz w:val="22"/>
          <w:szCs w:val="22"/>
          <w:lang w:val="de-DE"/>
        </w:rPr>
        <w:t>Responsibility</w:t>
      </w:r>
      <w:proofErr w:type="spellEnd"/>
      <w:r w:rsidR="00903FF4" w:rsidRPr="00C5090B">
        <w:rPr>
          <w:rFonts w:asciiTheme="minorHAnsi" w:eastAsiaTheme="minorHAnsi" w:hAnsiTheme="minorHAnsi" w:cstheme="minorHAnsi"/>
          <w:color w:val="000000"/>
          <w:sz w:val="22"/>
          <w:szCs w:val="22"/>
          <w:lang w:val="de-DE"/>
        </w:rPr>
        <w:t xml:space="preserve"> </w:t>
      </w:r>
      <w:r w:rsidRPr="00C5090B">
        <w:rPr>
          <w:rFonts w:asciiTheme="minorHAnsi" w:eastAsiaTheme="minorHAnsi" w:hAnsiTheme="minorHAnsi" w:cstheme="minorHAnsi"/>
          <w:color w:val="000000"/>
          <w:sz w:val="22"/>
          <w:szCs w:val="22"/>
          <w:lang w:val="de-DE"/>
        </w:rPr>
        <w:t xml:space="preserve">für </w:t>
      </w:r>
      <w:proofErr w:type="spellStart"/>
      <w:r w:rsidRPr="00C5090B">
        <w:rPr>
          <w:rFonts w:asciiTheme="minorHAnsi" w:eastAsiaTheme="minorHAnsi" w:hAnsiTheme="minorHAnsi" w:cstheme="minorHAnsi"/>
          <w:color w:val="000000"/>
          <w:sz w:val="22"/>
          <w:szCs w:val="22"/>
          <w:lang w:val="de-DE"/>
        </w:rPr>
        <w:t>elektrabregenz</w:t>
      </w:r>
      <w:proofErr w:type="spellEnd"/>
      <w:r w:rsidRPr="00C5090B">
        <w:rPr>
          <w:rFonts w:asciiTheme="minorHAnsi" w:eastAsiaTheme="minorHAnsi" w:hAnsiTheme="minorHAnsi" w:cstheme="minorHAnsi"/>
          <w:color w:val="000000"/>
          <w:sz w:val="22"/>
          <w:szCs w:val="22"/>
          <w:lang w:val="de-DE"/>
        </w:rPr>
        <w:t xml:space="preserve"> nicht nur ein Schlagwort ist, sondern gelebte Realität, konnte bereits mehrfach bewiesen werden. So war i</w:t>
      </w:r>
      <w:r w:rsidR="00903FF4" w:rsidRPr="00C5090B">
        <w:rPr>
          <w:rFonts w:asciiTheme="minorHAnsi" w:eastAsiaTheme="minorHAnsi" w:hAnsiTheme="minorHAnsi" w:cstheme="minorHAnsi"/>
          <w:color w:val="000000"/>
          <w:sz w:val="22"/>
          <w:szCs w:val="22"/>
          <w:lang w:val="de-DE"/>
        </w:rPr>
        <w:t xml:space="preserve">m Oktober 2019 </w:t>
      </w:r>
      <w:r w:rsidR="004C60E9" w:rsidRPr="00C5090B">
        <w:rPr>
          <w:rFonts w:asciiTheme="minorHAnsi" w:eastAsiaTheme="minorHAnsi" w:hAnsiTheme="minorHAnsi" w:cstheme="minorHAnsi"/>
          <w:color w:val="000000"/>
          <w:sz w:val="22"/>
          <w:szCs w:val="22"/>
          <w:lang w:val="de-DE"/>
        </w:rPr>
        <w:t xml:space="preserve">ein Team von </w:t>
      </w:r>
      <w:proofErr w:type="spellStart"/>
      <w:r w:rsidR="004C60E9" w:rsidRPr="00C5090B">
        <w:rPr>
          <w:rFonts w:asciiTheme="minorHAnsi" w:eastAsiaTheme="minorHAnsi" w:hAnsiTheme="minorHAnsi" w:cstheme="minorHAnsi"/>
          <w:color w:val="000000"/>
          <w:sz w:val="22"/>
          <w:szCs w:val="22"/>
          <w:lang w:val="de-DE"/>
        </w:rPr>
        <w:t>elektrabregenz</w:t>
      </w:r>
      <w:proofErr w:type="spellEnd"/>
      <w:r w:rsidR="004C60E9" w:rsidRPr="00C5090B">
        <w:rPr>
          <w:rFonts w:asciiTheme="minorHAnsi" w:eastAsiaTheme="minorHAnsi" w:hAnsiTheme="minorHAnsi" w:cstheme="minorHAnsi"/>
          <w:color w:val="000000"/>
          <w:sz w:val="22"/>
          <w:szCs w:val="22"/>
          <w:lang w:val="de-DE"/>
        </w:rPr>
        <w:t xml:space="preserve"> selbst bei Pro </w:t>
      </w:r>
      <w:proofErr w:type="spellStart"/>
      <w:r w:rsidR="004C60E9" w:rsidRPr="00C5090B">
        <w:rPr>
          <w:rFonts w:asciiTheme="minorHAnsi" w:eastAsiaTheme="minorHAnsi" w:hAnsiTheme="minorHAnsi" w:cstheme="minorHAnsi"/>
          <w:color w:val="000000"/>
          <w:sz w:val="22"/>
          <w:szCs w:val="22"/>
          <w:lang w:val="de-DE"/>
        </w:rPr>
        <w:t>Juventute</w:t>
      </w:r>
      <w:proofErr w:type="spellEnd"/>
      <w:r w:rsidR="004C60E9" w:rsidRPr="00C5090B">
        <w:rPr>
          <w:rFonts w:asciiTheme="minorHAnsi" w:eastAsiaTheme="minorHAnsi" w:hAnsiTheme="minorHAnsi" w:cstheme="minorHAnsi"/>
          <w:color w:val="000000"/>
          <w:sz w:val="22"/>
          <w:szCs w:val="22"/>
          <w:lang w:val="de-DE"/>
        </w:rPr>
        <w:t xml:space="preserve"> und bekochte die Kinder und Jugendlichen der sozialpädagogischen Wohngemeinschaft Klosterneuburg.</w:t>
      </w:r>
      <w:r w:rsidR="00AD129B" w:rsidRPr="00C5090B">
        <w:rPr>
          <w:rFonts w:asciiTheme="minorHAnsi" w:eastAsiaTheme="minorHAnsi" w:hAnsiTheme="minorHAnsi" w:cstheme="minorHAnsi"/>
          <w:color w:val="000000"/>
          <w:sz w:val="22"/>
          <w:szCs w:val="22"/>
          <w:lang w:val="de-DE"/>
        </w:rPr>
        <w:t xml:space="preserve"> Nach der Schule gab es </w:t>
      </w:r>
      <w:proofErr w:type="spellStart"/>
      <w:r w:rsidR="00AD129B" w:rsidRPr="00C5090B">
        <w:rPr>
          <w:rFonts w:asciiTheme="minorHAnsi" w:eastAsiaTheme="minorHAnsi" w:hAnsiTheme="minorHAnsi" w:cstheme="minorHAnsi"/>
          <w:color w:val="000000"/>
          <w:sz w:val="22"/>
          <w:szCs w:val="22"/>
          <w:lang w:val="de-DE"/>
        </w:rPr>
        <w:t>für</w:t>
      </w:r>
      <w:proofErr w:type="spellEnd"/>
      <w:r w:rsidR="00AD129B" w:rsidRPr="00C5090B">
        <w:rPr>
          <w:rFonts w:asciiTheme="minorHAnsi" w:eastAsiaTheme="minorHAnsi" w:hAnsiTheme="minorHAnsi" w:cstheme="minorHAnsi"/>
          <w:color w:val="000000"/>
          <w:sz w:val="22"/>
          <w:szCs w:val="22"/>
          <w:lang w:val="de-DE"/>
        </w:rPr>
        <w:t xml:space="preserve"> die hungrigen Bewohner ein 3-Gänge Menü – und das zubereitet auf den </w:t>
      </w:r>
      <w:proofErr w:type="spellStart"/>
      <w:r w:rsidR="00AD129B" w:rsidRPr="00C5090B">
        <w:rPr>
          <w:rFonts w:asciiTheme="minorHAnsi" w:eastAsiaTheme="minorHAnsi" w:hAnsiTheme="minorHAnsi" w:cstheme="minorHAnsi"/>
          <w:color w:val="000000"/>
          <w:sz w:val="22"/>
          <w:szCs w:val="22"/>
          <w:lang w:val="de-DE"/>
        </w:rPr>
        <w:t>elektrabregenz</w:t>
      </w:r>
      <w:proofErr w:type="spellEnd"/>
      <w:r w:rsidR="00AD129B" w:rsidRPr="00C5090B">
        <w:rPr>
          <w:rFonts w:asciiTheme="minorHAnsi" w:eastAsiaTheme="minorHAnsi" w:hAnsiTheme="minorHAnsi" w:cstheme="minorHAnsi"/>
          <w:color w:val="000000"/>
          <w:sz w:val="22"/>
          <w:szCs w:val="22"/>
          <w:lang w:val="de-DE"/>
        </w:rPr>
        <w:t xml:space="preserve"> </w:t>
      </w:r>
      <w:proofErr w:type="spellStart"/>
      <w:r w:rsidR="00AD129B" w:rsidRPr="00C5090B">
        <w:rPr>
          <w:rFonts w:asciiTheme="minorHAnsi" w:eastAsiaTheme="minorHAnsi" w:hAnsiTheme="minorHAnsi" w:cstheme="minorHAnsi"/>
          <w:color w:val="000000"/>
          <w:sz w:val="22"/>
          <w:szCs w:val="22"/>
          <w:lang w:val="de-DE"/>
        </w:rPr>
        <w:t>Geräten</w:t>
      </w:r>
      <w:proofErr w:type="spellEnd"/>
      <w:r w:rsidR="00AD129B" w:rsidRPr="00C5090B">
        <w:rPr>
          <w:rFonts w:asciiTheme="minorHAnsi" w:eastAsiaTheme="minorHAnsi" w:hAnsiTheme="minorHAnsi" w:cstheme="minorHAnsi"/>
          <w:color w:val="000000"/>
          <w:sz w:val="22"/>
          <w:szCs w:val="22"/>
          <w:lang w:val="de-DE"/>
        </w:rPr>
        <w:t xml:space="preserve"> von </w:t>
      </w:r>
      <w:proofErr w:type="spellStart"/>
      <w:r w:rsidR="00AD129B" w:rsidRPr="00C5090B">
        <w:rPr>
          <w:rFonts w:asciiTheme="minorHAnsi" w:eastAsiaTheme="minorHAnsi" w:hAnsiTheme="minorHAnsi" w:cstheme="minorHAnsi"/>
          <w:color w:val="000000"/>
          <w:sz w:val="22"/>
          <w:szCs w:val="22"/>
          <w:lang w:val="de-DE"/>
        </w:rPr>
        <w:t>elektrabregenz</w:t>
      </w:r>
      <w:proofErr w:type="spellEnd"/>
      <w:r w:rsidR="00AD129B" w:rsidRPr="00C5090B">
        <w:rPr>
          <w:rFonts w:asciiTheme="minorHAnsi" w:eastAsiaTheme="minorHAnsi" w:hAnsiTheme="minorHAnsi" w:cstheme="minorHAnsi"/>
          <w:color w:val="000000"/>
          <w:sz w:val="22"/>
          <w:szCs w:val="22"/>
          <w:lang w:val="de-DE"/>
        </w:rPr>
        <w:t xml:space="preserve"> selbst.</w:t>
      </w:r>
    </w:p>
    <w:p w14:paraId="2F48DFA1" w14:textId="2B6F665C" w:rsidR="00C5090B" w:rsidRDefault="00C5090B">
      <w:pPr>
        <w:rPr>
          <w:rFonts w:asciiTheme="minorHAnsi" w:eastAsiaTheme="minorHAnsi" w:hAnsiTheme="minorHAnsi" w:cstheme="minorHAnsi"/>
          <w:color w:val="000000"/>
          <w:sz w:val="22"/>
          <w:szCs w:val="22"/>
          <w:lang w:val="de-DE"/>
        </w:rPr>
      </w:pPr>
    </w:p>
    <w:p w14:paraId="52ED8F53" w14:textId="0085A156" w:rsidR="002F3735" w:rsidRPr="00C5090B" w:rsidRDefault="002F3735" w:rsidP="00C5090B">
      <w:pPr>
        <w:pStyle w:val="NurText"/>
        <w:jc w:val="both"/>
        <w:rPr>
          <w:rFonts w:asciiTheme="minorHAnsi" w:hAnsiTheme="minorHAnsi" w:cstheme="minorHAnsi"/>
          <w:color w:val="000000"/>
          <w:szCs w:val="22"/>
          <w:lang w:val="de-DE" w:eastAsia="de-DE"/>
        </w:rPr>
      </w:pPr>
      <w:r w:rsidRPr="00C5090B">
        <w:rPr>
          <w:rFonts w:asciiTheme="minorHAnsi" w:hAnsiTheme="minorHAnsi" w:cstheme="minorHAnsi"/>
          <w:color w:val="000000"/>
          <w:szCs w:val="22"/>
          <w:lang w:val="de-DE" w:eastAsia="de-DE"/>
        </w:rPr>
        <w:t xml:space="preserve">„Pro </w:t>
      </w:r>
      <w:proofErr w:type="spellStart"/>
      <w:r w:rsidRPr="00C5090B">
        <w:rPr>
          <w:rFonts w:asciiTheme="minorHAnsi" w:hAnsiTheme="minorHAnsi" w:cstheme="minorHAnsi"/>
          <w:color w:val="000000"/>
          <w:szCs w:val="22"/>
          <w:lang w:val="de-DE" w:eastAsia="de-DE"/>
        </w:rPr>
        <w:t>Juventute</w:t>
      </w:r>
      <w:proofErr w:type="spellEnd"/>
      <w:r w:rsidRPr="00C5090B">
        <w:rPr>
          <w:rFonts w:asciiTheme="minorHAnsi" w:hAnsiTheme="minorHAnsi" w:cstheme="minorHAnsi"/>
          <w:color w:val="000000"/>
          <w:szCs w:val="22"/>
          <w:lang w:val="de-DE" w:eastAsia="de-DE"/>
        </w:rPr>
        <w:t xml:space="preserve"> ist sehr dankbar über die wertvolle und langjährige Unterstützung seitens </w:t>
      </w:r>
      <w:proofErr w:type="spellStart"/>
      <w:r w:rsidRPr="00C5090B">
        <w:rPr>
          <w:rFonts w:asciiTheme="minorHAnsi" w:hAnsiTheme="minorHAnsi" w:cstheme="minorHAnsi"/>
          <w:color w:val="000000"/>
          <w:szCs w:val="22"/>
          <w:lang w:val="de-DE" w:eastAsia="de-DE"/>
        </w:rPr>
        <w:t>elektrabregenz</w:t>
      </w:r>
      <w:proofErr w:type="spellEnd"/>
      <w:r w:rsidRPr="00C5090B">
        <w:rPr>
          <w:rFonts w:asciiTheme="minorHAnsi" w:hAnsiTheme="minorHAnsi" w:cstheme="minorHAnsi"/>
          <w:color w:val="000000"/>
          <w:szCs w:val="22"/>
          <w:lang w:val="de-DE" w:eastAsia="de-DE"/>
        </w:rPr>
        <w:t>. Nachdem die Elektrogeräte in unseren Kinderwohnhäusern aufs Äußerste frequentiert werden, freuen wir uns stets über das großzügige Service und kostenlose Bereitstellen von Waschmaschinen, Wäschetrocknern un</w:t>
      </w:r>
      <w:r w:rsidR="00673078">
        <w:rPr>
          <w:rFonts w:asciiTheme="minorHAnsi" w:hAnsiTheme="minorHAnsi" w:cstheme="minorHAnsi"/>
          <w:color w:val="000000"/>
          <w:szCs w:val="22"/>
          <w:lang w:val="de-DE" w:eastAsia="de-DE"/>
        </w:rPr>
        <w:t>d</w:t>
      </w:r>
      <w:r w:rsidRPr="00C5090B">
        <w:rPr>
          <w:rFonts w:asciiTheme="minorHAnsi" w:hAnsiTheme="minorHAnsi" w:cstheme="minorHAnsi"/>
          <w:color w:val="000000"/>
          <w:szCs w:val="22"/>
          <w:lang w:val="de-DE" w:eastAsia="de-DE"/>
        </w:rPr>
        <w:t xml:space="preserve"> sämtlichen Küchengeräten", so Pro </w:t>
      </w:r>
      <w:proofErr w:type="spellStart"/>
      <w:r w:rsidRPr="00C5090B">
        <w:rPr>
          <w:rFonts w:asciiTheme="minorHAnsi" w:hAnsiTheme="minorHAnsi" w:cstheme="minorHAnsi"/>
          <w:color w:val="000000"/>
          <w:szCs w:val="22"/>
          <w:lang w:val="de-DE" w:eastAsia="de-DE"/>
        </w:rPr>
        <w:t>Juventute</w:t>
      </w:r>
      <w:proofErr w:type="spellEnd"/>
      <w:r w:rsidRPr="00C5090B">
        <w:rPr>
          <w:rFonts w:asciiTheme="minorHAnsi" w:hAnsiTheme="minorHAnsi" w:cstheme="minorHAnsi"/>
          <w:color w:val="000000"/>
          <w:szCs w:val="22"/>
          <w:lang w:val="de-DE" w:eastAsia="de-DE"/>
        </w:rPr>
        <w:t xml:space="preserve"> Pressesprecherin Claudia Geiger. </w:t>
      </w:r>
    </w:p>
    <w:p w14:paraId="7B37B5AF" w14:textId="77777777" w:rsidR="00097366" w:rsidRPr="0068548E" w:rsidRDefault="00097366" w:rsidP="00C5090B">
      <w:pPr>
        <w:jc w:val="both"/>
        <w:textAlignment w:val="baseline"/>
        <w:rPr>
          <w:rFonts w:asciiTheme="minorHAnsi" w:eastAsiaTheme="minorHAnsi" w:hAnsiTheme="minorHAnsi" w:cstheme="minorHAnsi"/>
          <w:color w:val="000000"/>
          <w:sz w:val="22"/>
          <w:szCs w:val="22"/>
          <w:lang w:val="de-DE"/>
        </w:rPr>
      </w:pPr>
    </w:p>
    <w:p w14:paraId="60FE07EE" w14:textId="19B7F191" w:rsidR="00161800" w:rsidRPr="00C5090B" w:rsidRDefault="00AD129B" w:rsidP="00C5090B">
      <w:pPr>
        <w:jc w:val="both"/>
        <w:textAlignment w:val="baseline"/>
        <w:rPr>
          <w:rFonts w:asciiTheme="minorHAnsi" w:hAnsiTheme="minorHAnsi" w:cstheme="minorHAnsi"/>
          <w:color w:val="000000"/>
          <w:sz w:val="22"/>
          <w:szCs w:val="22"/>
        </w:rPr>
      </w:pPr>
      <w:r w:rsidRPr="00C5090B">
        <w:rPr>
          <w:rFonts w:asciiTheme="minorHAnsi" w:eastAsiaTheme="minorHAnsi" w:hAnsiTheme="minorHAnsi" w:cstheme="minorHAnsi"/>
          <w:color w:val="000000"/>
          <w:sz w:val="22"/>
          <w:szCs w:val="22"/>
        </w:rPr>
        <w:t>„</w:t>
      </w:r>
      <w:r w:rsidRPr="00C5090B">
        <w:rPr>
          <w:rFonts w:asciiTheme="minorHAnsi" w:hAnsiTheme="minorHAnsi" w:cstheme="minorHAnsi"/>
          <w:color w:val="000000"/>
          <w:sz w:val="22"/>
          <w:szCs w:val="22"/>
        </w:rPr>
        <w:t xml:space="preserve">Da uns das Wohl von Kindern besonders am Herzen liegt, unterstützen wir Pro </w:t>
      </w:r>
      <w:proofErr w:type="spellStart"/>
      <w:r w:rsidRPr="00C5090B">
        <w:rPr>
          <w:rFonts w:asciiTheme="minorHAnsi" w:hAnsiTheme="minorHAnsi" w:cstheme="minorHAnsi"/>
          <w:color w:val="000000"/>
          <w:sz w:val="22"/>
          <w:szCs w:val="22"/>
        </w:rPr>
        <w:t>Juventute</w:t>
      </w:r>
      <w:proofErr w:type="spellEnd"/>
      <w:r w:rsidR="00161800" w:rsidRPr="00C5090B">
        <w:rPr>
          <w:rFonts w:asciiTheme="minorHAnsi" w:hAnsiTheme="minorHAnsi" w:cstheme="minorHAnsi"/>
          <w:color w:val="000000"/>
          <w:sz w:val="22"/>
          <w:szCs w:val="22"/>
        </w:rPr>
        <w:t xml:space="preserve">. Gerade Kindern und Jugendlichen, die aufgrund von Schicksalsschlägen außerhalb ihrer Familien betreut werden müssen, helfen zu können, erfüllt uns mit Freude und wir sind froh, Pro </w:t>
      </w:r>
      <w:proofErr w:type="spellStart"/>
      <w:r w:rsidR="00161800" w:rsidRPr="00C5090B">
        <w:rPr>
          <w:rFonts w:asciiTheme="minorHAnsi" w:hAnsiTheme="minorHAnsi" w:cstheme="minorHAnsi"/>
          <w:color w:val="000000"/>
          <w:sz w:val="22"/>
          <w:szCs w:val="22"/>
        </w:rPr>
        <w:t>Juventute</w:t>
      </w:r>
      <w:proofErr w:type="spellEnd"/>
      <w:r w:rsidR="00161800" w:rsidRPr="00C5090B">
        <w:rPr>
          <w:rFonts w:asciiTheme="minorHAnsi" w:hAnsiTheme="minorHAnsi" w:cstheme="minorHAnsi"/>
          <w:color w:val="000000"/>
          <w:sz w:val="22"/>
          <w:szCs w:val="22"/>
        </w:rPr>
        <w:t xml:space="preserve"> bereits seit Jahren unterstützen zu dürfen. Denn für uns ist es wichtig, über Corporate </w:t>
      </w:r>
      <w:proofErr w:type="spellStart"/>
      <w:r w:rsidR="00161800" w:rsidRPr="00C5090B">
        <w:rPr>
          <w:rFonts w:asciiTheme="minorHAnsi" w:hAnsiTheme="minorHAnsi" w:cstheme="minorHAnsi"/>
          <w:color w:val="000000"/>
          <w:sz w:val="22"/>
          <w:szCs w:val="22"/>
        </w:rPr>
        <w:t>Social</w:t>
      </w:r>
      <w:proofErr w:type="spellEnd"/>
      <w:r w:rsidR="00161800" w:rsidRPr="00C5090B">
        <w:rPr>
          <w:rFonts w:asciiTheme="minorHAnsi" w:hAnsiTheme="minorHAnsi" w:cstheme="minorHAnsi"/>
          <w:color w:val="000000"/>
          <w:sz w:val="22"/>
          <w:szCs w:val="22"/>
        </w:rPr>
        <w:t> </w:t>
      </w:r>
      <w:proofErr w:type="spellStart"/>
      <w:r w:rsidR="00161800" w:rsidRPr="00C5090B">
        <w:rPr>
          <w:rFonts w:asciiTheme="minorHAnsi" w:hAnsiTheme="minorHAnsi" w:cstheme="minorHAnsi"/>
          <w:color w:val="000000"/>
          <w:sz w:val="22"/>
          <w:szCs w:val="22"/>
        </w:rPr>
        <w:t>Responsibility</w:t>
      </w:r>
      <w:proofErr w:type="spellEnd"/>
      <w:r w:rsidR="00161800" w:rsidRPr="00C5090B">
        <w:rPr>
          <w:rFonts w:asciiTheme="minorHAnsi" w:hAnsiTheme="minorHAnsi" w:cstheme="minorHAnsi"/>
          <w:color w:val="000000"/>
          <w:sz w:val="22"/>
          <w:szCs w:val="22"/>
        </w:rPr>
        <w:t xml:space="preserve"> nicht nur zu reden, sondern wirklich etwas zu tun. Und das nicht nur mit nachhaltigen und umweltfreundlichen Geräten, sondern hier auch wirklich selbst und persönlich aktiv zu werden, wie wir mit dem Kochbuch einmal mehr beweisen konnten,” </w:t>
      </w:r>
      <w:r w:rsidR="00870A6C" w:rsidRPr="00C5090B">
        <w:rPr>
          <w:rFonts w:asciiTheme="minorHAnsi" w:eastAsiaTheme="minorHAnsi" w:hAnsiTheme="minorHAnsi" w:cstheme="minorHAnsi"/>
          <w:color w:val="000000"/>
          <w:sz w:val="22"/>
          <w:szCs w:val="22"/>
          <w:lang w:val="de-DE"/>
        </w:rPr>
        <w:t xml:space="preserve">so Christian </w:t>
      </w:r>
      <w:proofErr w:type="spellStart"/>
      <w:r w:rsidR="00870A6C" w:rsidRPr="00C5090B">
        <w:rPr>
          <w:rFonts w:asciiTheme="minorHAnsi" w:eastAsiaTheme="minorHAnsi" w:hAnsiTheme="minorHAnsi" w:cstheme="minorHAnsi"/>
          <w:color w:val="000000"/>
          <w:sz w:val="22"/>
          <w:szCs w:val="22"/>
          <w:lang w:val="de-DE"/>
        </w:rPr>
        <w:t>Schimkowitsch</w:t>
      </w:r>
      <w:proofErr w:type="spellEnd"/>
      <w:r w:rsidR="00870A6C" w:rsidRPr="00C5090B">
        <w:rPr>
          <w:rFonts w:asciiTheme="minorHAnsi" w:eastAsiaTheme="minorHAnsi" w:hAnsiTheme="minorHAnsi" w:cstheme="minorHAnsi"/>
          <w:color w:val="000000"/>
          <w:sz w:val="22"/>
          <w:szCs w:val="22"/>
          <w:lang w:val="de-DE"/>
        </w:rPr>
        <w:t xml:space="preserve">, Geschäftsführer von </w:t>
      </w:r>
      <w:proofErr w:type="spellStart"/>
      <w:r w:rsidR="00870A6C" w:rsidRPr="00C5090B">
        <w:rPr>
          <w:rFonts w:asciiTheme="minorHAnsi" w:eastAsiaTheme="minorHAnsi" w:hAnsiTheme="minorHAnsi" w:cstheme="minorHAnsi"/>
          <w:color w:val="000000"/>
          <w:sz w:val="22"/>
          <w:szCs w:val="22"/>
          <w:lang w:val="de-DE"/>
        </w:rPr>
        <w:t>elektrabregenz</w:t>
      </w:r>
      <w:proofErr w:type="spellEnd"/>
      <w:r w:rsidR="00870A6C" w:rsidRPr="00C5090B">
        <w:rPr>
          <w:rFonts w:asciiTheme="minorHAnsi" w:eastAsiaTheme="minorHAnsi" w:hAnsiTheme="minorHAnsi" w:cstheme="minorHAnsi"/>
          <w:color w:val="000000"/>
          <w:sz w:val="22"/>
          <w:szCs w:val="22"/>
          <w:lang w:val="de-DE"/>
        </w:rPr>
        <w:t>.</w:t>
      </w:r>
    </w:p>
    <w:p w14:paraId="041FFC67" w14:textId="2BD7122D" w:rsidR="00870A6C" w:rsidRPr="00C5090B" w:rsidRDefault="00870A6C" w:rsidP="00C5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HAnsi"/>
          <w:color w:val="000000"/>
          <w:sz w:val="22"/>
          <w:szCs w:val="22"/>
          <w:lang w:val="de-DE"/>
        </w:rPr>
      </w:pPr>
    </w:p>
    <w:p w14:paraId="7B738269" w14:textId="4C70AC33" w:rsidR="00870A6C" w:rsidRPr="00C5090B" w:rsidRDefault="00314634" w:rsidP="00C5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HAnsi"/>
          <w:color w:val="000000"/>
          <w:sz w:val="22"/>
          <w:szCs w:val="22"/>
          <w:lang w:val="de-DE"/>
        </w:rPr>
      </w:pPr>
      <w:r w:rsidRPr="00C5090B">
        <w:rPr>
          <w:rFonts w:asciiTheme="minorHAnsi" w:eastAsiaTheme="minorHAnsi" w:hAnsiTheme="minorHAnsi" w:cstheme="minorHAnsi"/>
          <w:color w:val="000000"/>
          <w:sz w:val="22"/>
          <w:szCs w:val="22"/>
          <w:lang w:val="de-DE"/>
        </w:rPr>
        <w:t>„Das Kochbuch war ein gemeinsames Projekt, das auch in Zeiten der Corona-Krise gut machbar war. Die Kinder und Jugendlichen haben mit Begeisterung gekocht, fotografiert und ihre Rezepte zusammengestellt.</w:t>
      </w:r>
      <w:r w:rsidRPr="00C5090B">
        <w:rPr>
          <w:rFonts w:asciiTheme="minorHAnsi" w:eastAsiaTheme="minorHAnsi" w:hAnsiTheme="minorHAnsi" w:cstheme="minorHAnsi"/>
          <w:color w:val="000000"/>
          <w:sz w:val="22"/>
          <w:szCs w:val="22"/>
        </w:rPr>
        <w:t xml:space="preserve"> Uns ist es ein Anliegen, nicht nur mit alltagstauglichen Geräten zu unterstützen, sondern Kinder und Jugendliche auch zu gesunder Ernährung zu animieren. Das ist uns mit diesem Projekt gelungen, denn so haben sich die Kids mehr mit ihrer Ernährung auseinandergesetzt</w:t>
      </w:r>
      <w:r w:rsidRPr="00C5090B">
        <w:rPr>
          <w:rFonts w:asciiTheme="minorHAnsi" w:eastAsiaTheme="minorHAnsi" w:hAnsiTheme="minorHAnsi" w:cstheme="minorHAnsi"/>
          <w:color w:val="000000"/>
          <w:sz w:val="22"/>
          <w:szCs w:val="22"/>
          <w:lang w:val="de-DE"/>
        </w:rPr>
        <w:t xml:space="preserve">“, </w:t>
      </w:r>
      <w:r w:rsidR="00870A6C" w:rsidRPr="00C5090B">
        <w:rPr>
          <w:rFonts w:asciiTheme="minorHAnsi" w:eastAsiaTheme="minorHAnsi" w:hAnsiTheme="minorHAnsi" w:cstheme="minorHAnsi"/>
          <w:color w:val="000000"/>
          <w:sz w:val="22"/>
          <w:szCs w:val="22"/>
          <w:lang w:val="de-DE"/>
        </w:rPr>
        <w:t xml:space="preserve">ergänzt Philipp Breitenecker, Head </w:t>
      </w:r>
      <w:proofErr w:type="spellStart"/>
      <w:r w:rsidR="00870A6C" w:rsidRPr="00C5090B">
        <w:rPr>
          <w:rFonts w:asciiTheme="minorHAnsi" w:eastAsiaTheme="minorHAnsi" w:hAnsiTheme="minorHAnsi" w:cstheme="minorHAnsi"/>
          <w:color w:val="000000"/>
          <w:sz w:val="22"/>
          <w:szCs w:val="22"/>
          <w:lang w:val="de-DE"/>
        </w:rPr>
        <w:t>of</w:t>
      </w:r>
      <w:proofErr w:type="spellEnd"/>
      <w:r w:rsidR="00870A6C" w:rsidRPr="00C5090B">
        <w:rPr>
          <w:rFonts w:asciiTheme="minorHAnsi" w:eastAsiaTheme="minorHAnsi" w:hAnsiTheme="minorHAnsi" w:cstheme="minorHAnsi"/>
          <w:color w:val="000000"/>
          <w:sz w:val="22"/>
          <w:szCs w:val="22"/>
          <w:lang w:val="de-DE"/>
        </w:rPr>
        <w:t xml:space="preserve"> Marketing von </w:t>
      </w:r>
      <w:proofErr w:type="spellStart"/>
      <w:r w:rsidR="00870A6C" w:rsidRPr="00C5090B">
        <w:rPr>
          <w:rFonts w:asciiTheme="minorHAnsi" w:eastAsiaTheme="minorHAnsi" w:hAnsiTheme="minorHAnsi" w:cstheme="minorHAnsi"/>
          <w:color w:val="000000"/>
          <w:sz w:val="22"/>
          <w:szCs w:val="22"/>
          <w:lang w:val="de-DE"/>
        </w:rPr>
        <w:t>elektrabregenz</w:t>
      </w:r>
      <w:proofErr w:type="spellEnd"/>
      <w:r w:rsidR="00870A6C" w:rsidRPr="00C5090B">
        <w:rPr>
          <w:rFonts w:asciiTheme="minorHAnsi" w:eastAsiaTheme="minorHAnsi" w:hAnsiTheme="minorHAnsi" w:cstheme="minorHAnsi"/>
          <w:color w:val="000000"/>
          <w:sz w:val="22"/>
          <w:szCs w:val="22"/>
          <w:lang w:val="de-DE"/>
        </w:rPr>
        <w:t xml:space="preserve">. </w:t>
      </w:r>
    </w:p>
    <w:p w14:paraId="60E427C8" w14:textId="77777777" w:rsidR="00870A6C" w:rsidRPr="00C5090B" w:rsidRDefault="00870A6C" w:rsidP="00C5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HAnsi"/>
          <w:color w:val="000000"/>
          <w:sz w:val="22"/>
          <w:szCs w:val="22"/>
          <w:lang w:val="de-DE"/>
        </w:rPr>
      </w:pPr>
    </w:p>
    <w:p w14:paraId="6B7F2DC2" w14:textId="2C68C8D5" w:rsidR="009B7BFE" w:rsidRPr="00C5090B" w:rsidRDefault="00BA3669" w:rsidP="00C5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HAnsi"/>
          <w:color w:val="000000"/>
          <w:sz w:val="22"/>
          <w:szCs w:val="22"/>
          <w:lang w:val="de-DE"/>
        </w:rPr>
      </w:pPr>
      <w:r w:rsidRPr="00C5090B">
        <w:rPr>
          <w:rFonts w:asciiTheme="minorHAnsi" w:eastAsiaTheme="minorHAnsi" w:hAnsiTheme="minorHAnsi" w:cstheme="minorHAnsi"/>
          <w:color w:val="000000"/>
          <w:sz w:val="22"/>
          <w:szCs w:val="22"/>
          <w:lang w:val="de-DE"/>
        </w:rPr>
        <w:t>Was im Frühjahr begann, war knapp vor Weihnachten dann soweit: Das Kochbuch in seiner gedruckten Form erschien</w:t>
      </w:r>
      <w:r w:rsidR="008B69D7" w:rsidRPr="00C5090B">
        <w:rPr>
          <w:rFonts w:asciiTheme="minorHAnsi" w:eastAsiaTheme="minorHAnsi" w:hAnsiTheme="minorHAnsi" w:cstheme="minorHAnsi"/>
          <w:color w:val="000000"/>
          <w:sz w:val="22"/>
          <w:szCs w:val="22"/>
          <w:lang w:val="de-DE"/>
        </w:rPr>
        <w:t xml:space="preserve">. </w:t>
      </w:r>
      <w:r w:rsidR="009B7BFE" w:rsidRPr="00C5090B">
        <w:rPr>
          <w:rFonts w:asciiTheme="minorHAnsi" w:eastAsiaTheme="minorHAnsi" w:hAnsiTheme="minorHAnsi" w:cstheme="minorHAnsi"/>
          <w:color w:val="000000"/>
          <w:sz w:val="22"/>
          <w:szCs w:val="22"/>
          <w:lang w:val="de-DE"/>
        </w:rPr>
        <w:t xml:space="preserve">Alle Pro </w:t>
      </w:r>
      <w:proofErr w:type="spellStart"/>
      <w:r w:rsidR="009B7BFE" w:rsidRPr="00C5090B">
        <w:rPr>
          <w:rFonts w:asciiTheme="minorHAnsi" w:eastAsiaTheme="minorHAnsi" w:hAnsiTheme="minorHAnsi" w:cstheme="minorHAnsi"/>
          <w:color w:val="000000"/>
          <w:sz w:val="22"/>
          <w:szCs w:val="22"/>
          <w:lang w:val="de-DE"/>
        </w:rPr>
        <w:t>Juventute</w:t>
      </w:r>
      <w:proofErr w:type="spellEnd"/>
      <w:r w:rsidR="009B7BFE" w:rsidRPr="00C5090B">
        <w:rPr>
          <w:rFonts w:asciiTheme="minorHAnsi" w:eastAsiaTheme="minorHAnsi" w:hAnsiTheme="minorHAnsi" w:cstheme="minorHAnsi"/>
          <w:color w:val="000000"/>
          <w:sz w:val="22"/>
          <w:szCs w:val="22"/>
          <w:lang w:val="de-DE"/>
        </w:rPr>
        <w:t xml:space="preserve"> Kids</w:t>
      </w:r>
      <w:r w:rsidRPr="00C5090B">
        <w:rPr>
          <w:rFonts w:asciiTheme="minorHAnsi" w:eastAsiaTheme="minorHAnsi" w:hAnsiTheme="minorHAnsi" w:cstheme="minorHAnsi"/>
          <w:color w:val="000000"/>
          <w:sz w:val="22"/>
          <w:szCs w:val="22"/>
          <w:lang w:val="de-DE"/>
        </w:rPr>
        <w:t xml:space="preserve"> aller Wohneinrichtungen</w:t>
      </w:r>
      <w:r w:rsidR="009B7BFE" w:rsidRPr="00C5090B">
        <w:rPr>
          <w:rFonts w:asciiTheme="minorHAnsi" w:eastAsiaTheme="minorHAnsi" w:hAnsiTheme="minorHAnsi" w:cstheme="minorHAnsi"/>
          <w:color w:val="000000"/>
          <w:sz w:val="22"/>
          <w:szCs w:val="22"/>
          <w:lang w:val="de-DE"/>
        </w:rPr>
        <w:t xml:space="preserve"> </w:t>
      </w:r>
      <w:r w:rsidR="008B69D7" w:rsidRPr="00C5090B">
        <w:rPr>
          <w:rFonts w:asciiTheme="minorHAnsi" w:eastAsiaTheme="minorHAnsi" w:hAnsiTheme="minorHAnsi" w:cstheme="minorHAnsi"/>
          <w:color w:val="000000"/>
          <w:sz w:val="22"/>
          <w:szCs w:val="22"/>
          <w:lang w:val="de-DE"/>
        </w:rPr>
        <w:t>erhielten</w:t>
      </w:r>
      <w:r w:rsidR="009B7BFE" w:rsidRPr="00C5090B">
        <w:rPr>
          <w:rFonts w:asciiTheme="minorHAnsi" w:eastAsiaTheme="minorHAnsi" w:hAnsiTheme="minorHAnsi" w:cstheme="minorHAnsi"/>
          <w:color w:val="000000"/>
          <w:sz w:val="22"/>
          <w:szCs w:val="22"/>
          <w:lang w:val="de-DE"/>
        </w:rPr>
        <w:t xml:space="preserve"> das Kochbuch als Weihnachtsgeschenk. </w:t>
      </w:r>
      <w:r w:rsidR="008B69D7" w:rsidRPr="00C5090B">
        <w:rPr>
          <w:rFonts w:asciiTheme="minorHAnsi" w:eastAsiaTheme="minorHAnsi" w:hAnsiTheme="minorHAnsi" w:cstheme="minorHAnsi"/>
          <w:color w:val="000000"/>
          <w:sz w:val="22"/>
          <w:szCs w:val="22"/>
          <w:lang w:val="de-DE"/>
        </w:rPr>
        <w:t xml:space="preserve">Auch werden die </w:t>
      </w:r>
      <w:r w:rsidR="009B7BFE" w:rsidRPr="00C5090B">
        <w:rPr>
          <w:rFonts w:asciiTheme="minorHAnsi" w:eastAsiaTheme="minorHAnsi" w:hAnsiTheme="minorHAnsi" w:cstheme="minorHAnsi"/>
          <w:color w:val="000000"/>
          <w:sz w:val="22"/>
          <w:szCs w:val="22"/>
          <w:lang w:val="de-DE"/>
        </w:rPr>
        <w:t>Kochbücher</w:t>
      </w:r>
      <w:r w:rsidR="001A0C83" w:rsidRPr="00C5090B">
        <w:rPr>
          <w:rFonts w:asciiTheme="minorHAnsi" w:eastAsiaTheme="minorHAnsi" w:hAnsiTheme="minorHAnsi" w:cstheme="minorHAnsi"/>
          <w:color w:val="000000"/>
          <w:sz w:val="22"/>
          <w:szCs w:val="22"/>
          <w:lang w:val="de-DE"/>
        </w:rPr>
        <w:t xml:space="preserve"> in gedruckter Form</w:t>
      </w:r>
      <w:r w:rsidR="009B7BFE" w:rsidRPr="00C5090B">
        <w:rPr>
          <w:rFonts w:asciiTheme="minorHAnsi" w:eastAsiaTheme="minorHAnsi" w:hAnsiTheme="minorHAnsi" w:cstheme="minorHAnsi"/>
          <w:color w:val="000000"/>
          <w:sz w:val="22"/>
          <w:szCs w:val="22"/>
          <w:lang w:val="de-DE"/>
        </w:rPr>
        <w:t xml:space="preserve"> bei ausgewählten Elektrofachhändlern erhältlich sein. </w:t>
      </w:r>
    </w:p>
    <w:p w14:paraId="3F85D5BC" w14:textId="2CCB0431" w:rsidR="00DD18C6" w:rsidRPr="00C5090B" w:rsidRDefault="00DD18C6" w:rsidP="00F0151A">
      <w:pPr>
        <w:rPr>
          <w:rFonts w:asciiTheme="minorHAnsi" w:eastAsiaTheme="minorHAnsi" w:hAnsiTheme="minorHAnsi" w:cstheme="minorHAnsi"/>
          <w:color w:val="000000"/>
          <w:sz w:val="22"/>
          <w:szCs w:val="22"/>
        </w:rPr>
      </w:pPr>
    </w:p>
    <w:p w14:paraId="73398D44" w14:textId="77777777" w:rsidR="00841CDF" w:rsidRPr="00C5090B" w:rsidRDefault="00DD18C6" w:rsidP="00841CDF">
      <w:pPr>
        <w:rPr>
          <w:rFonts w:asciiTheme="minorHAnsi" w:hAnsiTheme="minorHAnsi" w:cstheme="minorHAnsi"/>
          <w:color w:val="000000"/>
          <w:sz w:val="22"/>
          <w:szCs w:val="22"/>
        </w:rPr>
      </w:pPr>
      <w:r w:rsidRPr="00C5090B">
        <w:rPr>
          <w:rFonts w:asciiTheme="minorHAnsi" w:hAnsiTheme="minorHAnsi" w:cstheme="minorHAnsi"/>
          <w:b/>
          <w:bCs/>
          <w:color w:val="000000"/>
          <w:sz w:val="22"/>
          <w:szCs w:val="22"/>
        </w:rPr>
        <w:t>Bildtext:</w:t>
      </w:r>
      <w:r w:rsidRPr="00C5090B">
        <w:rPr>
          <w:rFonts w:asciiTheme="minorHAnsi" w:hAnsiTheme="minorHAnsi" w:cstheme="minorHAnsi"/>
          <w:color w:val="000000"/>
          <w:sz w:val="22"/>
          <w:szCs w:val="22"/>
        </w:rPr>
        <w:t xml:space="preserve"> </w:t>
      </w:r>
      <w:r w:rsidR="00841CDF" w:rsidRPr="00C5090B">
        <w:rPr>
          <w:rFonts w:asciiTheme="minorHAnsi" w:hAnsiTheme="minorHAnsi" w:cstheme="minorHAnsi"/>
          <w:color w:val="000000"/>
          <w:sz w:val="22"/>
          <w:szCs w:val="22"/>
        </w:rPr>
        <w:t xml:space="preserve">Kinder der Pro </w:t>
      </w:r>
      <w:proofErr w:type="spellStart"/>
      <w:r w:rsidR="00841CDF" w:rsidRPr="00C5090B">
        <w:rPr>
          <w:rFonts w:asciiTheme="minorHAnsi" w:hAnsiTheme="minorHAnsi" w:cstheme="minorHAnsi"/>
          <w:color w:val="000000"/>
          <w:sz w:val="22"/>
          <w:szCs w:val="22"/>
        </w:rPr>
        <w:t>Juventute</w:t>
      </w:r>
      <w:proofErr w:type="spellEnd"/>
      <w:r w:rsidR="00841CDF" w:rsidRPr="00C5090B">
        <w:rPr>
          <w:rFonts w:asciiTheme="minorHAnsi" w:hAnsiTheme="minorHAnsi" w:cstheme="minorHAnsi"/>
          <w:color w:val="000000"/>
          <w:sz w:val="22"/>
          <w:szCs w:val="22"/>
        </w:rPr>
        <w:t xml:space="preserve"> Wohngemeinschaft Klosterneuburg</w:t>
      </w:r>
    </w:p>
    <w:p w14:paraId="7BF00CA4" w14:textId="32C51E03" w:rsidR="00841CDF" w:rsidRPr="00C5090B" w:rsidRDefault="00841CDF" w:rsidP="00F0151A">
      <w:pPr>
        <w:rPr>
          <w:rFonts w:asciiTheme="minorHAnsi" w:hAnsiTheme="minorHAnsi" w:cstheme="minorHAnsi"/>
          <w:color w:val="000000"/>
          <w:sz w:val="22"/>
          <w:szCs w:val="22"/>
        </w:rPr>
      </w:pPr>
      <w:proofErr w:type="spellStart"/>
      <w:r w:rsidRPr="00C5090B">
        <w:rPr>
          <w:rFonts w:asciiTheme="minorHAnsi" w:hAnsiTheme="minorHAnsi" w:cstheme="minorHAnsi"/>
          <w:b/>
          <w:bCs/>
          <w:sz w:val="22"/>
          <w:szCs w:val="22"/>
        </w:rPr>
        <w:t>Fotocredit</w:t>
      </w:r>
      <w:proofErr w:type="spellEnd"/>
      <w:r w:rsidRPr="00C5090B">
        <w:rPr>
          <w:rFonts w:asciiTheme="minorHAnsi" w:hAnsiTheme="minorHAnsi" w:cstheme="minorHAnsi"/>
          <w:b/>
          <w:bCs/>
          <w:sz w:val="22"/>
          <w:szCs w:val="22"/>
        </w:rPr>
        <w:t>:</w:t>
      </w:r>
      <w:r w:rsidRPr="00C5090B">
        <w:rPr>
          <w:rFonts w:asciiTheme="minorHAnsi" w:hAnsiTheme="minorHAnsi" w:cstheme="minorHAnsi"/>
          <w:bCs/>
          <w:sz w:val="22"/>
          <w:szCs w:val="22"/>
        </w:rPr>
        <w:t xml:space="preserve"> © Pro </w:t>
      </w:r>
      <w:proofErr w:type="spellStart"/>
      <w:r w:rsidRPr="00C5090B">
        <w:rPr>
          <w:rFonts w:asciiTheme="minorHAnsi" w:hAnsiTheme="minorHAnsi" w:cstheme="minorHAnsi"/>
          <w:bCs/>
          <w:sz w:val="22"/>
          <w:szCs w:val="22"/>
        </w:rPr>
        <w:t>Juventute</w:t>
      </w:r>
      <w:proofErr w:type="spellEnd"/>
    </w:p>
    <w:p w14:paraId="054C7C30" w14:textId="4303C25D" w:rsidR="00841CDF" w:rsidRPr="00C5090B" w:rsidRDefault="00C5090B" w:rsidP="00F0151A">
      <w:pPr>
        <w:rPr>
          <w:rFonts w:asciiTheme="minorHAnsi" w:hAnsiTheme="minorHAnsi" w:cstheme="minorHAnsi"/>
          <w:color w:val="000000"/>
          <w:sz w:val="22"/>
          <w:szCs w:val="22"/>
        </w:rPr>
      </w:pPr>
      <w:r w:rsidRPr="00C5090B">
        <w:rPr>
          <w:rFonts w:asciiTheme="minorHAnsi" w:hAnsiTheme="minorHAnsi" w:cstheme="minorHAnsi"/>
          <w:b/>
          <w:bCs/>
          <w:color w:val="000000"/>
          <w:sz w:val="22"/>
          <w:szCs w:val="22"/>
        </w:rPr>
        <w:t>Bildtext:</w:t>
      </w:r>
      <w:r w:rsidRPr="00C5090B">
        <w:rPr>
          <w:rFonts w:asciiTheme="minorHAnsi" w:hAnsiTheme="minorHAnsi" w:cstheme="minorHAnsi"/>
          <w:color w:val="000000"/>
          <w:sz w:val="22"/>
          <w:szCs w:val="22"/>
        </w:rPr>
        <w:t xml:space="preserve"> Kochbuch </w:t>
      </w:r>
      <w:proofErr w:type="spellStart"/>
      <w:r w:rsidRPr="00C5090B">
        <w:rPr>
          <w:rFonts w:asciiTheme="minorHAnsi" w:hAnsiTheme="minorHAnsi" w:cstheme="minorHAnsi"/>
          <w:color w:val="000000"/>
          <w:sz w:val="22"/>
          <w:szCs w:val="22"/>
        </w:rPr>
        <w:t>elektrabregenz</w:t>
      </w:r>
      <w:proofErr w:type="spellEnd"/>
      <w:r w:rsidRPr="00C5090B">
        <w:rPr>
          <w:rFonts w:asciiTheme="minorHAnsi" w:hAnsiTheme="minorHAnsi" w:cstheme="minorHAnsi"/>
          <w:color w:val="000000"/>
          <w:sz w:val="22"/>
          <w:szCs w:val="22"/>
        </w:rPr>
        <w:t xml:space="preserve"> &amp; Pro </w:t>
      </w:r>
      <w:proofErr w:type="spellStart"/>
      <w:r w:rsidRPr="00C5090B">
        <w:rPr>
          <w:rFonts w:asciiTheme="minorHAnsi" w:hAnsiTheme="minorHAnsi" w:cstheme="minorHAnsi"/>
          <w:color w:val="000000"/>
          <w:sz w:val="22"/>
          <w:szCs w:val="22"/>
        </w:rPr>
        <w:t>Juventute</w:t>
      </w:r>
      <w:proofErr w:type="spellEnd"/>
    </w:p>
    <w:p w14:paraId="04A4DC0A" w14:textId="4F1D1781" w:rsidR="00A24B55" w:rsidRPr="00C5090B" w:rsidRDefault="00C4366F" w:rsidP="00F0151A">
      <w:pPr>
        <w:rPr>
          <w:rFonts w:asciiTheme="minorHAnsi" w:hAnsiTheme="minorHAnsi" w:cstheme="minorHAnsi"/>
          <w:b/>
          <w:bCs/>
          <w:color w:val="000000"/>
          <w:sz w:val="22"/>
          <w:szCs w:val="22"/>
        </w:rPr>
      </w:pPr>
      <w:proofErr w:type="spellStart"/>
      <w:r w:rsidRPr="00C5090B">
        <w:rPr>
          <w:rFonts w:asciiTheme="minorHAnsi" w:hAnsiTheme="minorHAnsi" w:cstheme="minorHAnsi"/>
          <w:b/>
          <w:bCs/>
          <w:sz w:val="22"/>
          <w:szCs w:val="22"/>
        </w:rPr>
        <w:t>Fotocredit</w:t>
      </w:r>
      <w:proofErr w:type="spellEnd"/>
      <w:r w:rsidRPr="00C5090B">
        <w:rPr>
          <w:rFonts w:asciiTheme="minorHAnsi" w:hAnsiTheme="minorHAnsi" w:cstheme="minorHAnsi"/>
          <w:b/>
          <w:bCs/>
          <w:sz w:val="22"/>
          <w:szCs w:val="22"/>
        </w:rPr>
        <w:t>:</w:t>
      </w:r>
      <w:r w:rsidRPr="00C5090B">
        <w:rPr>
          <w:rFonts w:asciiTheme="minorHAnsi" w:hAnsiTheme="minorHAnsi" w:cstheme="minorHAnsi"/>
          <w:bCs/>
          <w:sz w:val="22"/>
          <w:szCs w:val="22"/>
        </w:rPr>
        <w:t xml:space="preserve"> © </w:t>
      </w:r>
      <w:proofErr w:type="spellStart"/>
      <w:r w:rsidRPr="00C5090B">
        <w:rPr>
          <w:rFonts w:asciiTheme="minorHAnsi" w:hAnsiTheme="minorHAnsi" w:cstheme="minorHAnsi"/>
          <w:bCs/>
          <w:sz w:val="22"/>
          <w:szCs w:val="22"/>
        </w:rPr>
        <w:t>elektrabregenz</w:t>
      </w:r>
      <w:proofErr w:type="spellEnd"/>
      <w:r w:rsidRPr="00C5090B">
        <w:rPr>
          <w:rFonts w:asciiTheme="minorHAnsi" w:hAnsiTheme="minorHAnsi" w:cstheme="minorHAnsi"/>
          <w:bCs/>
          <w:sz w:val="22"/>
          <w:szCs w:val="22"/>
        </w:rPr>
        <w:t>/Elektra Bregenz AG</w:t>
      </w:r>
    </w:p>
    <w:p w14:paraId="39020258" w14:textId="77777777" w:rsidR="00F0151A" w:rsidRDefault="00F0151A" w:rsidP="009E1981">
      <w:pPr>
        <w:textAlignment w:val="baseline"/>
        <w:rPr>
          <w:rFonts w:asciiTheme="minorHAnsi" w:hAnsiTheme="minorHAnsi" w:cstheme="minorHAnsi"/>
          <w:b/>
          <w:bCs/>
          <w:color w:val="000000"/>
          <w:sz w:val="16"/>
          <w:szCs w:val="18"/>
        </w:rPr>
      </w:pPr>
    </w:p>
    <w:p w14:paraId="7BC40C6E" w14:textId="77777777" w:rsidR="00C5090B" w:rsidRDefault="00A24B55" w:rsidP="00C5090B">
      <w:pPr>
        <w:jc w:val="both"/>
        <w:textAlignment w:val="baseline"/>
        <w:rPr>
          <w:rFonts w:asciiTheme="minorHAnsi" w:hAnsiTheme="minorHAnsi" w:cstheme="minorHAnsi"/>
          <w:color w:val="000000"/>
          <w:sz w:val="16"/>
          <w:szCs w:val="18"/>
        </w:rPr>
      </w:pPr>
      <w:r w:rsidRPr="006C5305">
        <w:rPr>
          <w:rFonts w:asciiTheme="minorHAnsi" w:hAnsiTheme="minorHAnsi" w:cstheme="minorHAnsi"/>
          <w:b/>
          <w:bCs/>
          <w:color w:val="000000"/>
          <w:sz w:val="16"/>
          <w:szCs w:val="18"/>
        </w:rPr>
        <w:t xml:space="preserve">Über </w:t>
      </w:r>
      <w:proofErr w:type="spellStart"/>
      <w:r w:rsidRPr="006C5305">
        <w:rPr>
          <w:rFonts w:asciiTheme="minorHAnsi" w:hAnsiTheme="minorHAnsi" w:cstheme="minorHAnsi"/>
          <w:b/>
          <w:bCs/>
          <w:color w:val="000000"/>
          <w:sz w:val="16"/>
          <w:szCs w:val="18"/>
        </w:rPr>
        <w:t>elektrabregenz</w:t>
      </w:r>
      <w:proofErr w:type="spellEnd"/>
    </w:p>
    <w:p w14:paraId="1B117E07" w14:textId="1241A783" w:rsidR="00A24B55" w:rsidRDefault="00A24B55" w:rsidP="00C5090B">
      <w:pPr>
        <w:jc w:val="both"/>
        <w:textAlignment w:val="baseline"/>
        <w:rPr>
          <w:rFonts w:asciiTheme="minorHAnsi" w:hAnsiTheme="minorHAnsi" w:cstheme="minorHAnsi"/>
          <w:color w:val="000000"/>
          <w:sz w:val="16"/>
          <w:szCs w:val="18"/>
        </w:rPr>
      </w:pP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ist die österreichische Traditionsmarke in Sachen Haushaltsgeräte und zählt seit über 125 Jahren zu den Top-Marken am heimischen Markt.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sidRPr="006C5305">
        <w:rPr>
          <w:rFonts w:asciiTheme="minorHAnsi" w:hAnsiTheme="minorHAnsi" w:cstheme="minorHAnsi"/>
          <w:color w:val="000000"/>
          <w:sz w:val="16"/>
          <w:szCs w:val="18"/>
        </w:rPr>
        <w:t>Arçelik</w:t>
      </w:r>
      <w:proofErr w:type="spellEnd"/>
      <w:r w:rsidRPr="006C5305">
        <w:rPr>
          <w:rFonts w:asciiTheme="minorHAnsi" w:hAnsiTheme="minorHAnsi" w:cstheme="minorHAnsi"/>
          <w:color w:val="000000"/>
          <w:sz w:val="16"/>
          <w:szCs w:val="18"/>
        </w:rPr>
        <w:t xml:space="preserve">-Gruppe. In Österreich ist die Gruppe unter dem Namen Elektra Bregenz AG mit den Marken </w:t>
      </w:r>
      <w:proofErr w:type="spellStart"/>
      <w:r w:rsidRPr="006C5305">
        <w:rPr>
          <w:rFonts w:asciiTheme="minorHAnsi" w:hAnsiTheme="minorHAnsi" w:cstheme="minorHAnsi"/>
          <w:color w:val="000000"/>
          <w:sz w:val="16"/>
          <w:szCs w:val="18"/>
        </w:rPr>
        <w:t>Beko</w:t>
      </w:r>
      <w:proofErr w:type="spellEnd"/>
      <w:r w:rsidRPr="006C5305">
        <w:rPr>
          <w:rFonts w:asciiTheme="minorHAnsi" w:hAnsiTheme="minorHAnsi" w:cstheme="minorHAnsi"/>
          <w:color w:val="000000"/>
          <w:sz w:val="16"/>
          <w:szCs w:val="18"/>
        </w:rPr>
        <w:t xml:space="preserve">,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und Grundig vertreten. Die Produkte von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wurden für ihre technischen Innovationen und das herausragende Design, sowie für ihre Umweltfreundlichkeit bereits mehrfach anerkannt und ausgezeichnet. Entdecken Sie mehr unter </w:t>
      </w:r>
      <w:hyperlink r:id="rId8" w:history="1">
        <w:r w:rsidRPr="00673078">
          <w:rPr>
            <w:rStyle w:val="Hyperlink"/>
            <w:rFonts w:asciiTheme="minorHAnsi" w:hAnsiTheme="minorHAnsi" w:cstheme="minorHAnsi"/>
            <w:sz w:val="16"/>
            <w:szCs w:val="16"/>
          </w:rPr>
          <w:t>www.elektrabregenz.com</w:t>
        </w:r>
      </w:hyperlink>
      <w:r w:rsidRPr="00673078">
        <w:rPr>
          <w:rFonts w:asciiTheme="minorHAnsi" w:hAnsiTheme="minorHAnsi" w:cstheme="minorHAnsi"/>
          <w:color w:val="000000"/>
          <w:sz w:val="16"/>
          <w:szCs w:val="16"/>
        </w:rPr>
        <w:t xml:space="preserve"> </w:t>
      </w:r>
    </w:p>
    <w:p w14:paraId="43A4A448" w14:textId="77777777" w:rsidR="002F3735" w:rsidRDefault="002F3735" w:rsidP="009E1981">
      <w:pPr>
        <w:textAlignment w:val="baseline"/>
        <w:rPr>
          <w:rFonts w:asciiTheme="minorHAnsi" w:hAnsiTheme="minorHAnsi" w:cstheme="minorHAnsi"/>
          <w:color w:val="000000"/>
          <w:sz w:val="16"/>
          <w:szCs w:val="18"/>
        </w:rPr>
      </w:pPr>
    </w:p>
    <w:p w14:paraId="399AAC50" w14:textId="77777777" w:rsidR="00F0151A" w:rsidRPr="002F3735" w:rsidRDefault="00F0151A" w:rsidP="00F0151A">
      <w:pPr>
        <w:rPr>
          <w:rFonts w:asciiTheme="minorHAnsi" w:hAnsiTheme="minorHAnsi" w:cstheme="minorHAnsi"/>
          <w:b/>
          <w:bCs/>
          <w:color w:val="000000"/>
          <w:sz w:val="16"/>
          <w:szCs w:val="18"/>
        </w:rPr>
      </w:pPr>
      <w:r w:rsidRPr="002F3735">
        <w:rPr>
          <w:rFonts w:asciiTheme="minorHAnsi" w:hAnsiTheme="minorHAnsi" w:cstheme="minorHAnsi"/>
          <w:b/>
          <w:bCs/>
          <w:color w:val="000000"/>
          <w:sz w:val="16"/>
          <w:szCs w:val="18"/>
        </w:rPr>
        <w:t xml:space="preserve">Pro </w:t>
      </w:r>
      <w:proofErr w:type="spellStart"/>
      <w:r w:rsidRPr="002F3735">
        <w:rPr>
          <w:rFonts w:asciiTheme="minorHAnsi" w:hAnsiTheme="minorHAnsi" w:cstheme="minorHAnsi"/>
          <w:b/>
          <w:bCs/>
          <w:color w:val="000000"/>
          <w:sz w:val="16"/>
          <w:szCs w:val="18"/>
        </w:rPr>
        <w:t>Juventute</w:t>
      </w:r>
      <w:proofErr w:type="spellEnd"/>
      <w:r w:rsidRPr="002F3735">
        <w:rPr>
          <w:rFonts w:asciiTheme="minorHAnsi" w:hAnsiTheme="minorHAnsi" w:cstheme="minorHAnsi"/>
          <w:b/>
          <w:bCs/>
          <w:color w:val="000000"/>
          <w:sz w:val="16"/>
          <w:szCs w:val="18"/>
        </w:rPr>
        <w:t xml:space="preserve"> auf einen Blick</w:t>
      </w:r>
    </w:p>
    <w:p w14:paraId="7DD14F00" w14:textId="7906924F" w:rsidR="00F0151A" w:rsidRPr="002F3735" w:rsidRDefault="00F0151A" w:rsidP="00C5090B">
      <w:pPr>
        <w:jc w:val="both"/>
        <w:rPr>
          <w:rStyle w:val="Hyperlink"/>
          <w:rFonts w:asciiTheme="minorHAnsi" w:hAnsiTheme="minorHAnsi" w:cstheme="minorHAnsi"/>
          <w:sz w:val="18"/>
        </w:rPr>
      </w:pPr>
      <w:r w:rsidRPr="002F3735">
        <w:rPr>
          <w:rFonts w:asciiTheme="minorHAnsi" w:hAnsiTheme="minorHAnsi" w:cstheme="minorHAnsi"/>
          <w:color w:val="000000"/>
          <w:sz w:val="16"/>
          <w:szCs w:val="18"/>
        </w:rPr>
        <w:t xml:space="preserve">Pro </w:t>
      </w:r>
      <w:proofErr w:type="spellStart"/>
      <w:r w:rsidRPr="002F3735">
        <w:rPr>
          <w:rFonts w:asciiTheme="minorHAnsi" w:hAnsiTheme="minorHAnsi" w:cstheme="minorHAnsi"/>
          <w:color w:val="000000"/>
          <w:sz w:val="16"/>
          <w:szCs w:val="18"/>
        </w:rPr>
        <w:t>Juventute</w:t>
      </w:r>
      <w:proofErr w:type="spellEnd"/>
      <w:r w:rsidRPr="002F3735">
        <w:rPr>
          <w:rFonts w:asciiTheme="minorHAnsi" w:hAnsiTheme="minorHAnsi" w:cstheme="minorHAnsi"/>
          <w:color w:val="000000"/>
          <w:sz w:val="16"/>
          <w:szCs w:val="18"/>
        </w:rPr>
        <w:t xml:space="preserve"> ist ein modernes Sozialunternehmen und betreut Kinder und Jugendliche in ganz Österreich, die aus unterschiedlichen Gründen nicht bei ihren Eltern leben können. Seit der Gründung 1947 hat Pro </w:t>
      </w:r>
      <w:proofErr w:type="spellStart"/>
      <w:r w:rsidRPr="002F3735">
        <w:rPr>
          <w:rFonts w:asciiTheme="minorHAnsi" w:hAnsiTheme="minorHAnsi" w:cstheme="minorHAnsi"/>
          <w:color w:val="000000"/>
          <w:sz w:val="16"/>
          <w:szCs w:val="18"/>
        </w:rPr>
        <w:t>Juventute</w:t>
      </w:r>
      <w:proofErr w:type="spellEnd"/>
      <w:r w:rsidRPr="002F3735">
        <w:rPr>
          <w:rFonts w:asciiTheme="minorHAnsi" w:hAnsiTheme="minorHAnsi" w:cstheme="minorHAnsi"/>
          <w:color w:val="000000"/>
          <w:sz w:val="16"/>
          <w:szCs w:val="18"/>
        </w:rPr>
        <w:t xml:space="preserve"> für über </w:t>
      </w:r>
      <w:r w:rsidR="002F3735" w:rsidRPr="002F3735">
        <w:rPr>
          <w:rFonts w:asciiTheme="minorHAnsi" w:hAnsiTheme="minorHAnsi" w:cstheme="minorHAnsi"/>
          <w:color w:val="000000"/>
          <w:sz w:val="16"/>
          <w:szCs w:val="18"/>
        </w:rPr>
        <w:t>6</w:t>
      </w:r>
      <w:r w:rsidRPr="002F3735">
        <w:rPr>
          <w:rFonts w:asciiTheme="minorHAnsi" w:hAnsiTheme="minorHAnsi" w:cstheme="minorHAnsi"/>
          <w:color w:val="000000"/>
          <w:sz w:val="16"/>
          <w:szCs w:val="18"/>
        </w:rPr>
        <w:t xml:space="preserve">000 Kinder in Österreich ein Daheim geschaffen. Aktuell werden mehr als 300 Kinder und Jugendliche in 27 Wohngemeinschaften betreut. Verantwortlich für die gute Arbeit sind rund 370 Mitarbeiter. Pro </w:t>
      </w:r>
      <w:proofErr w:type="spellStart"/>
      <w:r w:rsidRPr="002F3735">
        <w:rPr>
          <w:rFonts w:asciiTheme="minorHAnsi" w:hAnsiTheme="minorHAnsi" w:cstheme="minorHAnsi"/>
          <w:color w:val="000000"/>
          <w:sz w:val="16"/>
          <w:szCs w:val="18"/>
        </w:rPr>
        <w:t>Juventute</w:t>
      </w:r>
      <w:proofErr w:type="spellEnd"/>
      <w:r w:rsidRPr="002F3735">
        <w:rPr>
          <w:rFonts w:asciiTheme="minorHAnsi" w:hAnsiTheme="minorHAnsi" w:cstheme="minorHAnsi"/>
          <w:color w:val="000000"/>
          <w:sz w:val="16"/>
          <w:szCs w:val="18"/>
        </w:rPr>
        <w:t xml:space="preserve"> finanziert sich über Spenden und öffentliche Gelder und führt seit 2002 das österreichische Spendengütesiegel.</w:t>
      </w:r>
      <w:r>
        <w:rPr>
          <w:rFonts w:ascii="Arial" w:hAnsi="Arial" w:cs="Arial"/>
          <w:color w:val="000000"/>
          <w:sz w:val="16"/>
          <w:szCs w:val="18"/>
        </w:rPr>
        <w:t xml:space="preserve"> </w:t>
      </w:r>
      <w:hyperlink r:id="rId9" w:history="1">
        <w:r w:rsidRPr="00673078">
          <w:rPr>
            <w:rStyle w:val="Hyperlink"/>
            <w:rFonts w:asciiTheme="minorHAnsi" w:hAnsiTheme="minorHAnsi" w:cstheme="minorHAnsi"/>
            <w:sz w:val="16"/>
            <w:szCs w:val="16"/>
          </w:rPr>
          <w:t>www.projuventute.at</w:t>
        </w:r>
      </w:hyperlink>
      <w:r w:rsidRPr="002F3735">
        <w:rPr>
          <w:rStyle w:val="Hyperlink"/>
          <w:rFonts w:asciiTheme="minorHAnsi" w:hAnsiTheme="minorHAnsi" w:cstheme="minorHAnsi"/>
          <w:sz w:val="18"/>
        </w:rPr>
        <w:t xml:space="preserve"> </w:t>
      </w:r>
    </w:p>
    <w:p w14:paraId="79AD44C9" w14:textId="77777777" w:rsidR="000D012A" w:rsidRPr="006C5305" w:rsidRDefault="000D012A" w:rsidP="009E1981">
      <w:pPr>
        <w:rPr>
          <w:rFonts w:asciiTheme="minorHAnsi" w:hAnsiTheme="minorHAnsi" w:cstheme="minorHAnsi"/>
          <w:sz w:val="22"/>
          <w:szCs w:val="22"/>
        </w:rPr>
      </w:pPr>
    </w:p>
    <w:p w14:paraId="56BE2980" w14:textId="7592756B" w:rsidR="00C57F4E" w:rsidRDefault="00C57F4E" w:rsidP="009E1981">
      <w:pPr>
        <w:outlineLvl w:val="0"/>
        <w:rPr>
          <w:rFonts w:asciiTheme="minorHAnsi" w:hAnsiTheme="minorHAnsi" w:cstheme="minorHAnsi"/>
          <w:sz w:val="20"/>
          <w:szCs w:val="20"/>
          <w:u w:val="single"/>
        </w:rPr>
      </w:pPr>
      <w:r w:rsidRPr="006C5305">
        <w:rPr>
          <w:rFonts w:asciiTheme="minorHAnsi" w:hAnsiTheme="minorHAnsi" w:cstheme="minorHAnsi"/>
          <w:sz w:val="20"/>
          <w:szCs w:val="20"/>
          <w:u w:val="single"/>
        </w:rPr>
        <w:t xml:space="preserve">Rückfragen richten Sie bitte an: </w:t>
      </w:r>
    </w:p>
    <w:p w14:paraId="0EAF7CD0" w14:textId="77777777" w:rsidR="00D13DF1" w:rsidRPr="00C5090B" w:rsidRDefault="00D13DF1" w:rsidP="009E1981">
      <w:pPr>
        <w:outlineLvl w:val="0"/>
        <w:rPr>
          <w:rFonts w:asciiTheme="minorHAnsi" w:hAnsiTheme="minorHAnsi" w:cstheme="minorHAnsi"/>
          <w:sz w:val="8"/>
          <w:szCs w:val="8"/>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C57F4E" w:rsidRPr="006C5305" w14:paraId="228E1C29" w14:textId="77777777" w:rsidTr="00300607">
        <w:tc>
          <w:tcPr>
            <w:tcW w:w="4528" w:type="dxa"/>
          </w:tcPr>
          <w:p w14:paraId="507F71BF" w14:textId="77777777" w:rsidR="00C57F4E" w:rsidRPr="006C5305" w:rsidRDefault="00C57F4E" w:rsidP="009E1981">
            <w:pPr>
              <w:rPr>
                <w:rFonts w:asciiTheme="minorHAnsi" w:hAnsiTheme="minorHAnsi" w:cstheme="minorHAnsi"/>
                <w:sz w:val="20"/>
                <w:szCs w:val="20"/>
              </w:rPr>
            </w:pPr>
            <w:r w:rsidRPr="006C5305">
              <w:rPr>
                <w:rFonts w:asciiTheme="minorHAnsi" w:hAnsiTheme="minorHAnsi" w:cstheme="minorHAnsi"/>
                <w:sz w:val="20"/>
                <w:szCs w:val="20"/>
              </w:rPr>
              <w:t xml:space="preserve">Dr. Alexandra </w:t>
            </w:r>
            <w:proofErr w:type="spellStart"/>
            <w:r w:rsidRPr="006C5305">
              <w:rPr>
                <w:rFonts w:asciiTheme="minorHAnsi" w:hAnsiTheme="minorHAnsi" w:cstheme="minorHAnsi"/>
                <w:sz w:val="20"/>
                <w:szCs w:val="20"/>
              </w:rPr>
              <w:t>Vasak</w:t>
            </w:r>
            <w:proofErr w:type="spellEnd"/>
            <w:r w:rsidRPr="006C5305">
              <w:rPr>
                <w:rFonts w:asciiTheme="minorHAnsi" w:hAnsiTheme="minorHAnsi" w:cstheme="minorHAnsi"/>
                <w:sz w:val="20"/>
                <w:szCs w:val="20"/>
              </w:rPr>
              <w:t xml:space="preserve"> </w:t>
            </w:r>
          </w:p>
          <w:p w14:paraId="0988C8F5" w14:textId="77777777" w:rsidR="009C20A8" w:rsidRPr="006C5305" w:rsidRDefault="009C20A8" w:rsidP="009E1981">
            <w:pPr>
              <w:rPr>
                <w:rFonts w:asciiTheme="minorHAnsi" w:hAnsiTheme="minorHAnsi" w:cstheme="minorHAnsi"/>
                <w:sz w:val="20"/>
                <w:szCs w:val="20"/>
              </w:rPr>
            </w:pPr>
            <w:r w:rsidRPr="006C5305">
              <w:rPr>
                <w:rFonts w:asciiTheme="minorHAnsi" w:hAnsiTheme="minorHAnsi" w:cstheme="minorHAnsi"/>
                <w:sz w:val="20"/>
                <w:szCs w:val="20"/>
              </w:rPr>
              <w:t xml:space="preserve">Reiter PR </w:t>
            </w:r>
          </w:p>
          <w:p w14:paraId="443B91FD" w14:textId="77777777" w:rsidR="00C57F4E" w:rsidRPr="006C5305" w:rsidRDefault="00C57F4E" w:rsidP="009E1981">
            <w:pPr>
              <w:rPr>
                <w:rFonts w:asciiTheme="minorHAnsi" w:hAnsiTheme="minorHAnsi" w:cstheme="minorHAnsi"/>
                <w:sz w:val="20"/>
                <w:szCs w:val="20"/>
              </w:rPr>
            </w:pPr>
            <w:r w:rsidRPr="006C5305">
              <w:rPr>
                <w:rFonts w:asciiTheme="minorHAnsi" w:hAnsiTheme="minorHAnsi" w:cstheme="minorHAnsi"/>
                <w:sz w:val="20"/>
                <w:szCs w:val="20"/>
              </w:rPr>
              <w:t>Tel.: +43/699/120 895 59</w:t>
            </w:r>
          </w:p>
          <w:p w14:paraId="3C5C7C70" w14:textId="77777777" w:rsidR="00C57F4E" w:rsidRPr="006C5305" w:rsidRDefault="00766B33" w:rsidP="009E1981">
            <w:pPr>
              <w:rPr>
                <w:rFonts w:asciiTheme="minorHAnsi" w:eastAsiaTheme="majorEastAsia" w:hAnsiTheme="minorHAnsi" w:cstheme="minorHAnsi"/>
                <w:color w:val="0563C1" w:themeColor="hyperlink"/>
                <w:u w:val="single"/>
              </w:rPr>
            </w:pPr>
            <w:hyperlink r:id="rId10" w:history="1">
              <w:r w:rsidR="00C57F4E" w:rsidRPr="006C5305">
                <w:rPr>
                  <w:rStyle w:val="Hyperlink"/>
                  <w:rFonts w:asciiTheme="minorHAnsi" w:eastAsiaTheme="majorEastAsia" w:hAnsiTheme="minorHAnsi" w:cstheme="minorHAnsi"/>
                  <w:sz w:val="20"/>
                  <w:szCs w:val="20"/>
                </w:rPr>
                <w:t>alexandra.vasak@reiterpr.com</w:t>
              </w:r>
            </w:hyperlink>
          </w:p>
        </w:tc>
        <w:tc>
          <w:tcPr>
            <w:tcW w:w="4528" w:type="dxa"/>
          </w:tcPr>
          <w:p w14:paraId="0BCF5A92" w14:textId="11728DFE" w:rsidR="00C57F4E" w:rsidRPr="00DD18C6" w:rsidRDefault="00C57F4E" w:rsidP="009E1981">
            <w:pPr>
              <w:rPr>
                <w:rFonts w:asciiTheme="minorHAnsi" w:hAnsiTheme="minorHAnsi" w:cstheme="minorHAnsi"/>
                <w:sz w:val="20"/>
                <w:szCs w:val="20"/>
                <w:lang w:val="en-US"/>
              </w:rPr>
            </w:pPr>
            <w:r w:rsidRPr="00DD18C6">
              <w:rPr>
                <w:rFonts w:asciiTheme="minorHAnsi" w:hAnsiTheme="minorHAnsi" w:cstheme="minorHAnsi"/>
                <w:sz w:val="20"/>
                <w:szCs w:val="20"/>
                <w:lang w:val="en-US"/>
              </w:rPr>
              <w:t xml:space="preserve">Philipp </w:t>
            </w:r>
            <w:proofErr w:type="spellStart"/>
            <w:r w:rsidRPr="00DD18C6">
              <w:rPr>
                <w:rFonts w:asciiTheme="minorHAnsi" w:hAnsiTheme="minorHAnsi" w:cstheme="minorHAnsi"/>
                <w:sz w:val="20"/>
                <w:szCs w:val="20"/>
                <w:lang w:val="en-US"/>
              </w:rPr>
              <w:t>Breitenecker</w:t>
            </w:r>
            <w:proofErr w:type="spellEnd"/>
            <w:r w:rsidR="00DD18C6">
              <w:rPr>
                <w:rFonts w:asciiTheme="minorHAnsi" w:hAnsiTheme="minorHAnsi" w:cstheme="minorHAnsi"/>
                <w:sz w:val="20"/>
                <w:szCs w:val="20"/>
                <w:lang w:val="en-US"/>
              </w:rPr>
              <w:t>/</w:t>
            </w:r>
            <w:r w:rsidR="00DD18C6" w:rsidRPr="00796652">
              <w:rPr>
                <w:rFonts w:ascii="Arial" w:hAnsi="Arial" w:cs="Arial"/>
                <w:sz w:val="20"/>
                <w:szCs w:val="20"/>
                <w:lang w:val="en-US"/>
              </w:rPr>
              <w:t>Head of Marketing</w:t>
            </w:r>
            <w:r w:rsidR="00DD18C6" w:rsidRPr="00796652">
              <w:rPr>
                <w:rFonts w:ascii="Arial" w:hAnsi="Arial" w:cs="Arial"/>
                <w:sz w:val="20"/>
                <w:szCs w:val="20"/>
                <w:lang w:val="en-US"/>
              </w:rPr>
              <w:tab/>
            </w:r>
            <w:r w:rsidRPr="00DD18C6">
              <w:rPr>
                <w:rFonts w:asciiTheme="minorHAnsi" w:hAnsiTheme="minorHAnsi" w:cstheme="minorHAnsi"/>
                <w:sz w:val="20"/>
                <w:szCs w:val="20"/>
                <w:lang w:val="en-US"/>
              </w:rPr>
              <w:tab/>
            </w:r>
          </w:p>
          <w:p w14:paraId="518E947B" w14:textId="77777777" w:rsidR="009C20A8" w:rsidRPr="006C5305" w:rsidRDefault="009C20A8" w:rsidP="009E1981">
            <w:pPr>
              <w:rPr>
                <w:rFonts w:asciiTheme="minorHAnsi" w:hAnsiTheme="minorHAnsi" w:cstheme="minorHAnsi"/>
                <w:sz w:val="20"/>
                <w:szCs w:val="20"/>
              </w:rPr>
            </w:pPr>
            <w:r w:rsidRPr="006C5305">
              <w:rPr>
                <w:rFonts w:asciiTheme="minorHAnsi" w:hAnsiTheme="minorHAnsi" w:cstheme="minorHAnsi"/>
                <w:sz w:val="20"/>
                <w:szCs w:val="20"/>
              </w:rPr>
              <w:t>Elektra Bregenz AG</w:t>
            </w:r>
          </w:p>
          <w:p w14:paraId="2CD24EFC" w14:textId="77777777" w:rsidR="00C57F4E" w:rsidRPr="006C5305" w:rsidRDefault="00C57F4E" w:rsidP="009E1981">
            <w:pPr>
              <w:rPr>
                <w:rFonts w:asciiTheme="minorHAnsi" w:hAnsiTheme="minorHAnsi" w:cstheme="minorHAnsi"/>
                <w:sz w:val="20"/>
                <w:szCs w:val="20"/>
              </w:rPr>
            </w:pPr>
            <w:r w:rsidRPr="006C5305">
              <w:rPr>
                <w:rFonts w:asciiTheme="minorHAnsi" w:hAnsiTheme="minorHAnsi" w:cstheme="minorHAnsi"/>
                <w:sz w:val="20"/>
                <w:szCs w:val="20"/>
              </w:rPr>
              <w:t>Tel.: +43/664/384 42 30</w:t>
            </w:r>
          </w:p>
          <w:p w14:paraId="1B2CD904" w14:textId="77777777" w:rsidR="00C57F4E" w:rsidRPr="006C5305" w:rsidRDefault="00766B33" w:rsidP="009E1981">
            <w:pPr>
              <w:rPr>
                <w:rFonts w:asciiTheme="minorHAnsi" w:hAnsiTheme="minorHAnsi" w:cstheme="minorHAnsi"/>
                <w:sz w:val="20"/>
                <w:szCs w:val="20"/>
              </w:rPr>
            </w:pPr>
            <w:hyperlink r:id="rId11" w:history="1">
              <w:r w:rsidR="00C57F4E" w:rsidRPr="006C5305">
                <w:rPr>
                  <w:rStyle w:val="Hyperlink"/>
                  <w:rFonts w:asciiTheme="minorHAnsi" w:eastAsiaTheme="majorEastAsia" w:hAnsiTheme="minorHAnsi" w:cstheme="minorHAnsi"/>
                  <w:sz w:val="20"/>
                  <w:szCs w:val="20"/>
                </w:rPr>
                <w:t>philipp.breitenecker@elektrabregenz.com</w:t>
              </w:r>
            </w:hyperlink>
          </w:p>
        </w:tc>
      </w:tr>
    </w:tbl>
    <w:p w14:paraId="3EF69E27" w14:textId="4729B887" w:rsidR="00040DAC" w:rsidRPr="006C5305" w:rsidRDefault="00040DAC" w:rsidP="009E1981">
      <w:pPr>
        <w:rPr>
          <w:rFonts w:asciiTheme="minorHAnsi" w:hAnsiTheme="minorHAnsi" w:cstheme="minorHAnsi"/>
          <w:sz w:val="20"/>
          <w:szCs w:val="20"/>
        </w:rPr>
      </w:pPr>
    </w:p>
    <w:sectPr w:rsidR="00040DAC" w:rsidRPr="006C5305" w:rsidSect="00154137">
      <w:headerReference w:type="default"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19FB6" w14:textId="77777777" w:rsidR="00766B33" w:rsidRDefault="00766B33" w:rsidP="00EA106E">
      <w:r>
        <w:separator/>
      </w:r>
    </w:p>
  </w:endnote>
  <w:endnote w:type="continuationSeparator" w:id="0">
    <w:p w14:paraId="071F2E94" w14:textId="77777777" w:rsidR="00766B33" w:rsidRDefault="00766B33"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Calibri"/>
    <w:panose1 w:val="020B0604020202020204"/>
    <w:charset w:val="A2"/>
    <w:family w:val="auto"/>
    <w:pitch w:val="variable"/>
    <w:sig w:usb0="800002AF" w:usb1="4000206A"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68ED2" w14:textId="77777777" w:rsidR="00766B33" w:rsidRDefault="00766B33" w:rsidP="00EA106E">
      <w:r>
        <w:separator/>
      </w:r>
    </w:p>
  </w:footnote>
  <w:footnote w:type="continuationSeparator" w:id="0">
    <w:p w14:paraId="4D06FF3F" w14:textId="77777777" w:rsidR="00766B33" w:rsidRDefault="00766B33" w:rsidP="00EA106E">
      <w:r>
        <w:continuationSeparator/>
      </w:r>
    </w:p>
  </w:footnote>
  <w:footnote w:id="1">
    <w:p w14:paraId="6226F93E" w14:textId="0E714BA3" w:rsidR="00097366" w:rsidRPr="00097366" w:rsidRDefault="00097366">
      <w:pPr>
        <w:pStyle w:val="Funotentext"/>
        <w:rPr>
          <w:rFonts w:asciiTheme="minorHAnsi" w:hAnsiTheme="minorHAnsi" w:cstheme="minorHAnsi"/>
        </w:rPr>
      </w:pPr>
      <w:r w:rsidRPr="00097366">
        <w:rPr>
          <w:rStyle w:val="Funotenzeichen"/>
          <w:rFonts w:asciiTheme="minorHAnsi" w:hAnsiTheme="minorHAnsi" w:cstheme="minorHAnsi"/>
        </w:rPr>
        <w:footnoteRef/>
      </w:r>
      <w:r w:rsidRPr="00097366">
        <w:rPr>
          <w:rFonts w:asciiTheme="minorHAnsi" w:hAnsiTheme="minorHAnsi" w:cstheme="minorHAnsi"/>
        </w:rPr>
        <w:t xml:space="preserve"> </w:t>
      </w:r>
      <w:r>
        <w:rPr>
          <w:rFonts w:asciiTheme="minorHAnsi" w:hAnsiTheme="minorHAnsi" w:cstheme="minorHAnsi"/>
        </w:rPr>
        <w:t xml:space="preserve">In der PDF-Version gibt es das </w:t>
      </w:r>
      <w:r w:rsidRPr="00097366">
        <w:rPr>
          <w:rFonts w:asciiTheme="minorHAnsi" w:hAnsiTheme="minorHAnsi" w:cstheme="minorHAnsi"/>
        </w:rPr>
        <w:t xml:space="preserve">Buch „48 Rezepte für eine gute Sache“ </w:t>
      </w:r>
      <w:hyperlink r:id="rId1" w:history="1">
        <w:r w:rsidRPr="00097366">
          <w:rPr>
            <w:rStyle w:val="Hyperlink"/>
            <w:rFonts w:asciiTheme="minorHAnsi" w:hAnsiTheme="minorHAnsi" w:cstheme="minorHAnsi"/>
          </w:rPr>
          <w:t>hier</w:t>
        </w:r>
      </w:hyperlink>
      <w:r>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DA8B" w14:textId="5AF1C40B" w:rsidR="00D63D9B" w:rsidRDefault="00C57F4E" w:rsidP="00C57F4E">
    <w:pPr>
      <w:pStyle w:val="Kopfzeile"/>
      <w:jc w:val="right"/>
    </w:pPr>
    <w:r>
      <w:rPr>
        <w:noProof/>
      </w:rPr>
      <w:drawing>
        <wp:inline distT="0" distB="0" distL="0" distR="0" wp14:anchorId="07FAB530" wp14:editId="3805A816">
          <wp:extent cx="1464589" cy="31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_logo+slogan.eps"/>
                  <pic:cNvPicPr/>
                </pic:nvPicPr>
                <pic:blipFill>
                  <a:blip r:embed="rId1">
                    <a:extLst>
                      <a:ext uri="{28A0092B-C50C-407E-A947-70E740481C1C}">
                        <a14:useLocalDpi xmlns:a14="http://schemas.microsoft.com/office/drawing/2010/main" val="0"/>
                      </a:ext>
                    </a:extLst>
                  </a:blip>
                  <a:stretch>
                    <a:fillRect/>
                  </a:stretch>
                </pic:blipFill>
                <pic:spPr>
                  <a:xfrm>
                    <a:off x="0" y="0"/>
                    <a:ext cx="1591415" cy="341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C2753"/>
    <w:multiLevelType w:val="multilevel"/>
    <w:tmpl w:val="CB3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3"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08"/>
    <w:multiLevelType w:val="multilevel"/>
    <w:tmpl w:val="C6E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1" w15:restartNumberingAfterBreak="0">
    <w:nsid w:val="435B4D06"/>
    <w:multiLevelType w:val="multilevel"/>
    <w:tmpl w:val="511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11423"/>
    <w:multiLevelType w:val="multilevel"/>
    <w:tmpl w:val="56F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7"/>
  </w:num>
  <w:num w:numId="5">
    <w:abstractNumId w:val="6"/>
  </w:num>
  <w:num w:numId="6">
    <w:abstractNumId w:val="8"/>
  </w:num>
  <w:num w:numId="7">
    <w:abstractNumId w:val="0"/>
  </w:num>
  <w:num w:numId="8">
    <w:abstractNumId w:val="9"/>
  </w:num>
  <w:num w:numId="9">
    <w:abstractNumId w:val="2"/>
  </w:num>
  <w:num w:numId="10">
    <w:abstractNumId w:val="10"/>
  </w:num>
  <w:num w:numId="11">
    <w:abstractNumId w:val="15"/>
  </w:num>
  <w:num w:numId="12">
    <w:abstractNumId w:val="4"/>
  </w:num>
  <w:num w:numId="13">
    <w:abstractNumId w:val="14"/>
  </w:num>
  <w:num w:numId="14">
    <w:abstractNumId w:val="1"/>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B9D"/>
    <w:rsid w:val="00001CDE"/>
    <w:rsid w:val="00003DCB"/>
    <w:rsid w:val="00013F58"/>
    <w:rsid w:val="00022C25"/>
    <w:rsid w:val="0002489D"/>
    <w:rsid w:val="00031F42"/>
    <w:rsid w:val="00032F0A"/>
    <w:rsid w:val="000352AA"/>
    <w:rsid w:val="000366F8"/>
    <w:rsid w:val="00040DAC"/>
    <w:rsid w:val="00041CBE"/>
    <w:rsid w:val="00045FAB"/>
    <w:rsid w:val="00047D37"/>
    <w:rsid w:val="00051212"/>
    <w:rsid w:val="000512A9"/>
    <w:rsid w:val="00051461"/>
    <w:rsid w:val="00053539"/>
    <w:rsid w:val="00060341"/>
    <w:rsid w:val="000615ED"/>
    <w:rsid w:val="00072510"/>
    <w:rsid w:val="00074904"/>
    <w:rsid w:val="0008175E"/>
    <w:rsid w:val="00085D79"/>
    <w:rsid w:val="00087223"/>
    <w:rsid w:val="00090A12"/>
    <w:rsid w:val="00097366"/>
    <w:rsid w:val="000A30FB"/>
    <w:rsid w:val="000A60EC"/>
    <w:rsid w:val="000B73E7"/>
    <w:rsid w:val="000C124F"/>
    <w:rsid w:val="000C2B7F"/>
    <w:rsid w:val="000C5B78"/>
    <w:rsid w:val="000C7483"/>
    <w:rsid w:val="000D012A"/>
    <w:rsid w:val="000D195E"/>
    <w:rsid w:val="000D4407"/>
    <w:rsid w:val="000D4E14"/>
    <w:rsid w:val="000D59D8"/>
    <w:rsid w:val="000E08C5"/>
    <w:rsid w:val="000E146C"/>
    <w:rsid w:val="000E4E08"/>
    <w:rsid w:val="000F0088"/>
    <w:rsid w:val="000F1394"/>
    <w:rsid w:val="000F762A"/>
    <w:rsid w:val="00110B74"/>
    <w:rsid w:val="00116CEB"/>
    <w:rsid w:val="00130338"/>
    <w:rsid w:val="00130868"/>
    <w:rsid w:val="00132167"/>
    <w:rsid w:val="00132A74"/>
    <w:rsid w:val="00134282"/>
    <w:rsid w:val="00137132"/>
    <w:rsid w:val="00144226"/>
    <w:rsid w:val="0014601F"/>
    <w:rsid w:val="00154137"/>
    <w:rsid w:val="00155479"/>
    <w:rsid w:val="00157A10"/>
    <w:rsid w:val="00160AEE"/>
    <w:rsid w:val="00161800"/>
    <w:rsid w:val="0016619B"/>
    <w:rsid w:val="001666CD"/>
    <w:rsid w:val="00171224"/>
    <w:rsid w:val="00174A23"/>
    <w:rsid w:val="00175B46"/>
    <w:rsid w:val="0017644A"/>
    <w:rsid w:val="001904B4"/>
    <w:rsid w:val="00194327"/>
    <w:rsid w:val="00196154"/>
    <w:rsid w:val="001A0C83"/>
    <w:rsid w:val="001A729E"/>
    <w:rsid w:val="001B1081"/>
    <w:rsid w:val="001B10B1"/>
    <w:rsid w:val="001B2407"/>
    <w:rsid w:val="001B3D88"/>
    <w:rsid w:val="001C0B4C"/>
    <w:rsid w:val="001C7902"/>
    <w:rsid w:val="001D2C12"/>
    <w:rsid w:val="001D65DD"/>
    <w:rsid w:val="001E21FF"/>
    <w:rsid w:val="001E3686"/>
    <w:rsid w:val="001E779C"/>
    <w:rsid w:val="001F118D"/>
    <w:rsid w:val="001F34AD"/>
    <w:rsid w:val="001F5E3E"/>
    <w:rsid w:val="00201609"/>
    <w:rsid w:val="0021151D"/>
    <w:rsid w:val="0021457E"/>
    <w:rsid w:val="002161FB"/>
    <w:rsid w:val="00216A72"/>
    <w:rsid w:val="00220CB7"/>
    <w:rsid w:val="00224A0C"/>
    <w:rsid w:val="00232B53"/>
    <w:rsid w:val="00236642"/>
    <w:rsid w:val="00236E6B"/>
    <w:rsid w:val="0023733E"/>
    <w:rsid w:val="00240000"/>
    <w:rsid w:val="00244DA6"/>
    <w:rsid w:val="00245C2E"/>
    <w:rsid w:val="0024613A"/>
    <w:rsid w:val="002462F4"/>
    <w:rsid w:val="00251AD5"/>
    <w:rsid w:val="00253DA8"/>
    <w:rsid w:val="00261471"/>
    <w:rsid w:val="002647A2"/>
    <w:rsid w:val="00273A01"/>
    <w:rsid w:val="002844C6"/>
    <w:rsid w:val="00286365"/>
    <w:rsid w:val="00286F0E"/>
    <w:rsid w:val="00291EB0"/>
    <w:rsid w:val="00295A3C"/>
    <w:rsid w:val="002A10D8"/>
    <w:rsid w:val="002A61F9"/>
    <w:rsid w:val="002A6A8F"/>
    <w:rsid w:val="002B6BF2"/>
    <w:rsid w:val="002B7BE1"/>
    <w:rsid w:val="002C30AE"/>
    <w:rsid w:val="002D072A"/>
    <w:rsid w:val="002E75DC"/>
    <w:rsid w:val="002F3735"/>
    <w:rsid w:val="002F4EA7"/>
    <w:rsid w:val="002F6F71"/>
    <w:rsid w:val="002F7906"/>
    <w:rsid w:val="002F79E9"/>
    <w:rsid w:val="00314634"/>
    <w:rsid w:val="00324D04"/>
    <w:rsid w:val="00325BD6"/>
    <w:rsid w:val="00331A35"/>
    <w:rsid w:val="00332E5F"/>
    <w:rsid w:val="00335ADF"/>
    <w:rsid w:val="00340C0A"/>
    <w:rsid w:val="00347258"/>
    <w:rsid w:val="00360371"/>
    <w:rsid w:val="00363688"/>
    <w:rsid w:val="003661C0"/>
    <w:rsid w:val="00367F54"/>
    <w:rsid w:val="003769C9"/>
    <w:rsid w:val="00384165"/>
    <w:rsid w:val="0038530A"/>
    <w:rsid w:val="00394011"/>
    <w:rsid w:val="00396289"/>
    <w:rsid w:val="00397CAF"/>
    <w:rsid w:val="003A0C89"/>
    <w:rsid w:val="003A0FD0"/>
    <w:rsid w:val="003A2F00"/>
    <w:rsid w:val="003B0851"/>
    <w:rsid w:val="003C5586"/>
    <w:rsid w:val="003D0D9C"/>
    <w:rsid w:val="003D535D"/>
    <w:rsid w:val="003E46B3"/>
    <w:rsid w:val="003F0D66"/>
    <w:rsid w:val="00405AD7"/>
    <w:rsid w:val="0040669C"/>
    <w:rsid w:val="00411A99"/>
    <w:rsid w:val="00414EF2"/>
    <w:rsid w:val="004207C6"/>
    <w:rsid w:val="0043181F"/>
    <w:rsid w:val="00437868"/>
    <w:rsid w:val="00441E03"/>
    <w:rsid w:val="004442E3"/>
    <w:rsid w:val="00444663"/>
    <w:rsid w:val="00445BA4"/>
    <w:rsid w:val="00445DFB"/>
    <w:rsid w:val="00454E64"/>
    <w:rsid w:val="0045694C"/>
    <w:rsid w:val="004617FF"/>
    <w:rsid w:val="00470954"/>
    <w:rsid w:val="00472857"/>
    <w:rsid w:val="004777CE"/>
    <w:rsid w:val="00480250"/>
    <w:rsid w:val="004808C9"/>
    <w:rsid w:val="00481742"/>
    <w:rsid w:val="004828C2"/>
    <w:rsid w:val="00483969"/>
    <w:rsid w:val="004852A0"/>
    <w:rsid w:val="00497637"/>
    <w:rsid w:val="00497FD8"/>
    <w:rsid w:val="004A26A5"/>
    <w:rsid w:val="004A324A"/>
    <w:rsid w:val="004A38D0"/>
    <w:rsid w:val="004B0189"/>
    <w:rsid w:val="004B217A"/>
    <w:rsid w:val="004B54B3"/>
    <w:rsid w:val="004C079B"/>
    <w:rsid w:val="004C60E9"/>
    <w:rsid w:val="004C7498"/>
    <w:rsid w:val="004D118F"/>
    <w:rsid w:val="004E125B"/>
    <w:rsid w:val="004E5052"/>
    <w:rsid w:val="004F02BC"/>
    <w:rsid w:val="004F1FE0"/>
    <w:rsid w:val="00501F27"/>
    <w:rsid w:val="00502A3A"/>
    <w:rsid w:val="00506B60"/>
    <w:rsid w:val="00506B77"/>
    <w:rsid w:val="00511C36"/>
    <w:rsid w:val="00512067"/>
    <w:rsid w:val="005141FA"/>
    <w:rsid w:val="005209A3"/>
    <w:rsid w:val="0052144D"/>
    <w:rsid w:val="00525183"/>
    <w:rsid w:val="00525204"/>
    <w:rsid w:val="005271F4"/>
    <w:rsid w:val="005325BD"/>
    <w:rsid w:val="0053468F"/>
    <w:rsid w:val="005365EE"/>
    <w:rsid w:val="00546BCE"/>
    <w:rsid w:val="00552ADB"/>
    <w:rsid w:val="005578F3"/>
    <w:rsid w:val="00562D09"/>
    <w:rsid w:val="0057013E"/>
    <w:rsid w:val="005712FB"/>
    <w:rsid w:val="00574562"/>
    <w:rsid w:val="005768FD"/>
    <w:rsid w:val="00581A75"/>
    <w:rsid w:val="00583BF5"/>
    <w:rsid w:val="0059203B"/>
    <w:rsid w:val="005938BD"/>
    <w:rsid w:val="005949E9"/>
    <w:rsid w:val="00596016"/>
    <w:rsid w:val="00597587"/>
    <w:rsid w:val="00597817"/>
    <w:rsid w:val="00597DF3"/>
    <w:rsid w:val="005B0349"/>
    <w:rsid w:val="005B1188"/>
    <w:rsid w:val="005B1DE6"/>
    <w:rsid w:val="005C22D3"/>
    <w:rsid w:val="005C2B6A"/>
    <w:rsid w:val="005D0542"/>
    <w:rsid w:val="005D24C8"/>
    <w:rsid w:val="005D731F"/>
    <w:rsid w:val="005E4C2C"/>
    <w:rsid w:val="005F00CD"/>
    <w:rsid w:val="005F192C"/>
    <w:rsid w:val="005F3F4C"/>
    <w:rsid w:val="005F5796"/>
    <w:rsid w:val="005F57A8"/>
    <w:rsid w:val="00603475"/>
    <w:rsid w:val="00612CED"/>
    <w:rsid w:val="006168FE"/>
    <w:rsid w:val="00616915"/>
    <w:rsid w:val="006244ED"/>
    <w:rsid w:val="006259A8"/>
    <w:rsid w:val="00627104"/>
    <w:rsid w:val="00636B3C"/>
    <w:rsid w:val="00650176"/>
    <w:rsid w:val="00651751"/>
    <w:rsid w:val="00654686"/>
    <w:rsid w:val="006568FF"/>
    <w:rsid w:val="00657879"/>
    <w:rsid w:val="00657BA6"/>
    <w:rsid w:val="00665DAA"/>
    <w:rsid w:val="0067173A"/>
    <w:rsid w:val="00671BEC"/>
    <w:rsid w:val="00673078"/>
    <w:rsid w:val="00674796"/>
    <w:rsid w:val="00677750"/>
    <w:rsid w:val="0068548E"/>
    <w:rsid w:val="006856A3"/>
    <w:rsid w:val="00690043"/>
    <w:rsid w:val="00690883"/>
    <w:rsid w:val="006922D8"/>
    <w:rsid w:val="00697564"/>
    <w:rsid w:val="006978E6"/>
    <w:rsid w:val="006A3A05"/>
    <w:rsid w:val="006A6FE9"/>
    <w:rsid w:val="006B512A"/>
    <w:rsid w:val="006C340D"/>
    <w:rsid w:val="006C482A"/>
    <w:rsid w:val="006C5305"/>
    <w:rsid w:val="006C64A4"/>
    <w:rsid w:val="006E03C1"/>
    <w:rsid w:val="006F0319"/>
    <w:rsid w:val="006F5EA0"/>
    <w:rsid w:val="0070396D"/>
    <w:rsid w:val="00706B34"/>
    <w:rsid w:val="00712913"/>
    <w:rsid w:val="00713972"/>
    <w:rsid w:val="00714E61"/>
    <w:rsid w:val="007176CE"/>
    <w:rsid w:val="00720749"/>
    <w:rsid w:val="00730A0B"/>
    <w:rsid w:val="00732965"/>
    <w:rsid w:val="007338A2"/>
    <w:rsid w:val="00734EF4"/>
    <w:rsid w:val="00736D61"/>
    <w:rsid w:val="007423B8"/>
    <w:rsid w:val="00745E20"/>
    <w:rsid w:val="0075601E"/>
    <w:rsid w:val="00762196"/>
    <w:rsid w:val="00765757"/>
    <w:rsid w:val="00766914"/>
    <w:rsid w:val="00766B33"/>
    <w:rsid w:val="00766F1E"/>
    <w:rsid w:val="0076770E"/>
    <w:rsid w:val="007679CB"/>
    <w:rsid w:val="00771500"/>
    <w:rsid w:val="00772F50"/>
    <w:rsid w:val="00774CD0"/>
    <w:rsid w:val="007817B7"/>
    <w:rsid w:val="00796652"/>
    <w:rsid w:val="007967A7"/>
    <w:rsid w:val="00797EB7"/>
    <w:rsid w:val="007A7E2E"/>
    <w:rsid w:val="007B0114"/>
    <w:rsid w:val="007B30DA"/>
    <w:rsid w:val="007B5EC8"/>
    <w:rsid w:val="007C178D"/>
    <w:rsid w:val="007C3102"/>
    <w:rsid w:val="007C3A6D"/>
    <w:rsid w:val="007C5C20"/>
    <w:rsid w:val="007E125C"/>
    <w:rsid w:val="007E2CCC"/>
    <w:rsid w:val="007E3EA2"/>
    <w:rsid w:val="007E63EA"/>
    <w:rsid w:val="007F6CA3"/>
    <w:rsid w:val="008006FC"/>
    <w:rsid w:val="00804E6F"/>
    <w:rsid w:val="008060FD"/>
    <w:rsid w:val="00815BF2"/>
    <w:rsid w:val="008209D3"/>
    <w:rsid w:val="00827157"/>
    <w:rsid w:val="00831C6C"/>
    <w:rsid w:val="0083243B"/>
    <w:rsid w:val="00832983"/>
    <w:rsid w:val="00835258"/>
    <w:rsid w:val="00835BE7"/>
    <w:rsid w:val="00841C7F"/>
    <w:rsid w:val="00841CDF"/>
    <w:rsid w:val="00846AEA"/>
    <w:rsid w:val="00846F2B"/>
    <w:rsid w:val="00850ECC"/>
    <w:rsid w:val="008636F9"/>
    <w:rsid w:val="00866B93"/>
    <w:rsid w:val="00870A6C"/>
    <w:rsid w:val="008748E9"/>
    <w:rsid w:val="00880287"/>
    <w:rsid w:val="008818A7"/>
    <w:rsid w:val="00884D0B"/>
    <w:rsid w:val="00891033"/>
    <w:rsid w:val="00892F5B"/>
    <w:rsid w:val="00893C01"/>
    <w:rsid w:val="00896767"/>
    <w:rsid w:val="008969D9"/>
    <w:rsid w:val="008A06B9"/>
    <w:rsid w:val="008A4058"/>
    <w:rsid w:val="008A62F7"/>
    <w:rsid w:val="008B69D7"/>
    <w:rsid w:val="008E15B8"/>
    <w:rsid w:val="008E44EE"/>
    <w:rsid w:val="008F165A"/>
    <w:rsid w:val="008F2AD7"/>
    <w:rsid w:val="00901421"/>
    <w:rsid w:val="00903FF4"/>
    <w:rsid w:val="00907B3F"/>
    <w:rsid w:val="00922F21"/>
    <w:rsid w:val="00926859"/>
    <w:rsid w:val="00935FB1"/>
    <w:rsid w:val="0094028B"/>
    <w:rsid w:val="00945518"/>
    <w:rsid w:val="00950A4F"/>
    <w:rsid w:val="00955CFC"/>
    <w:rsid w:val="009715C6"/>
    <w:rsid w:val="0097736A"/>
    <w:rsid w:val="00980904"/>
    <w:rsid w:val="0098486A"/>
    <w:rsid w:val="0098495E"/>
    <w:rsid w:val="009858DA"/>
    <w:rsid w:val="009871F1"/>
    <w:rsid w:val="009937C9"/>
    <w:rsid w:val="009978E8"/>
    <w:rsid w:val="00997A71"/>
    <w:rsid w:val="009A2D7E"/>
    <w:rsid w:val="009A594D"/>
    <w:rsid w:val="009A6C4C"/>
    <w:rsid w:val="009B4E57"/>
    <w:rsid w:val="009B7BFE"/>
    <w:rsid w:val="009C20A8"/>
    <w:rsid w:val="009C7641"/>
    <w:rsid w:val="009C7A8E"/>
    <w:rsid w:val="009C7A9D"/>
    <w:rsid w:val="009D143A"/>
    <w:rsid w:val="009D661E"/>
    <w:rsid w:val="009E0F45"/>
    <w:rsid w:val="009E1981"/>
    <w:rsid w:val="009E3483"/>
    <w:rsid w:val="009E7D37"/>
    <w:rsid w:val="009F4CF7"/>
    <w:rsid w:val="009F558C"/>
    <w:rsid w:val="009F6218"/>
    <w:rsid w:val="009F6464"/>
    <w:rsid w:val="009F7564"/>
    <w:rsid w:val="00A0442E"/>
    <w:rsid w:val="00A1152E"/>
    <w:rsid w:val="00A127D1"/>
    <w:rsid w:val="00A12B44"/>
    <w:rsid w:val="00A17E28"/>
    <w:rsid w:val="00A24B55"/>
    <w:rsid w:val="00A306CE"/>
    <w:rsid w:val="00A32B0B"/>
    <w:rsid w:val="00A41592"/>
    <w:rsid w:val="00A43641"/>
    <w:rsid w:val="00A4385E"/>
    <w:rsid w:val="00A458C5"/>
    <w:rsid w:val="00A46B46"/>
    <w:rsid w:val="00A53D75"/>
    <w:rsid w:val="00A74531"/>
    <w:rsid w:val="00A755CC"/>
    <w:rsid w:val="00A760E0"/>
    <w:rsid w:val="00A7753C"/>
    <w:rsid w:val="00A8099C"/>
    <w:rsid w:val="00A86EBD"/>
    <w:rsid w:val="00A91BE1"/>
    <w:rsid w:val="00A93859"/>
    <w:rsid w:val="00AA06C1"/>
    <w:rsid w:val="00AA0F3B"/>
    <w:rsid w:val="00AA420F"/>
    <w:rsid w:val="00AC0B65"/>
    <w:rsid w:val="00AC20EF"/>
    <w:rsid w:val="00AC7E5F"/>
    <w:rsid w:val="00AD019D"/>
    <w:rsid w:val="00AD0803"/>
    <w:rsid w:val="00AD129B"/>
    <w:rsid w:val="00AD2711"/>
    <w:rsid w:val="00AD5FFE"/>
    <w:rsid w:val="00AE0B9D"/>
    <w:rsid w:val="00AE56CB"/>
    <w:rsid w:val="00AE6B9E"/>
    <w:rsid w:val="00AE7295"/>
    <w:rsid w:val="00AE791A"/>
    <w:rsid w:val="00B0122B"/>
    <w:rsid w:val="00B137BE"/>
    <w:rsid w:val="00B20361"/>
    <w:rsid w:val="00B21FD3"/>
    <w:rsid w:val="00B27266"/>
    <w:rsid w:val="00B31507"/>
    <w:rsid w:val="00B356CC"/>
    <w:rsid w:val="00B4340E"/>
    <w:rsid w:val="00B44BEF"/>
    <w:rsid w:val="00B459C1"/>
    <w:rsid w:val="00B47539"/>
    <w:rsid w:val="00B501EF"/>
    <w:rsid w:val="00B51164"/>
    <w:rsid w:val="00B65907"/>
    <w:rsid w:val="00B702D6"/>
    <w:rsid w:val="00B70C0E"/>
    <w:rsid w:val="00B71065"/>
    <w:rsid w:val="00B74A8B"/>
    <w:rsid w:val="00B74AF7"/>
    <w:rsid w:val="00B759C5"/>
    <w:rsid w:val="00B84490"/>
    <w:rsid w:val="00B868B0"/>
    <w:rsid w:val="00B91861"/>
    <w:rsid w:val="00B9561A"/>
    <w:rsid w:val="00BA298F"/>
    <w:rsid w:val="00BA3629"/>
    <w:rsid w:val="00BA3669"/>
    <w:rsid w:val="00BC1881"/>
    <w:rsid w:val="00BC3830"/>
    <w:rsid w:val="00BC5158"/>
    <w:rsid w:val="00BD08DA"/>
    <w:rsid w:val="00BD2A42"/>
    <w:rsid w:val="00BD4F83"/>
    <w:rsid w:val="00BD5FAE"/>
    <w:rsid w:val="00BD6533"/>
    <w:rsid w:val="00BE1CA9"/>
    <w:rsid w:val="00BE2338"/>
    <w:rsid w:val="00BE27E8"/>
    <w:rsid w:val="00BE3178"/>
    <w:rsid w:val="00BF225C"/>
    <w:rsid w:val="00BF39D2"/>
    <w:rsid w:val="00BF3A81"/>
    <w:rsid w:val="00C0058E"/>
    <w:rsid w:val="00C0343E"/>
    <w:rsid w:val="00C057FF"/>
    <w:rsid w:val="00C06D61"/>
    <w:rsid w:val="00C12084"/>
    <w:rsid w:val="00C13240"/>
    <w:rsid w:val="00C23955"/>
    <w:rsid w:val="00C277EA"/>
    <w:rsid w:val="00C32800"/>
    <w:rsid w:val="00C33F4A"/>
    <w:rsid w:val="00C40AF9"/>
    <w:rsid w:val="00C4129C"/>
    <w:rsid w:val="00C42A5B"/>
    <w:rsid w:val="00C4366F"/>
    <w:rsid w:val="00C4382B"/>
    <w:rsid w:val="00C44998"/>
    <w:rsid w:val="00C45AD2"/>
    <w:rsid w:val="00C5090B"/>
    <w:rsid w:val="00C50F15"/>
    <w:rsid w:val="00C57F4E"/>
    <w:rsid w:val="00C6318E"/>
    <w:rsid w:val="00C67879"/>
    <w:rsid w:val="00C70196"/>
    <w:rsid w:val="00C70691"/>
    <w:rsid w:val="00C723C5"/>
    <w:rsid w:val="00C803AE"/>
    <w:rsid w:val="00C8144F"/>
    <w:rsid w:val="00C862AC"/>
    <w:rsid w:val="00C91360"/>
    <w:rsid w:val="00C93A7A"/>
    <w:rsid w:val="00C94B89"/>
    <w:rsid w:val="00C95170"/>
    <w:rsid w:val="00C97F19"/>
    <w:rsid w:val="00CA29C7"/>
    <w:rsid w:val="00CA2DA5"/>
    <w:rsid w:val="00CA52B1"/>
    <w:rsid w:val="00CA7CAA"/>
    <w:rsid w:val="00CB415F"/>
    <w:rsid w:val="00CB7F9B"/>
    <w:rsid w:val="00CC0696"/>
    <w:rsid w:val="00CC2A31"/>
    <w:rsid w:val="00CC451A"/>
    <w:rsid w:val="00CC78C4"/>
    <w:rsid w:val="00CD1FB1"/>
    <w:rsid w:val="00CD688C"/>
    <w:rsid w:val="00CE07C3"/>
    <w:rsid w:val="00CE3B89"/>
    <w:rsid w:val="00CE7CFF"/>
    <w:rsid w:val="00CF1EE3"/>
    <w:rsid w:val="00CF6FAB"/>
    <w:rsid w:val="00CF77DC"/>
    <w:rsid w:val="00D02B3C"/>
    <w:rsid w:val="00D040EB"/>
    <w:rsid w:val="00D06B0C"/>
    <w:rsid w:val="00D07041"/>
    <w:rsid w:val="00D10B60"/>
    <w:rsid w:val="00D11210"/>
    <w:rsid w:val="00D134C9"/>
    <w:rsid w:val="00D13DF1"/>
    <w:rsid w:val="00D1785B"/>
    <w:rsid w:val="00D33FC6"/>
    <w:rsid w:val="00D4029D"/>
    <w:rsid w:val="00D42454"/>
    <w:rsid w:val="00D472C0"/>
    <w:rsid w:val="00D47E8F"/>
    <w:rsid w:val="00D52913"/>
    <w:rsid w:val="00D545B4"/>
    <w:rsid w:val="00D56209"/>
    <w:rsid w:val="00D601E3"/>
    <w:rsid w:val="00D63D9B"/>
    <w:rsid w:val="00D67926"/>
    <w:rsid w:val="00D75824"/>
    <w:rsid w:val="00D76224"/>
    <w:rsid w:val="00D76ACD"/>
    <w:rsid w:val="00D779A7"/>
    <w:rsid w:val="00D77D72"/>
    <w:rsid w:val="00D87923"/>
    <w:rsid w:val="00D96808"/>
    <w:rsid w:val="00DA0069"/>
    <w:rsid w:val="00DA69C5"/>
    <w:rsid w:val="00DA7A32"/>
    <w:rsid w:val="00DB1C5E"/>
    <w:rsid w:val="00DB27FE"/>
    <w:rsid w:val="00DB2B99"/>
    <w:rsid w:val="00DB6618"/>
    <w:rsid w:val="00DB7AD4"/>
    <w:rsid w:val="00DC5878"/>
    <w:rsid w:val="00DC7177"/>
    <w:rsid w:val="00DD0402"/>
    <w:rsid w:val="00DD0734"/>
    <w:rsid w:val="00DD18C6"/>
    <w:rsid w:val="00DE1F2C"/>
    <w:rsid w:val="00DE35F2"/>
    <w:rsid w:val="00DE4B8D"/>
    <w:rsid w:val="00DF3276"/>
    <w:rsid w:val="00DF40BB"/>
    <w:rsid w:val="00DF508D"/>
    <w:rsid w:val="00E03B78"/>
    <w:rsid w:val="00E065C8"/>
    <w:rsid w:val="00E110DF"/>
    <w:rsid w:val="00E15AF7"/>
    <w:rsid w:val="00E24D2B"/>
    <w:rsid w:val="00E33710"/>
    <w:rsid w:val="00E40394"/>
    <w:rsid w:val="00E43AB0"/>
    <w:rsid w:val="00E478BD"/>
    <w:rsid w:val="00E523F3"/>
    <w:rsid w:val="00E52437"/>
    <w:rsid w:val="00E5330A"/>
    <w:rsid w:val="00E57F8B"/>
    <w:rsid w:val="00E75AB6"/>
    <w:rsid w:val="00E772C2"/>
    <w:rsid w:val="00E84C38"/>
    <w:rsid w:val="00E913B3"/>
    <w:rsid w:val="00E93409"/>
    <w:rsid w:val="00EA106E"/>
    <w:rsid w:val="00EA177C"/>
    <w:rsid w:val="00EA1E5B"/>
    <w:rsid w:val="00EA3E2F"/>
    <w:rsid w:val="00EA51EA"/>
    <w:rsid w:val="00EB0C6E"/>
    <w:rsid w:val="00EB5A93"/>
    <w:rsid w:val="00EB7CEB"/>
    <w:rsid w:val="00EC22B7"/>
    <w:rsid w:val="00EC4A05"/>
    <w:rsid w:val="00EF539D"/>
    <w:rsid w:val="00F00D95"/>
    <w:rsid w:val="00F0151A"/>
    <w:rsid w:val="00F01F0E"/>
    <w:rsid w:val="00F05DCF"/>
    <w:rsid w:val="00F07B8D"/>
    <w:rsid w:val="00F10588"/>
    <w:rsid w:val="00F10BE9"/>
    <w:rsid w:val="00F1396E"/>
    <w:rsid w:val="00F1669B"/>
    <w:rsid w:val="00F171F5"/>
    <w:rsid w:val="00F25874"/>
    <w:rsid w:val="00F27724"/>
    <w:rsid w:val="00F33848"/>
    <w:rsid w:val="00F35399"/>
    <w:rsid w:val="00F36BF2"/>
    <w:rsid w:val="00F55C3A"/>
    <w:rsid w:val="00F705C6"/>
    <w:rsid w:val="00F71433"/>
    <w:rsid w:val="00F8060E"/>
    <w:rsid w:val="00F8157B"/>
    <w:rsid w:val="00F82FA7"/>
    <w:rsid w:val="00F8394F"/>
    <w:rsid w:val="00F91C71"/>
    <w:rsid w:val="00F9665D"/>
    <w:rsid w:val="00FA1458"/>
    <w:rsid w:val="00FA53F3"/>
    <w:rsid w:val="00FA6332"/>
    <w:rsid w:val="00FA64A4"/>
    <w:rsid w:val="00FB0780"/>
    <w:rsid w:val="00FB18B9"/>
    <w:rsid w:val="00FB67E5"/>
    <w:rsid w:val="00FC4BDC"/>
    <w:rsid w:val="00FC5E3D"/>
    <w:rsid w:val="00FC60C8"/>
    <w:rsid w:val="00FC6267"/>
    <w:rsid w:val="00FD1A3D"/>
    <w:rsid w:val="00FD3A9E"/>
    <w:rsid w:val="00FD4CDB"/>
    <w:rsid w:val="00FD795E"/>
    <w:rsid w:val="00FE0845"/>
    <w:rsid w:val="00FE0BB8"/>
    <w:rsid w:val="00FE47B8"/>
    <w:rsid w:val="00FE6178"/>
    <w:rsid w:val="00FF3A58"/>
    <w:rsid w:val="00FF5953"/>
    <w:rsid w:val="00FF6A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F03CE"/>
  <w14:defaultImageDpi w14:val="32767"/>
  <w15:docId w15:val="{893D22DF-6E3C-2B44-82B6-930228D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2B53"/>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A91BE1"/>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berschrift2">
    <w:name w:val="heading 2"/>
    <w:basedOn w:val="Standard"/>
    <w:next w:val="Standard"/>
    <w:link w:val="berschrift2Zchn"/>
    <w:uiPriority w:val="9"/>
    <w:unhideWhenUsed/>
    <w:qFormat/>
    <w:rsid w:val="00CF77DC"/>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325BD6"/>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customStyle="1" w:styleId="t3">
    <w:name w:val="t3"/>
    <w:basedOn w:val="Standard"/>
    <w:rsid w:val="00F91C71"/>
    <w:pPr>
      <w:spacing w:before="100" w:beforeAutospacing="1" w:after="100" w:afterAutospacing="1"/>
    </w:pPr>
    <w:rPr>
      <w:rFonts w:eastAsiaTheme="minorHAnsi"/>
      <w:lang w:val="de-DE"/>
    </w:rPr>
  </w:style>
  <w:style w:type="character" w:customStyle="1" w:styleId="berschrift3Zchn">
    <w:name w:val="Überschrift 3 Zchn"/>
    <w:basedOn w:val="Absatz-Standardschriftart"/>
    <w:link w:val="berschrift3"/>
    <w:uiPriority w:val="9"/>
    <w:rsid w:val="00325BD6"/>
    <w:rPr>
      <w:rFonts w:ascii="Times New Roman" w:hAnsi="Times New Roman" w:cs="Times New Roman"/>
      <w:b/>
      <w:bCs/>
      <w:sz w:val="27"/>
      <w:szCs w:val="27"/>
      <w:lang w:eastAsia="de-DE"/>
    </w:rPr>
  </w:style>
  <w:style w:type="paragraph" w:styleId="HTMLVorformatiert">
    <w:name w:val="HTML Preformatted"/>
    <w:basedOn w:val="Standard"/>
    <w:link w:val="HTMLVorformatiertZchn"/>
    <w:uiPriority w:val="99"/>
    <w:unhideWhenUsed/>
    <w:rsid w:val="008A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8A06B9"/>
    <w:rPr>
      <w:rFonts w:ascii="Courier New" w:hAnsi="Courier New" w:cs="Courier New"/>
      <w:sz w:val="20"/>
      <w:szCs w:val="20"/>
      <w:lang w:eastAsia="de-DE"/>
    </w:rPr>
  </w:style>
  <w:style w:type="paragraph" w:customStyle="1" w:styleId="copytext">
    <w:name w:val="copytext"/>
    <w:basedOn w:val="Standard"/>
    <w:rsid w:val="008A06B9"/>
    <w:pPr>
      <w:spacing w:before="100" w:beforeAutospacing="1" w:after="100" w:afterAutospacing="1"/>
    </w:pPr>
    <w:rPr>
      <w:lang w:eastAsia="de-AT"/>
    </w:rPr>
  </w:style>
  <w:style w:type="character" w:customStyle="1" w:styleId="berschrift1Zchn">
    <w:name w:val="Überschrift 1 Zchn"/>
    <w:basedOn w:val="Absatz-Standardschriftart"/>
    <w:link w:val="berschrift1"/>
    <w:uiPriority w:val="9"/>
    <w:rsid w:val="00A91BE1"/>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CF77DC"/>
    <w:rPr>
      <w:rFonts w:asciiTheme="majorHAnsi" w:eastAsiaTheme="majorEastAsia" w:hAnsiTheme="majorHAnsi" w:cstheme="majorBidi"/>
      <w:color w:val="2F5496" w:themeColor="accent1" w:themeShade="BF"/>
      <w:sz w:val="26"/>
      <w:szCs w:val="26"/>
      <w:lang w:eastAsia="de-DE"/>
    </w:rPr>
  </w:style>
  <w:style w:type="character" w:customStyle="1" w:styleId="NichtaufgelsteErwhnung1">
    <w:name w:val="Nicht aufgelöste Erwähnung1"/>
    <w:basedOn w:val="Absatz-Standardschriftart"/>
    <w:uiPriority w:val="99"/>
    <w:rsid w:val="00D601E3"/>
    <w:rPr>
      <w:color w:val="605E5C"/>
      <w:shd w:val="clear" w:color="auto" w:fill="E1DFDD"/>
    </w:rPr>
  </w:style>
  <w:style w:type="table" w:styleId="Tabellenraster">
    <w:name w:val="Table Grid"/>
    <w:basedOn w:val="NormaleTabelle"/>
    <w:uiPriority w:val="39"/>
    <w:rsid w:val="00C5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66F"/>
    <w:pPr>
      <w:autoSpaceDE w:val="0"/>
      <w:autoSpaceDN w:val="0"/>
      <w:adjustRightInd w:val="0"/>
    </w:pPr>
    <w:rPr>
      <w:rFonts w:ascii="Grundig DIN" w:hAnsi="Grundig DIN" w:cs="Grundig DIN"/>
      <w:color w:val="000000"/>
      <w:lang w:val="en-GB"/>
    </w:rPr>
  </w:style>
  <w:style w:type="paragraph" w:styleId="Funotentext">
    <w:name w:val="footnote text"/>
    <w:basedOn w:val="Standard"/>
    <w:link w:val="FunotentextZchn"/>
    <w:uiPriority w:val="99"/>
    <w:semiHidden/>
    <w:unhideWhenUsed/>
    <w:rsid w:val="00CE3B89"/>
    <w:rPr>
      <w:sz w:val="20"/>
      <w:szCs w:val="20"/>
    </w:rPr>
  </w:style>
  <w:style w:type="character" w:customStyle="1" w:styleId="FunotentextZchn">
    <w:name w:val="Fußnotentext Zchn"/>
    <w:basedOn w:val="Absatz-Standardschriftart"/>
    <w:link w:val="Funotentext"/>
    <w:uiPriority w:val="99"/>
    <w:semiHidden/>
    <w:rsid w:val="00CE3B89"/>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CE3B89"/>
    <w:rPr>
      <w:vertAlign w:val="superscript"/>
    </w:rPr>
  </w:style>
  <w:style w:type="paragraph" w:styleId="NurText">
    <w:name w:val="Plain Text"/>
    <w:basedOn w:val="Standard"/>
    <w:link w:val="NurTextZchn"/>
    <w:uiPriority w:val="99"/>
    <w:semiHidden/>
    <w:unhideWhenUsed/>
    <w:rsid w:val="002F3735"/>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2F3735"/>
    <w:rPr>
      <w:rFonts w:ascii="Calibri" w:hAnsi="Calibri"/>
      <w:sz w:val="22"/>
      <w:szCs w:val="21"/>
      <w:lang w:val="de-AT"/>
    </w:rPr>
  </w:style>
  <w:style w:type="character" w:styleId="NichtaufgelsteErwhnung">
    <w:name w:val="Unresolved Mention"/>
    <w:basedOn w:val="Absatz-Standardschriftart"/>
    <w:uiPriority w:val="99"/>
    <w:semiHidden/>
    <w:unhideWhenUsed/>
    <w:rsid w:val="00097366"/>
    <w:rPr>
      <w:color w:val="605E5C"/>
      <w:shd w:val="clear" w:color="auto" w:fill="E1DFDD"/>
    </w:rPr>
  </w:style>
  <w:style w:type="character" w:styleId="BesuchterLink">
    <w:name w:val="FollowedHyperlink"/>
    <w:basedOn w:val="Absatz-Standardschriftart"/>
    <w:uiPriority w:val="99"/>
    <w:semiHidden/>
    <w:unhideWhenUsed/>
    <w:rsid w:val="00097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7631">
      <w:bodyDiv w:val="1"/>
      <w:marLeft w:val="0"/>
      <w:marRight w:val="0"/>
      <w:marTop w:val="0"/>
      <w:marBottom w:val="0"/>
      <w:divBdr>
        <w:top w:val="none" w:sz="0" w:space="0" w:color="auto"/>
        <w:left w:val="none" w:sz="0" w:space="0" w:color="auto"/>
        <w:bottom w:val="none" w:sz="0" w:space="0" w:color="auto"/>
        <w:right w:val="none" w:sz="0" w:space="0" w:color="auto"/>
      </w:divBdr>
    </w:div>
    <w:div w:id="4793068">
      <w:bodyDiv w:val="1"/>
      <w:marLeft w:val="0"/>
      <w:marRight w:val="0"/>
      <w:marTop w:val="0"/>
      <w:marBottom w:val="0"/>
      <w:divBdr>
        <w:top w:val="none" w:sz="0" w:space="0" w:color="auto"/>
        <w:left w:val="none" w:sz="0" w:space="0" w:color="auto"/>
        <w:bottom w:val="none" w:sz="0" w:space="0" w:color="auto"/>
        <w:right w:val="none" w:sz="0" w:space="0" w:color="auto"/>
      </w:divBdr>
      <w:divsChild>
        <w:div w:id="1730612101">
          <w:marLeft w:val="0"/>
          <w:marRight w:val="0"/>
          <w:marTop w:val="0"/>
          <w:marBottom w:val="0"/>
          <w:divBdr>
            <w:top w:val="none" w:sz="0" w:space="0" w:color="auto"/>
            <w:left w:val="none" w:sz="0" w:space="0" w:color="auto"/>
            <w:bottom w:val="none" w:sz="0" w:space="0" w:color="auto"/>
            <w:right w:val="none" w:sz="0" w:space="0" w:color="auto"/>
          </w:divBdr>
          <w:divsChild>
            <w:div w:id="1340816978">
              <w:marLeft w:val="0"/>
              <w:marRight w:val="0"/>
              <w:marTop w:val="0"/>
              <w:marBottom w:val="0"/>
              <w:divBdr>
                <w:top w:val="none" w:sz="0" w:space="0" w:color="auto"/>
                <w:left w:val="none" w:sz="0" w:space="0" w:color="auto"/>
                <w:bottom w:val="none" w:sz="0" w:space="0" w:color="auto"/>
                <w:right w:val="none" w:sz="0" w:space="0" w:color="auto"/>
              </w:divBdr>
              <w:divsChild>
                <w:div w:id="11385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148">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126630312">
      <w:bodyDiv w:val="1"/>
      <w:marLeft w:val="0"/>
      <w:marRight w:val="0"/>
      <w:marTop w:val="0"/>
      <w:marBottom w:val="0"/>
      <w:divBdr>
        <w:top w:val="none" w:sz="0" w:space="0" w:color="auto"/>
        <w:left w:val="none" w:sz="0" w:space="0" w:color="auto"/>
        <w:bottom w:val="none" w:sz="0" w:space="0" w:color="auto"/>
        <w:right w:val="none" w:sz="0" w:space="0" w:color="auto"/>
      </w:divBdr>
    </w:div>
    <w:div w:id="160513772">
      <w:bodyDiv w:val="1"/>
      <w:marLeft w:val="0"/>
      <w:marRight w:val="0"/>
      <w:marTop w:val="0"/>
      <w:marBottom w:val="0"/>
      <w:divBdr>
        <w:top w:val="none" w:sz="0" w:space="0" w:color="auto"/>
        <w:left w:val="none" w:sz="0" w:space="0" w:color="auto"/>
        <w:bottom w:val="none" w:sz="0" w:space="0" w:color="auto"/>
        <w:right w:val="none" w:sz="0" w:space="0" w:color="auto"/>
      </w:divBdr>
    </w:div>
    <w:div w:id="222718300">
      <w:bodyDiv w:val="1"/>
      <w:marLeft w:val="0"/>
      <w:marRight w:val="0"/>
      <w:marTop w:val="0"/>
      <w:marBottom w:val="0"/>
      <w:divBdr>
        <w:top w:val="none" w:sz="0" w:space="0" w:color="auto"/>
        <w:left w:val="none" w:sz="0" w:space="0" w:color="auto"/>
        <w:bottom w:val="none" w:sz="0" w:space="0" w:color="auto"/>
        <w:right w:val="none" w:sz="0" w:space="0" w:color="auto"/>
      </w:divBdr>
    </w:div>
    <w:div w:id="231425526">
      <w:bodyDiv w:val="1"/>
      <w:marLeft w:val="0"/>
      <w:marRight w:val="0"/>
      <w:marTop w:val="0"/>
      <w:marBottom w:val="0"/>
      <w:divBdr>
        <w:top w:val="none" w:sz="0" w:space="0" w:color="auto"/>
        <w:left w:val="none" w:sz="0" w:space="0" w:color="auto"/>
        <w:bottom w:val="none" w:sz="0" w:space="0" w:color="auto"/>
        <w:right w:val="none" w:sz="0" w:space="0" w:color="auto"/>
      </w:divBdr>
      <w:divsChild>
        <w:div w:id="921140186">
          <w:marLeft w:val="0"/>
          <w:marRight w:val="0"/>
          <w:marTop w:val="0"/>
          <w:marBottom w:val="0"/>
          <w:divBdr>
            <w:top w:val="none" w:sz="0" w:space="0" w:color="auto"/>
            <w:left w:val="none" w:sz="0" w:space="0" w:color="auto"/>
            <w:bottom w:val="none" w:sz="0" w:space="0" w:color="auto"/>
            <w:right w:val="none" w:sz="0" w:space="0" w:color="auto"/>
          </w:divBdr>
          <w:divsChild>
            <w:div w:id="1546404540">
              <w:marLeft w:val="0"/>
              <w:marRight w:val="0"/>
              <w:marTop w:val="0"/>
              <w:marBottom w:val="0"/>
              <w:divBdr>
                <w:top w:val="none" w:sz="0" w:space="0" w:color="auto"/>
                <w:left w:val="none" w:sz="0" w:space="0" w:color="auto"/>
                <w:bottom w:val="none" w:sz="0" w:space="0" w:color="auto"/>
                <w:right w:val="none" w:sz="0" w:space="0" w:color="auto"/>
              </w:divBdr>
              <w:divsChild>
                <w:div w:id="1077508781">
                  <w:marLeft w:val="0"/>
                  <w:marRight w:val="0"/>
                  <w:marTop w:val="0"/>
                  <w:marBottom w:val="0"/>
                  <w:divBdr>
                    <w:top w:val="none" w:sz="0" w:space="0" w:color="auto"/>
                    <w:left w:val="none" w:sz="0" w:space="0" w:color="auto"/>
                    <w:bottom w:val="none" w:sz="0" w:space="0" w:color="auto"/>
                    <w:right w:val="none" w:sz="0" w:space="0" w:color="auto"/>
                  </w:divBdr>
                  <w:divsChild>
                    <w:div w:id="537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791">
      <w:bodyDiv w:val="1"/>
      <w:marLeft w:val="0"/>
      <w:marRight w:val="0"/>
      <w:marTop w:val="0"/>
      <w:marBottom w:val="0"/>
      <w:divBdr>
        <w:top w:val="none" w:sz="0" w:space="0" w:color="auto"/>
        <w:left w:val="none" w:sz="0" w:space="0" w:color="auto"/>
        <w:bottom w:val="none" w:sz="0" w:space="0" w:color="auto"/>
        <w:right w:val="none" w:sz="0" w:space="0" w:color="auto"/>
      </w:divBdr>
      <w:divsChild>
        <w:div w:id="1517498652">
          <w:marLeft w:val="0"/>
          <w:marRight w:val="0"/>
          <w:marTop w:val="0"/>
          <w:marBottom w:val="0"/>
          <w:divBdr>
            <w:top w:val="none" w:sz="0" w:space="0" w:color="auto"/>
            <w:left w:val="none" w:sz="0" w:space="0" w:color="auto"/>
            <w:bottom w:val="none" w:sz="0" w:space="0" w:color="auto"/>
            <w:right w:val="none" w:sz="0" w:space="0" w:color="auto"/>
          </w:divBdr>
          <w:divsChild>
            <w:div w:id="1140077237">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
              </w:divsChild>
            </w:div>
            <w:div w:id="2079857092">
              <w:marLeft w:val="0"/>
              <w:marRight w:val="0"/>
              <w:marTop w:val="0"/>
              <w:marBottom w:val="0"/>
              <w:divBdr>
                <w:top w:val="none" w:sz="0" w:space="0" w:color="auto"/>
                <w:left w:val="none" w:sz="0" w:space="0" w:color="auto"/>
                <w:bottom w:val="none" w:sz="0" w:space="0" w:color="auto"/>
                <w:right w:val="none" w:sz="0" w:space="0" w:color="auto"/>
              </w:divBdr>
              <w:divsChild>
                <w:div w:id="1676111132">
                  <w:marLeft w:val="0"/>
                  <w:marRight w:val="0"/>
                  <w:marTop w:val="0"/>
                  <w:marBottom w:val="0"/>
                  <w:divBdr>
                    <w:top w:val="none" w:sz="0" w:space="0" w:color="auto"/>
                    <w:left w:val="none" w:sz="0" w:space="0" w:color="auto"/>
                    <w:bottom w:val="none" w:sz="0" w:space="0" w:color="auto"/>
                    <w:right w:val="none" w:sz="0" w:space="0" w:color="auto"/>
                  </w:divBdr>
                </w:div>
              </w:divsChild>
            </w:div>
            <w:div w:id="617881447">
              <w:marLeft w:val="0"/>
              <w:marRight w:val="0"/>
              <w:marTop w:val="0"/>
              <w:marBottom w:val="0"/>
              <w:divBdr>
                <w:top w:val="none" w:sz="0" w:space="0" w:color="auto"/>
                <w:left w:val="none" w:sz="0" w:space="0" w:color="auto"/>
                <w:bottom w:val="none" w:sz="0" w:space="0" w:color="auto"/>
                <w:right w:val="none" w:sz="0" w:space="0" w:color="auto"/>
              </w:divBdr>
              <w:divsChild>
                <w:div w:id="291060107">
                  <w:marLeft w:val="0"/>
                  <w:marRight w:val="0"/>
                  <w:marTop w:val="0"/>
                  <w:marBottom w:val="0"/>
                  <w:divBdr>
                    <w:top w:val="none" w:sz="0" w:space="0" w:color="auto"/>
                    <w:left w:val="none" w:sz="0" w:space="0" w:color="auto"/>
                    <w:bottom w:val="none" w:sz="0" w:space="0" w:color="auto"/>
                    <w:right w:val="none" w:sz="0" w:space="0" w:color="auto"/>
                  </w:divBdr>
                </w:div>
              </w:divsChild>
            </w:div>
            <w:div w:id="1707677682">
              <w:marLeft w:val="0"/>
              <w:marRight w:val="0"/>
              <w:marTop w:val="0"/>
              <w:marBottom w:val="0"/>
              <w:divBdr>
                <w:top w:val="none" w:sz="0" w:space="0" w:color="auto"/>
                <w:left w:val="none" w:sz="0" w:space="0" w:color="auto"/>
                <w:bottom w:val="none" w:sz="0" w:space="0" w:color="auto"/>
                <w:right w:val="none" w:sz="0" w:space="0" w:color="auto"/>
              </w:divBdr>
              <w:divsChild>
                <w:div w:id="1229876354">
                  <w:marLeft w:val="0"/>
                  <w:marRight w:val="0"/>
                  <w:marTop w:val="0"/>
                  <w:marBottom w:val="0"/>
                  <w:divBdr>
                    <w:top w:val="none" w:sz="0" w:space="0" w:color="auto"/>
                    <w:left w:val="none" w:sz="0" w:space="0" w:color="auto"/>
                    <w:bottom w:val="none" w:sz="0" w:space="0" w:color="auto"/>
                    <w:right w:val="none" w:sz="0" w:space="0" w:color="auto"/>
                  </w:divBdr>
                </w:div>
              </w:divsChild>
            </w:div>
            <w:div w:id="910775959">
              <w:marLeft w:val="0"/>
              <w:marRight w:val="0"/>
              <w:marTop w:val="0"/>
              <w:marBottom w:val="0"/>
              <w:divBdr>
                <w:top w:val="none" w:sz="0" w:space="0" w:color="auto"/>
                <w:left w:val="none" w:sz="0" w:space="0" w:color="auto"/>
                <w:bottom w:val="none" w:sz="0" w:space="0" w:color="auto"/>
                <w:right w:val="none" w:sz="0" w:space="0" w:color="auto"/>
              </w:divBdr>
              <w:divsChild>
                <w:div w:id="955449545">
                  <w:marLeft w:val="0"/>
                  <w:marRight w:val="0"/>
                  <w:marTop w:val="0"/>
                  <w:marBottom w:val="0"/>
                  <w:divBdr>
                    <w:top w:val="none" w:sz="0" w:space="0" w:color="auto"/>
                    <w:left w:val="none" w:sz="0" w:space="0" w:color="auto"/>
                    <w:bottom w:val="none" w:sz="0" w:space="0" w:color="auto"/>
                    <w:right w:val="none" w:sz="0" w:space="0" w:color="auto"/>
                  </w:divBdr>
                </w:div>
              </w:divsChild>
            </w:div>
            <w:div w:id="11304808">
              <w:marLeft w:val="0"/>
              <w:marRight w:val="0"/>
              <w:marTop w:val="0"/>
              <w:marBottom w:val="0"/>
              <w:divBdr>
                <w:top w:val="none" w:sz="0" w:space="0" w:color="auto"/>
                <w:left w:val="none" w:sz="0" w:space="0" w:color="auto"/>
                <w:bottom w:val="none" w:sz="0" w:space="0" w:color="auto"/>
                <w:right w:val="none" w:sz="0" w:space="0" w:color="auto"/>
              </w:divBdr>
              <w:divsChild>
                <w:div w:id="2014186300">
                  <w:marLeft w:val="0"/>
                  <w:marRight w:val="0"/>
                  <w:marTop w:val="0"/>
                  <w:marBottom w:val="0"/>
                  <w:divBdr>
                    <w:top w:val="none" w:sz="0" w:space="0" w:color="auto"/>
                    <w:left w:val="none" w:sz="0" w:space="0" w:color="auto"/>
                    <w:bottom w:val="none" w:sz="0" w:space="0" w:color="auto"/>
                    <w:right w:val="none" w:sz="0" w:space="0" w:color="auto"/>
                  </w:divBdr>
                </w:div>
              </w:divsChild>
            </w:div>
            <w:div w:id="999652743">
              <w:marLeft w:val="0"/>
              <w:marRight w:val="0"/>
              <w:marTop w:val="0"/>
              <w:marBottom w:val="0"/>
              <w:divBdr>
                <w:top w:val="none" w:sz="0" w:space="0" w:color="auto"/>
                <w:left w:val="none" w:sz="0" w:space="0" w:color="auto"/>
                <w:bottom w:val="none" w:sz="0" w:space="0" w:color="auto"/>
                <w:right w:val="none" w:sz="0" w:space="0" w:color="auto"/>
              </w:divBdr>
              <w:divsChild>
                <w:div w:id="1791974521">
                  <w:marLeft w:val="0"/>
                  <w:marRight w:val="0"/>
                  <w:marTop w:val="0"/>
                  <w:marBottom w:val="0"/>
                  <w:divBdr>
                    <w:top w:val="none" w:sz="0" w:space="0" w:color="auto"/>
                    <w:left w:val="none" w:sz="0" w:space="0" w:color="auto"/>
                    <w:bottom w:val="none" w:sz="0" w:space="0" w:color="auto"/>
                    <w:right w:val="none" w:sz="0" w:space="0" w:color="auto"/>
                  </w:divBdr>
                </w:div>
              </w:divsChild>
            </w:div>
            <w:div w:id="868184948">
              <w:marLeft w:val="0"/>
              <w:marRight w:val="0"/>
              <w:marTop w:val="0"/>
              <w:marBottom w:val="0"/>
              <w:divBdr>
                <w:top w:val="none" w:sz="0" w:space="0" w:color="auto"/>
                <w:left w:val="none" w:sz="0" w:space="0" w:color="auto"/>
                <w:bottom w:val="none" w:sz="0" w:space="0" w:color="auto"/>
                <w:right w:val="none" w:sz="0" w:space="0" w:color="auto"/>
              </w:divBdr>
              <w:divsChild>
                <w:div w:id="1441224528">
                  <w:marLeft w:val="0"/>
                  <w:marRight w:val="0"/>
                  <w:marTop w:val="0"/>
                  <w:marBottom w:val="0"/>
                  <w:divBdr>
                    <w:top w:val="none" w:sz="0" w:space="0" w:color="auto"/>
                    <w:left w:val="none" w:sz="0" w:space="0" w:color="auto"/>
                    <w:bottom w:val="none" w:sz="0" w:space="0" w:color="auto"/>
                    <w:right w:val="none" w:sz="0" w:space="0" w:color="auto"/>
                  </w:divBdr>
                </w:div>
              </w:divsChild>
            </w:div>
            <w:div w:id="390541690">
              <w:marLeft w:val="0"/>
              <w:marRight w:val="0"/>
              <w:marTop w:val="0"/>
              <w:marBottom w:val="0"/>
              <w:divBdr>
                <w:top w:val="none" w:sz="0" w:space="0" w:color="auto"/>
                <w:left w:val="none" w:sz="0" w:space="0" w:color="auto"/>
                <w:bottom w:val="none" w:sz="0" w:space="0" w:color="auto"/>
                <w:right w:val="none" w:sz="0" w:space="0" w:color="auto"/>
              </w:divBdr>
              <w:divsChild>
                <w:div w:id="1225337166">
                  <w:marLeft w:val="0"/>
                  <w:marRight w:val="0"/>
                  <w:marTop w:val="0"/>
                  <w:marBottom w:val="0"/>
                  <w:divBdr>
                    <w:top w:val="none" w:sz="0" w:space="0" w:color="auto"/>
                    <w:left w:val="none" w:sz="0" w:space="0" w:color="auto"/>
                    <w:bottom w:val="none" w:sz="0" w:space="0" w:color="auto"/>
                    <w:right w:val="none" w:sz="0" w:space="0" w:color="auto"/>
                  </w:divBdr>
                </w:div>
              </w:divsChild>
            </w:div>
            <w:div w:id="1422020528">
              <w:marLeft w:val="0"/>
              <w:marRight w:val="0"/>
              <w:marTop w:val="0"/>
              <w:marBottom w:val="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1693913665">
              <w:marLeft w:val="0"/>
              <w:marRight w:val="0"/>
              <w:marTop w:val="0"/>
              <w:marBottom w:val="0"/>
              <w:divBdr>
                <w:top w:val="none" w:sz="0" w:space="0" w:color="auto"/>
                <w:left w:val="none" w:sz="0" w:space="0" w:color="auto"/>
                <w:bottom w:val="none" w:sz="0" w:space="0" w:color="auto"/>
                <w:right w:val="none" w:sz="0" w:space="0" w:color="auto"/>
              </w:divBdr>
              <w:divsChild>
                <w:div w:id="885531576">
                  <w:marLeft w:val="0"/>
                  <w:marRight w:val="0"/>
                  <w:marTop w:val="0"/>
                  <w:marBottom w:val="0"/>
                  <w:divBdr>
                    <w:top w:val="none" w:sz="0" w:space="0" w:color="auto"/>
                    <w:left w:val="none" w:sz="0" w:space="0" w:color="auto"/>
                    <w:bottom w:val="none" w:sz="0" w:space="0" w:color="auto"/>
                    <w:right w:val="none" w:sz="0" w:space="0" w:color="auto"/>
                  </w:divBdr>
                </w:div>
              </w:divsChild>
            </w:div>
            <w:div w:id="1930114466">
              <w:marLeft w:val="0"/>
              <w:marRight w:val="0"/>
              <w:marTop w:val="0"/>
              <w:marBottom w:val="0"/>
              <w:divBdr>
                <w:top w:val="none" w:sz="0" w:space="0" w:color="auto"/>
                <w:left w:val="none" w:sz="0" w:space="0" w:color="auto"/>
                <w:bottom w:val="none" w:sz="0" w:space="0" w:color="auto"/>
                <w:right w:val="none" w:sz="0" w:space="0" w:color="auto"/>
              </w:divBdr>
              <w:divsChild>
                <w:div w:id="1496920607">
                  <w:marLeft w:val="0"/>
                  <w:marRight w:val="0"/>
                  <w:marTop w:val="0"/>
                  <w:marBottom w:val="0"/>
                  <w:divBdr>
                    <w:top w:val="none" w:sz="0" w:space="0" w:color="auto"/>
                    <w:left w:val="none" w:sz="0" w:space="0" w:color="auto"/>
                    <w:bottom w:val="none" w:sz="0" w:space="0" w:color="auto"/>
                    <w:right w:val="none" w:sz="0" w:space="0" w:color="auto"/>
                  </w:divBdr>
                </w:div>
              </w:divsChild>
            </w:div>
            <w:div w:id="327102973">
              <w:marLeft w:val="0"/>
              <w:marRight w:val="0"/>
              <w:marTop w:val="0"/>
              <w:marBottom w:val="0"/>
              <w:divBdr>
                <w:top w:val="none" w:sz="0" w:space="0" w:color="auto"/>
                <w:left w:val="none" w:sz="0" w:space="0" w:color="auto"/>
                <w:bottom w:val="none" w:sz="0" w:space="0" w:color="auto"/>
                <w:right w:val="none" w:sz="0" w:space="0" w:color="auto"/>
              </w:divBdr>
              <w:divsChild>
                <w:div w:id="641807354">
                  <w:marLeft w:val="0"/>
                  <w:marRight w:val="0"/>
                  <w:marTop w:val="0"/>
                  <w:marBottom w:val="0"/>
                  <w:divBdr>
                    <w:top w:val="none" w:sz="0" w:space="0" w:color="auto"/>
                    <w:left w:val="none" w:sz="0" w:space="0" w:color="auto"/>
                    <w:bottom w:val="none" w:sz="0" w:space="0" w:color="auto"/>
                    <w:right w:val="none" w:sz="0" w:space="0" w:color="auto"/>
                  </w:divBdr>
                </w:div>
              </w:divsChild>
            </w:div>
            <w:div w:id="59713414">
              <w:marLeft w:val="0"/>
              <w:marRight w:val="0"/>
              <w:marTop w:val="0"/>
              <w:marBottom w:val="0"/>
              <w:divBdr>
                <w:top w:val="none" w:sz="0" w:space="0" w:color="auto"/>
                <w:left w:val="none" w:sz="0" w:space="0" w:color="auto"/>
                <w:bottom w:val="none" w:sz="0" w:space="0" w:color="auto"/>
                <w:right w:val="none" w:sz="0" w:space="0" w:color="auto"/>
              </w:divBdr>
              <w:divsChild>
                <w:div w:id="1562787541">
                  <w:marLeft w:val="0"/>
                  <w:marRight w:val="0"/>
                  <w:marTop w:val="0"/>
                  <w:marBottom w:val="0"/>
                  <w:divBdr>
                    <w:top w:val="none" w:sz="0" w:space="0" w:color="auto"/>
                    <w:left w:val="none" w:sz="0" w:space="0" w:color="auto"/>
                    <w:bottom w:val="none" w:sz="0" w:space="0" w:color="auto"/>
                    <w:right w:val="none" w:sz="0" w:space="0" w:color="auto"/>
                  </w:divBdr>
                </w:div>
              </w:divsChild>
            </w:div>
            <w:div w:id="879320004">
              <w:marLeft w:val="0"/>
              <w:marRight w:val="0"/>
              <w:marTop w:val="0"/>
              <w:marBottom w:val="0"/>
              <w:divBdr>
                <w:top w:val="none" w:sz="0" w:space="0" w:color="auto"/>
                <w:left w:val="none" w:sz="0" w:space="0" w:color="auto"/>
                <w:bottom w:val="none" w:sz="0" w:space="0" w:color="auto"/>
                <w:right w:val="none" w:sz="0" w:space="0" w:color="auto"/>
              </w:divBdr>
              <w:divsChild>
                <w:div w:id="1528443929">
                  <w:marLeft w:val="0"/>
                  <w:marRight w:val="0"/>
                  <w:marTop w:val="0"/>
                  <w:marBottom w:val="0"/>
                  <w:divBdr>
                    <w:top w:val="none" w:sz="0" w:space="0" w:color="auto"/>
                    <w:left w:val="none" w:sz="0" w:space="0" w:color="auto"/>
                    <w:bottom w:val="none" w:sz="0" w:space="0" w:color="auto"/>
                    <w:right w:val="none" w:sz="0" w:space="0" w:color="auto"/>
                  </w:divBdr>
                </w:div>
              </w:divsChild>
            </w:div>
            <w:div w:id="1317303906">
              <w:marLeft w:val="0"/>
              <w:marRight w:val="0"/>
              <w:marTop w:val="0"/>
              <w:marBottom w:val="0"/>
              <w:divBdr>
                <w:top w:val="none" w:sz="0" w:space="0" w:color="auto"/>
                <w:left w:val="none" w:sz="0" w:space="0" w:color="auto"/>
                <w:bottom w:val="none" w:sz="0" w:space="0" w:color="auto"/>
                <w:right w:val="none" w:sz="0" w:space="0" w:color="auto"/>
              </w:divBdr>
              <w:divsChild>
                <w:div w:id="573465606">
                  <w:marLeft w:val="0"/>
                  <w:marRight w:val="0"/>
                  <w:marTop w:val="0"/>
                  <w:marBottom w:val="0"/>
                  <w:divBdr>
                    <w:top w:val="none" w:sz="0" w:space="0" w:color="auto"/>
                    <w:left w:val="none" w:sz="0" w:space="0" w:color="auto"/>
                    <w:bottom w:val="none" w:sz="0" w:space="0" w:color="auto"/>
                    <w:right w:val="none" w:sz="0" w:space="0" w:color="auto"/>
                  </w:divBdr>
                </w:div>
              </w:divsChild>
            </w:div>
            <w:div w:id="827673552">
              <w:marLeft w:val="0"/>
              <w:marRight w:val="0"/>
              <w:marTop w:val="0"/>
              <w:marBottom w:val="0"/>
              <w:divBdr>
                <w:top w:val="none" w:sz="0" w:space="0" w:color="auto"/>
                <w:left w:val="none" w:sz="0" w:space="0" w:color="auto"/>
                <w:bottom w:val="none" w:sz="0" w:space="0" w:color="auto"/>
                <w:right w:val="none" w:sz="0" w:space="0" w:color="auto"/>
              </w:divBdr>
              <w:divsChild>
                <w:div w:id="1220825442">
                  <w:marLeft w:val="0"/>
                  <w:marRight w:val="0"/>
                  <w:marTop w:val="0"/>
                  <w:marBottom w:val="0"/>
                  <w:divBdr>
                    <w:top w:val="none" w:sz="0" w:space="0" w:color="auto"/>
                    <w:left w:val="none" w:sz="0" w:space="0" w:color="auto"/>
                    <w:bottom w:val="none" w:sz="0" w:space="0" w:color="auto"/>
                    <w:right w:val="none" w:sz="0" w:space="0" w:color="auto"/>
                  </w:divBdr>
                </w:div>
              </w:divsChild>
            </w:div>
            <w:div w:id="1099720427">
              <w:marLeft w:val="0"/>
              <w:marRight w:val="0"/>
              <w:marTop w:val="0"/>
              <w:marBottom w:val="0"/>
              <w:divBdr>
                <w:top w:val="none" w:sz="0" w:space="0" w:color="auto"/>
                <w:left w:val="none" w:sz="0" w:space="0" w:color="auto"/>
                <w:bottom w:val="none" w:sz="0" w:space="0" w:color="auto"/>
                <w:right w:val="none" w:sz="0" w:space="0" w:color="auto"/>
              </w:divBdr>
              <w:divsChild>
                <w:div w:id="350912035">
                  <w:marLeft w:val="0"/>
                  <w:marRight w:val="0"/>
                  <w:marTop w:val="0"/>
                  <w:marBottom w:val="0"/>
                  <w:divBdr>
                    <w:top w:val="none" w:sz="0" w:space="0" w:color="auto"/>
                    <w:left w:val="none" w:sz="0" w:space="0" w:color="auto"/>
                    <w:bottom w:val="none" w:sz="0" w:space="0" w:color="auto"/>
                    <w:right w:val="none" w:sz="0" w:space="0" w:color="auto"/>
                  </w:divBdr>
                </w:div>
              </w:divsChild>
            </w:div>
            <w:div w:id="1709521973">
              <w:marLeft w:val="0"/>
              <w:marRight w:val="0"/>
              <w:marTop w:val="0"/>
              <w:marBottom w:val="0"/>
              <w:divBdr>
                <w:top w:val="none" w:sz="0" w:space="0" w:color="auto"/>
                <w:left w:val="none" w:sz="0" w:space="0" w:color="auto"/>
                <w:bottom w:val="none" w:sz="0" w:space="0" w:color="auto"/>
                <w:right w:val="none" w:sz="0" w:space="0" w:color="auto"/>
              </w:divBdr>
              <w:divsChild>
                <w:div w:id="1772361866">
                  <w:marLeft w:val="0"/>
                  <w:marRight w:val="0"/>
                  <w:marTop w:val="0"/>
                  <w:marBottom w:val="0"/>
                  <w:divBdr>
                    <w:top w:val="none" w:sz="0" w:space="0" w:color="auto"/>
                    <w:left w:val="none" w:sz="0" w:space="0" w:color="auto"/>
                    <w:bottom w:val="none" w:sz="0" w:space="0" w:color="auto"/>
                    <w:right w:val="none" w:sz="0" w:space="0" w:color="auto"/>
                  </w:divBdr>
                </w:div>
              </w:divsChild>
            </w:div>
            <w:div w:id="554438839">
              <w:marLeft w:val="0"/>
              <w:marRight w:val="0"/>
              <w:marTop w:val="0"/>
              <w:marBottom w:val="0"/>
              <w:divBdr>
                <w:top w:val="none" w:sz="0" w:space="0" w:color="auto"/>
                <w:left w:val="none" w:sz="0" w:space="0" w:color="auto"/>
                <w:bottom w:val="none" w:sz="0" w:space="0" w:color="auto"/>
                <w:right w:val="none" w:sz="0" w:space="0" w:color="auto"/>
              </w:divBdr>
              <w:divsChild>
                <w:div w:id="1415854845">
                  <w:marLeft w:val="0"/>
                  <w:marRight w:val="0"/>
                  <w:marTop w:val="0"/>
                  <w:marBottom w:val="0"/>
                  <w:divBdr>
                    <w:top w:val="none" w:sz="0" w:space="0" w:color="auto"/>
                    <w:left w:val="none" w:sz="0" w:space="0" w:color="auto"/>
                    <w:bottom w:val="none" w:sz="0" w:space="0" w:color="auto"/>
                    <w:right w:val="none" w:sz="0" w:space="0" w:color="auto"/>
                  </w:divBdr>
                </w:div>
              </w:divsChild>
            </w:div>
            <w:div w:id="640769215">
              <w:marLeft w:val="0"/>
              <w:marRight w:val="0"/>
              <w:marTop w:val="0"/>
              <w:marBottom w:val="0"/>
              <w:divBdr>
                <w:top w:val="none" w:sz="0" w:space="0" w:color="auto"/>
                <w:left w:val="none" w:sz="0" w:space="0" w:color="auto"/>
                <w:bottom w:val="none" w:sz="0" w:space="0" w:color="auto"/>
                <w:right w:val="none" w:sz="0" w:space="0" w:color="auto"/>
              </w:divBdr>
              <w:divsChild>
                <w:div w:id="1130436924">
                  <w:marLeft w:val="0"/>
                  <w:marRight w:val="0"/>
                  <w:marTop w:val="0"/>
                  <w:marBottom w:val="0"/>
                  <w:divBdr>
                    <w:top w:val="none" w:sz="0" w:space="0" w:color="auto"/>
                    <w:left w:val="none" w:sz="0" w:space="0" w:color="auto"/>
                    <w:bottom w:val="none" w:sz="0" w:space="0" w:color="auto"/>
                    <w:right w:val="none" w:sz="0" w:space="0" w:color="auto"/>
                  </w:divBdr>
                </w:div>
              </w:divsChild>
            </w:div>
            <w:div w:id="490290732">
              <w:marLeft w:val="0"/>
              <w:marRight w:val="0"/>
              <w:marTop w:val="0"/>
              <w:marBottom w:val="0"/>
              <w:divBdr>
                <w:top w:val="none" w:sz="0" w:space="0" w:color="auto"/>
                <w:left w:val="none" w:sz="0" w:space="0" w:color="auto"/>
                <w:bottom w:val="none" w:sz="0" w:space="0" w:color="auto"/>
                <w:right w:val="none" w:sz="0" w:space="0" w:color="auto"/>
              </w:divBdr>
              <w:divsChild>
                <w:div w:id="763037617">
                  <w:marLeft w:val="0"/>
                  <w:marRight w:val="0"/>
                  <w:marTop w:val="0"/>
                  <w:marBottom w:val="0"/>
                  <w:divBdr>
                    <w:top w:val="none" w:sz="0" w:space="0" w:color="auto"/>
                    <w:left w:val="none" w:sz="0" w:space="0" w:color="auto"/>
                    <w:bottom w:val="none" w:sz="0" w:space="0" w:color="auto"/>
                    <w:right w:val="none" w:sz="0" w:space="0" w:color="auto"/>
                  </w:divBdr>
                </w:div>
              </w:divsChild>
            </w:div>
            <w:div w:id="897016013">
              <w:marLeft w:val="0"/>
              <w:marRight w:val="0"/>
              <w:marTop w:val="0"/>
              <w:marBottom w:val="0"/>
              <w:divBdr>
                <w:top w:val="none" w:sz="0" w:space="0" w:color="auto"/>
                <w:left w:val="none" w:sz="0" w:space="0" w:color="auto"/>
                <w:bottom w:val="none" w:sz="0" w:space="0" w:color="auto"/>
                <w:right w:val="none" w:sz="0" w:space="0" w:color="auto"/>
              </w:divBdr>
              <w:divsChild>
                <w:div w:id="1004630042">
                  <w:marLeft w:val="0"/>
                  <w:marRight w:val="0"/>
                  <w:marTop w:val="0"/>
                  <w:marBottom w:val="0"/>
                  <w:divBdr>
                    <w:top w:val="none" w:sz="0" w:space="0" w:color="auto"/>
                    <w:left w:val="none" w:sz="0" w:space="0" w:color="auto"/>
                    <w:bottom w:val="none" w:sz="0" w:space="0" w:color="auto"/>
                    <w:right w:val="none" w:sz="0" w:space="0" w:color="auto"/>
                  </w:divBdr>
                </w:div>
              </w:divsChild>
            </w:div>
            <w:div w:id="670567536">
              <w:marLeft w:val="0"/>
              <w:marRight w:val="0"/>
              <w:marTop w:val="0"/>
              <w:marBottom w:val="0"/>
              <w:divBdr>
                <w:top w:val="none" w:sz="0" w:space="0" w:color="auto"/>
                <w:left w:val="none" w:sz="0" w:space="0" w:color="auto"/>
                <w:bottom w:val="none" w:sz="0" w:space="0" w:color="auto"/>
                <w:right w:val="none" w:sz="0" w:space="0" w:color="auto"/>
              </w:divBdr>
              <w:divsChild>
                <w:div w:id="789668778">
                  <w:marLeft w:val="0"/>
                  <w:marRight w:val="0"/>
                  <w:marTop w:val="0"/>
                  <w:marBottom w:val="0"/>
                  <w:divBdr>
                    <w:top w:val="none" w:sz="0" w:space="0" w:color="auto"/>
                    <w:left w:val="none" w:sz="0" w:space="0" w:color="auto"/>
                    <w:bottom w:val="none" w:sz="0" w:space="0" w:color="auto"/>
                    <w:right w:val="none" w:sz="0" w:space="0" w:color="auto"/>
                  </w:divBdr>
                </w:div>
              </w:divsChild>
            </w:div>
            <w:div w:id="1728458304">
              <w:marLeft w:val="0"/>
              <w:marRight w:val="0"/>
              <w:marTop w:val="0"/>
              <w:marBottom w:val="0"/>
              <w:divBdr>
                <w:top w:val="none" w:sz="0" w:space="0" w:color="auto"/>
                <w:left w:val="none" w:sz="0" w:space="0" w:color="auto"/>
                <w:bottom w:val="none" w:sz="0" w:space="0" w:color="auto"/>
                <w:right w:val="none" w:sz="0" w:space="0" w:color="auto"/>
              </w:divBdr>
              <w:divsChild>
                <w:div w:id="1078788098">
                  <w:marLeft w:val="0"/>
                  <w:marRight w:val="0"/>
                  <w:marTop w:val="0"/>
                  <w:marBottom w:val="0"/>
                  <w:divBdr>
                    <w:top w:val="none" w:sz="0" w:space="0" w:color="auto"/>
                    <w:left w:val="none" w:sz="0" w:space="0" w:color="auto"/>
                    <w:bottom w:val="none" w:sz="0" w:space="0" w:color="auto"/>
                    <w:right w:val="none" w:sz="0" w:space="0" w:color="auto"/>
                  </w:divBdr>
                </w:div>
              </w:divsChild>
            </w:div>
            <w:div w:id="674764128">
              <w:marLeft w:val="0"/>
              <w:marRight w:val="0"/>
              <w:marTop w:val="0"/>
              <w:marBottom w:val="0"/>
              <w:divBdr>
                <w:top w:val="none" w:sz="0" w:space="0" w:color="auto"/>
                <w:left w:val="none" w:sz="0" w:space="0" w:color="auto"/>
                <w:bottom w:val="none" w:sz="0" w:space="0" w:color="auto"/>
                <w:right w:val="none" w:sz="0" w:space="0" w:color="auto"/>
              </w:divBdr>
              <w:divsChild>
                <w:div w:id="1514761611">
                  <w:marLeft w:val="0"/>
                  <w:marRight w:val="0"/>
                  <w:marTop w:val="0"/>
                  <w:marBottom w:val="0"/>
                  <w:divBdr>
                    <w:top w:val="none" w:sz="0" w:space="0" w:color="auto"/>
                    <w:left w:val="none" w:sz="0" w:space="0" w:color="auto"/>
                    <w:bottom w:val="none" w:sz="0" w:space="0" w:color="auto"/>
                    <w:right w:val="none" w:sz="0" w:space="0" w:color="auto"/>
                  </w:divBdr>
                </w:div>
              </w:divsChild>
            </w:div>
            <w:div w:id="1693141155">
              <w:marLeft w:val="0"/>
              <w:marRight w:val="0"/>
              <w:marTop w:val="0"/>
              <w:marBottom w:val="0"/>
              <w:divBdr>
                <w:top w:val="none" w:sz="0" w:space="0" w:color="auto"/>
                <w:left w:val="none" w:sz="0" w:space="0" w:color="auto"/>
                <w:bottom w:val="none" w:sz="0" w:space="0" w:color="auto"/>
                <w:right w:val="none" w:sz="0" w:space="0" w:color="auto"/>
              </w:divBdr>
              <w:divsChild>
                <w:div w:id="431433346">
                  <w:marLeft w:val="0"/>
                  <w:marRight w:val="0"/>
                  <w:marTop w:val="0"/>
                  <w:marBottom w:val="0"/>
                  <w:divBdr>
                    <w:top w:val="none" w:sz="0" w:space="0" w:color="auto"/>
                    <w:left w:val="none" w:sz="0" w:space="0" w:color="auto"/>
                    <w:bottom w:val="none" w:sz="0" w:space="0" w:color="auto"/>
                    <w:right w:val="none" w:sz="0" w:space="0" w:color="auto"/>
                  </w:divBdr>
                </w:div>
              </w:divsChild>
            </w:div>
            <w:div w:id="497039429">
              <w:marLeft w:val="0"/>
              <w:marRight w:val="0"/>
              <w:marTop w:val="0"/>
              <w:marBottom w:val="0"/>
              <w:divBdr>
                <w:top w:val="none" w:sz="0" w:space="0" w:color="auto"/>
                <w:left w:val="none" w:sz="0" w:space="0" w:color="auto"/>
                <w:bottom w:val="none" w:sz="0" w:space="0" w:color="auto"/>
                <w:right w:val="none" w:sz="0" w:space="0" w:color="auto"/>
              </w:divBdr>
              <w:divsChild>
                <w:div w:id="896816795">
                  <w:marLeft w:val="0"/>
                  <w:marRight w:val="0"/>
                  <w:marTop w:val="0"/>
                  <w:marBottom w:val="0"/>
                  <w:divBdr>
                    <w:top w:val="none" w:sz="0" w:space="0" w:color="auto"/>
                    <w:left w:val="none" w:sz="0" w:space="0" w:color="auto"/>
                    <w:bottom w:val="none" w:sz="0" w:space="0" w:color="auto"/>
                    <w:right w:val="none" w:sz="0" w:space="0" w:color="auto"/>
                  </w:divBdr>
                </w:div>
              </w:divsChild>
            </w:div>
            <w:div w:id="6181820">
              <w:marLeft w:val="0"/>
              <w:marRight w:val="0"/>
              <w:marTop w:val="0"/>
              <w:marBottom w:val="0"/>
              <w:divBdr>
                <w:top w:val="none" w:sz="0" w:space="0" w:color="auto"/>
                <w:left w:val="none" w:sz="0" w:space="0" w:color="auto"/>
                <w:bottom w:val="none" w:sz="0" w:space="0" w:color="auto"/>
                <w:right w:val="none" w:sz="0" w:space="0" w:color="auto"/>
              </w:divBdr>
              <w:divsChild>
                <w:div w:id="1338775580">
                  <w:marLeft w:val="0"/>
                  <w:marRight w:val="0"/>
                  <w:marTop w:val="0"/>
                  <w:marBottom w:val="0"/>
                  <w:divBdr>
                    <w:top w:val="none" w:sz="0" w:space="0" w:color="auto"/>
                    <w:left w:val="none" w:sz="0" w:space="0" w:color="auto"/>
                    <w:bottom w:val="none" w:sz="0" w:space="0" w:color="auto"/>
                    <w:right w:val="none" w:sz="0" w:space="0" w:color="auto"/>
                  </w:divBdr>
                </w:div>
              </w:divsChild>
            </w:div>
            <w:div w:id="1993633128">
              <w:marLeft w:val="0"/>
              <w:marRight w:val="0"/>
              <w:marTop w:val="0"/>
              <w:marBottom w:val="0"/>
              <w:divBdr>
                <w:top w:val="none" w:sz="0" w:space="0" w:color="auto"/>
                <w:left w:val="none" w:sz="0" w:space="0" w:color="auto"/>
                <w:bottom w:val="none" w:sz="0" w:space="0" w:color="auto"/>
                <w:right w:val="none" w:sz="0" w:space="0" w:color="auto"/>
              </w:divBdr>
              <w:divsChild>
                <w:div w:id="87579714">
                  <w:marLeft w:val="0"/>
                  <w:marRight w:val="0"/>
                  <w:marTop w:val="0"/>
                  <w:marBottom w:val="0"/>
                  <w:divBdr>
                    <w:top w:val="none" w:sz="0" w:space="0" w:color="auto"/>
                    <w:left w:val="none" w:sz="0" w:space="0" w:color="auto"/>
                    <w:bottom w:val="none" w:sz="0" w:space="0" w:color="auto"/>
                    <w:right w:val="none" w:sz="0" w:space="0" w:color="auto"/>
                  </w:divBdr>
                </w:div>
              </w:divsChild>
            </w:div>
            <w:div w:id="1107845322">
              <w:marLeft w:val="0"/>
              <w:marRight w:val="0"/>
              <w:marTop w:val="0"/>
              <w:marBottom w:val="0"/>
              <w:divBdr>
                <w:top w:val="none" w:sz="0" w:space="0" w:color="auto"/>
                <w:left w:val="none" w:sz="0" w:space="0" w:color="auto"/>
                <w:bottom w:val="none" w:sz="0" w:space="0" w:color="auto"/>
                <w:right w:val="none" w:sz="0" w:space="0" w:color="auto"/>
              </w:divBdr>
              <w:divsChild>
                <w:div w:id="1158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668">
      <w:bodyDiv w:val="1"/>
      <w:marLeft w:val="0"/>
      <w:marRight w:val="0"/>
      <w:marTop w:val="0"/>
      <w:marBottom w:val="0"/>
      <w:divBdr>
        <w:top w:val="none" w:sz="0" w:space="0" w:color="auto"/>
        <w:left w:val="none" w:sz="0" w:space="0" w:color="auto"/>
        <w:bottom w:val="none" w:sz="0" w:space="0" w:color="auto"/>
        <w:right w:val="none" w:sz="0" w:space="0" w:color="auto"/>
      </w:divBdr>
    </w:div>
    <w:div w:id="314839068">
      <w:bodyDiv w:val="1"/>
      <w:marLeft w:val="0"/>
      <w:marRight w:val="0"/>
      <w:marTop w:val="0"/>
      <w:marBottom w:val="0"/>
      <w:divBdr>
        <w:top w:val="none" w:sz="0" w:space="0" w:color="auto"/>
        <w:left w:val="none" w:sz="0" w:space="0" w:color="auto"/>
        <w:bottom w:val="none" w:sz="0" w:space="0" w:color="auto"/>
        <w:right w:val="none" w:sz="0" w:space="0" w:color="auto"/>
      </w:divBdr>
      <w:divsChild>
        <w:div w:id="1697611061">
          <w:marLeft w:val="0"/>
          <w:marRight w:val="0"/>
          <w:marTop w:val="0"/>
          <w:marBottom w:val="0"/>
          <w:divBdr>
            <w:top w:val="none" w:sz="0" w:space="0" w:color="auto"/>
            <w:left w:val="none" w:sz="0" w:space="0" w:color="auto"/>
            <w:bottom w:val="none" w:sz="0" w:space="0" w:color="auto"/>
            <w:right w:val="none" w:sz="0" w:space="0" w:color="auto"/>
          </w:divBdr>
          <w:divsChild>
            <w:div w:id="710763203">
              <w:marLeft w:val="0"/>
              <w:marRight w:val="0"/>
              <w:marTop w:val="0"/>
              <w:marBottom w:val="0"/>
              <w:divBdr>
                <w:top w:val="none" w:sz="0" w:space="0" w:color="auto"/>
                <w:left w:val="none" w:sz="0" w:space="0" w:color="auto"/>
                <w:bottom w:val="none" w:sz="0" w:space="0" w:color="auto"/>
                <w:right w:val="none" w:sz="0" w:space="0" w:color="auto"/>
              </w:divBdr>
              <w:divsChild>
                <w:div w:id="715617382">
                  <w:marLeft w:val="0"/>
                  <w:marRight w:val="0"/>
                  <w:marTop w:val="0"/>
                  <w:marBottom w:val="0"/>
                  <w:divBdr>
                    <w:top w:val="none" w:sz="0" w:space="0" w:color="auto"/>
                    <w:left w:val="none" w:sz="0" w:space="0" w:color="auto"/>
                    <w:bottom w:val="none" w:sz="0" w:space="0" w:color="auto"/>
                    <w:right w:val="none" w:sz="0" w:space="0" w:color="auto"/>
                  </w:divBdr>
                  <w:divsChild>
                    <w:div w:id="102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2718">
      <w:bodyDiv w:val="1"/>
      <w:marLeft w:val="0"/>
      <w:marRight w:val="0"/>
      <w:marTop w:val="0"/>
      <w:marBottom w:val="0"/>
      <w:divBdr>
        <w:top w:val="none" w:sz="0" w:space="0" w:color="auto"/>
        <w:left w:val="none" w:sz="0" w:space="0" w:color="auto"/>
        <w:bottom w:val="none" w:sz="0" w:space="0" w:color="auto"/>
        <w:right w:val="none" w:sz="0" w:space="0" w:color="auto"/>
      </w:divBdr>
    </w:div>
    <w:div w:id="356125544">
      <w:bodyDiv w:val="1"/>
      <w:marLeft w:val="0"/>
      <w:marRight w:val="0"/>
      <w:marTop w:val="0"/>
      <w:marBottom w:val="0"/>
      <w:divBdr>
        <w:top w:val="none" w:sz="0" w:space="0" w:color="auto"/>
        <w:left w:val="none" w:sz="0" w:space="0" w:color="auto"/>
        <w:bottom w:val="none" w:sz="0" w:space="0" w:color="auto"/>
        <w:right w:val="none" w:sz="0" w:space="0" w:color="auto"/>
      </w:divBdr>
      <w:divsChild>
        <w:div w:id="1531608574">
          <w:marLeft w:val="0"/>
          <w:marRight w:val="0"/>
          <w:marTop w:val="0"/>
          <w:marBottom w:val="0"/>
          <w:divBdr>
            <w:top w:val="none" w:sz="0" w:space="0" w:color="auto"/>
            <w:left w:val="none" w:sz="0" w:space="0" w:color="auto"/>
            <w:bottom w:val="none" w:sz="0" w:space="0" w:color="auto"/>
            <w:right w:val="none" w:sz="0" w:space="0" w:color="auto"/>
          </w:divBdr>
          <w:divsChild>
            <w:div w:id="1927380579">
              <w:marLeft w:val="0"/>
              <w:marRight w:val="0"/>
              <w:marTop w:val="0"/>
              <w:marBottom w:val="0"/>
              <w:divBdr>
                <w:top w:val="none" w:sz="0" w:space="0" w:color="auto"/>
                <w:left w:val="none" w:sz="0" w:space="0" w:color="auto"/>
                <w:bottom w:val="none" w:sz="0" w:space="0" w:color="auto"/>
                <w:right w:val="none" w:sz="0" w:space="0" w:color="auto"/>
              </w:divBdr>
              <w:divsChild>
                <w:div w:id="1469594194">
                  <w:marLeft w:val="0"/>
                  <w:marRight w:val="0"/>
                  <w:marTop w:val="0"/>
                  <w:marBottom w:val="0"/>
                  <w:divBdr>
                    <w:top w:val="none" w:sz="0" w:space="0" w:color="auto"/>
                    <w:left w:val="none" w:sz="0" w:space="0" w:color="auto"/>
                    <w:bottom w:val="none" w:sz="0" w:space="0" w:color="auto"/>
                    <w:right w:val="none" w:sz="0" w:space="0" w:color="auto"/>
                  </w:divBdr>
                  <w:divsChild>
                    <w:div w:id="498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68336444">
      <w:bodyDiv w:val="1"/>
      <w:marLeft w:val="0"/>
      <w:marRight w:val="0"/>
      <w:marTop w:val="0"/>
      <w:marBottom w:val="0"/>
      <w:divBdr>
        <w:top w:val="none" w:sz="0" w:space="0" w:color="auto"/>
        <w:left w:val="none" w:sz="0" w:space="0" w:color="auto"/>
        <w:bottom w:val="none" w:sz="0" w:space="0" w:color="auto"/>
        <w:right w:val="none" w:sz="0" w:space="0" w:color="auto"/>
      </w:divBdr>
      <w:divsChild>
        <w:div w:id="148913290">
          <w:marLeft w:val="0"/>
          <w:marRight w:val="0"/>
          <w:marTop w:val="0"/>
          <w:marBottom w:val="0"/>
          <w:divBdr>
            <w:top w:val="none" w:sz="0" w:space="0" w:color="auto"/>
            <w:left w:val="none" w:sz="0" w:space="0" w:color="auto"/>
            <w:bottom w:val="none" w:sz="0" w:space="0" w:color="auto"/>
            <w:right w:val="none" w:sz="0" w:space="0" w:color="auto"/>
          </w:divBdr>
          <w:divsChild>
            <w:div w:id="1464158927">
              <w:marLeft w:val="0"/>
              <w:marRight w:val="0"/>
              <w:marTop w:val="0"/>
              <w:marBottom w:val="0"/>
              <w:divBdr>
                <w:top w:val="none" w:sz="0" w:space="0" w:color="auto"/>
                <w:left w:val="none" w:sz="0" w:space="0" w:color="auto"/>
                <w:bottom w:val="none" w:sz="0" w:space="0" w:color="auto"/>
                <w:right w:val="none" w:sz="0" w:space="0" w:color="auto"/>
              </w:divBdr>
              <w:divsChild>
                <w:div w:id="565383134">
                  <w:marLeft w:val="0"/>
                  <w:marRight w:val="0"/>
                  <w:marTop w:val="0"/>
                  <w:marBottom w:val="0"/>
                  <w:divBdr>
                    <w:top w:val="none" w:sz="0" w:space="0" w:color="auto"/>
                    <w:left w:val="none" w:sz="0" w:space="0" w:color="auto"/>
                    <w:bottom w:val="none" w:sz="0" w:space="0" w:color="auto"/>
                    <w:right w:val="none" w:sz="0" w:space="0" w:color="auto"/>
                  </w:divBdr>
                  <w:divsChild>
                    <w:div w:id="1949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0172">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8283255">
      <w:bodyDiv w:val="1"/>
      <w:marLeft w:val="0"/>
      <w:marRight w:val="0"/>
      <w:marTop w:val="0"/>
      <w:marBottom w:val="0"/>
      <w:divBdr>
        <w:top w:val="none" w:sz="0" w:space="0" w:color="auto"/>
        <w:left w:val="none" w:sz="0" w:space="0" w:color="auto"/>
        <w:bottom w:val="none" w:sz="0" w:space="0" w:color="auto"/>
        <w:right w:val="none" w:sz="0" w:space="0" w:color="auto"/>
      </w:divBdr>
      <w:divsChild>
        <w:div w:id="1434209089">
          <w:marLeft w:val="0"/>
          <w:marRight w:val="0"/>
          <w:marTop w:val="0"/>
          <w:marBottom w:val="0"/>
          <w:divBdr>
            <w:top w:val="none" w:sz="0" w:space="0" w:color="auto"/>
            <w:left w:val="none" w:sz="0" w:space="0" w:color="auto"/>
            <w:bottom w:val="none" w:sz="0" w:space="0" w:color="auto"/>
            <w:right w:val="none" w:sz="0" w:space="0" w:color="auto"/>
          </w:divBdr>
          <w:divsChild>
            <w:div w:id="1091783334">
              <w:marLeft w:val="0"/>
              <w:marRight w:val="0"/>
              <w:marTop w:val="0"/>
              <w:marBottom w:val="0"/>
              <w:divBdr>
                <w:top w:val="none" w:sz="0" w:space="0" w:color="auto"/>
                <w:left w:val="none" w:sz="0" w:space="0" w:color="auto"/>
                <w:bottom w:val="none" w:sz="0" w:space="0" w:color="auto"/>
                <w:right w:val="none" w:sz="0" w:space="0" w:color="auto"/>
              </w:divBdr>
              <w:divsChild>
                <w:div w:id="1629624510">
                  <w:marLeft w:val="0"/>
                  <w:marRight w:val="0"/>
                  <w:marTop w:val="0"/>
                  <w:marBottom w:val="0"/>
                  <w:divBdr>
                    <w:top w:val="none" w:sz="0" w:space="0" w:color="auto"/>
                    <w:left w:val="none" w:sz="0" w:space="0" w:color="auto"/>
                    <w:bottom w:val="none" w:sz="0" w:space="0" w:color="auto"/>
                    <w:right w:val="none" w:sz="0" w:space="0" w:color="auto"/>
                  </w:divBdr>
                  <w:divsChild>
                    <w:div w:id="1543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42733">
      <w:bodyDiv w:val="1"/>
      <w:marLeft w:val="0"/>
      <w:marRight w:val="0"/>
      <w:marTop w:val="0"/>
      <w:marBottom w:val="0"/>
      <w:divBdr>
        <w:top w:val="none" w:sz="0" w:space="0" w:color="auto"/>
        <w:left w:val="none" w:sz="0" w:space="0" w:color="auto"/>
        <w:bottom w:val="none" w:sz="0" w:space="0" w:color="auto"/>
        <w:right w:val="none" w:sz="0" w:space="0" w:color="auto"/>
      </w:divBdr>
    </w:div>
    <w:div w:id="471024119">
      <w:bodyDiv w:val="1"/>
      <w:marLeft w:val="0"/>
      <w:marRight w:val="0"/>
      <w:marTop w:val="0"/>
      <w:marBottom w:val="0"/>
      <w:divBdr>
        <w:top w:val="none" w:sz="0" w:space="0" w:color="auto"/>
        <w:left w:val="none" w:sz="0" w:space="0" w:color="auto"/>
        <w:bottom w:val="none" w:sz="0" w:space="0" w:color="auto"/>
        <w:right w:val="none" w:sz="0" w:space="0" w:color="auto"/>
      </w:divBdr>
      <w:divsChild>
        <w:div w:id="133522246">
          <w:marLeft w:val="0"/>
          <w:marRight w:val="0"/>
          <w:marTop w:val="0"/>
          <w:marBottom w:val="0"/>
          <w:divBdr>
            <w:top w:val="none" w:sz="0" w:space="0" w:color="auto"/>
            <w:left w:val="none" w:sz="0" w:space="0" w:color="auto"/>
            <w:bottom w:val="none" w:sz="0" w:space="0" w:color="auto"/>
            <w:right w:val="none" w:sz="0" w:space="0" w:color="auto"/>
          </w:divBdr>
          <w:divsChild>
            <w:div w:id="1803116571">
              <w:marLeft w:val="0"/>
              <w:marRight w:val="0"/>
              <w:marTop w:val="0"/>
              <w:marBottom w:val="0"/>
              <w:divBdr>
                <w:top w:val="none" w:sz="0" w:space="0" w:color="auto"/>
                <w:left w:val="none" w:sz="0" w:space="0" w:color="auto"/>
                <w:bottom w:val="none" w:sz="0" w:space="0" w:color="auto"/>
                <w:right w:val="none" w:sz="0" w:space="0" w:color="auto"/>
              </w:divBdr>
              <w:divsChild>
                <w:div w:id="360670158">
                  <w:marLeft w:val="0"/>
                  <w:marRight w:val="0"/>
                  <w:marTop w:val="0"/>
                  <w:marBottom w:val="0"/>
                  <w:divBdr>
                    <w:top w:val="none" w:sz="0" w:space="0" w:color="auto"/>
                    <w:left w:val="none" w:sz="0" w:space="0" w:color="auto"/>
                    <w:bottom w:val="none" w:sz="0" w:space="0" w:color="auto"/>
                    <w:right w:val="none" w:sz="0" w:space="0" w:color="auto"/>
                  </w:divBdr>
                  <w:divsChild>
                    <w:div w:id="2718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51770554">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09975529">
      <w:bodyDiv w:val="1"/>
      <w:marLeft w:val="0"/>
      <w:marRight w:val="0"/>
      <w:marTop w:val="0"/>
      <w:marBottom w:val="0"/>
      <w:divBdr>
        <w:top w:val="none" w:sz="0" w:space="0" w:color="auto"/>
        <w:left w:val="none" w:sz="0" w:space="0" w:color="auto"/>
        <w:bottom w:val="none" w:sz="0" w:space="0" w:color="auto"/>
        <w:right w:val="none" w:sz="0" w:space="0" w:color="auto"/>
      </w:divBdr>
    </w:div>
    <w:div w:id="611591519">
      <w:bodyDiv w:val="1"/>
      <w:marLeft w:val="0"/>
      <w:marRight w:val="0"/>
      <w:marTop w:val="0"/>
      <w:marBottom w:val="0"/>
      <w:divBdr>
        <w:top w:val="none" w:sz="0" w:space="0" w:color="auto"/>
        <w:left w:val="none" w:sz="0" w:space="0" w:color="auto"/>
        <w:bottom w:val="none" w:sz="0" w:space="0" w:color="auto"/>
        <w:right w:val="none" w:sz="0" w:space="0" w:color="auto"/>
      </w:divBdr>
      <w:divsChild>
        <w:div w:id="595329972">
          <w:marLeft w:val="0"/>
          <w:marRight w:val="0"/>
          <w:marTop w:val="0"/>
          <w:marBottom w:val="0"/>
          <w:divBdr>
            <w:top w:val="none" w:sz="0" w:space="0" w:color="auto"/>
            <w:left w:val="none" w:sz="0" w:space="0" w:color="auto"/>
            <w:bottom w:val="none" w:sz="0" w:space="0" w:color="auto"/>
            <w:right w:val="none" w:sz="0" w:space="0" w:color="auto"/>
          </w:divBdr>
          <w:divsChild>
            <w:div w:id="207038811">
              <w:marLeft w:val="0"/>
              <w:marRight w:val="0"/>
              <w:marTop w:val="0"/>
              <w:marBottom w:val="0"/>
              <w:divBdr>
                <w:top w:val="none" w:sz="0" w:space="0" w:color="auto"/>
                <w:left w:val="none" w:sz="0" w:space="0" w:color="auto"/>
                <w:bottom w:val="none" w:sz="0" w:space="0" w:color="auto"/>
                <w:right w:val="none" w:sz="0" w:space="0" w:color="auto"/>
              </w:divBdr>
              <w:divsChild>
                <w:div w:id="1218510985">
                  <w:marLeft w:val="0"/>
                  <w:marRight w:val="0"/>
                  <w:marTop w:val="0"/>
                  <w:marBottom w:val="0"/>
                  <w:divBdr>
                    <w:top w:val="none" w:sz="0" w:space="0" w:color="auto"/>
                    <w:left w:val="none" w:sz="0" w:space="0" w:color="auto"/>
                    <w:bottom w:val="none" w:sz="0" w:space="0" w:color="auto"/>
                    <w:right w:val="none" w:sz="0" w:space="0" w:color="auto"/>
                  </w:divBdr>
                  <w:divsChild>
                    <w:div w:id="1070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868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1708575">
      <w:bodyDiv w:val="1"/>
      <w:marLeft w:val="0"/>
      <w:marRight w:val="0"/>
      <w:marTop w:val="0"/>
      <w:marBottom w:val="0"/>
      <w:divBdr>
        <w:top w:val="none" w:sz="0" w:space="0" w:color="auto"/>
        <w:left w:val="none" w:sz="0" w:space="0" w:color="auto"/>
        <w:bottom w:val="none" w:sz="0" w:space="0" w:color="auto"/>
        <w:right w:val="none" w:sz="0" w:space="0" w:color="auto"/>
      </w:divBdr>
    </w:div>
    <w:div w:id="706217581">
      <w:bodyDiv w:val="1"/>
      <w:marLeft w:val="0"/>
      <w:marRight w:val="0"/>
      <w:marTop w:val="0"/>
      <w:marBottom w:val="0"/>
      <w:divBdr>
        <w:top w:val="none" w:sz="0" w:space="0" w:color="auto"/>
        <w:left w:val="none" w:sz="0" w:space="0" w:color="auto"/>
        <w:bottom w:val="none" w:sz="0" w:space="0" w:color="auto"/>
        <w:right w:val="none" w:sz="0" w:space="0" w:color="auto"/>
      </w:divBdr>
    </w:div>
    <w:div w:id="713582702">
      <w:bodyDiv w:val="1"/>
      <w:marLeft w:val="0"/>
      <w:marRight w:val="0"/>
      <w:marTop w:val="0"/>
      <w:marBottom w:val="0"/>
      <w:divBdr>
        <w:top w:val="none" w:sz="0" w:space="0" w:color="auto"/>
        <w:left w:val="none" w:sz="0" w:space="0" w:color="auto"/>
        <w:bottom w:val="none" w:sz="0" w:space="0" w:color="auto"/>
        <w:right w:val="none" w:sz="0" w:space="0" w:color="auto"/>
      </w:divBdr>
    </w:div>
    <w:div w:id="715349678">
      <w:bodyDiv w:val="1"/>
      <w:marLeft w:val="0"/>
      <w:marRight w:val="0"/>
      <w:marTop w:val="0"/>
      <w:marBottom w:val="0"/>
      <w:divBdr>
        <w:top w:val="none" w:sz="0" w:space="0" w:color="auto"/>
        <w:left w:val="none" w:sz="0" w:space="0" w:color="auto"/>
        <w:bottom w:val="none" w:sz="0" w:space="0" w:color="auto"/>
        <w:right w:val="none" w:sz="0" w:space="0" w:color="auto"/>
      </w:divBdr>
    </w:div>
    <w:div w:id="723917510">
      <w:bodyDiv w:val="1"/>
      <w:marLeft w:val="0"/>
      <w:marRight w:val="0"/>
      <w:marTop w:val="0"/>
      <w:marBottom w:val="0"/>
      <w:divBdr>
        <w:top w:val="none" w:sz="0" w:space="0" w:color="auto"/>
        <w:left w:val="none" w:sz="0" w:space="0" w:color="auto"/>
        <w:bottom w:val="none" w:sz="0" w:space="0" w:color="auto"/>
        <w:right w:val="none" w:sz="0" w:space="0" w:color="auto"/>
      </w:divBdr>
      <w:divsChild>
        <w:div w:id="1650398717">
          <w:marLeft w:val="0"/>
          <w:marRight w:val="0"/>
          <w:marTop w:val="0"/>
          <w:marBottom w:val="0"/>
          <w:divBdr>
            <w:top w:val="none" w:sz="0" w:space="0" w:color="auto"/>
            <w:left w:val="none" w:sz="0" w:space="0" w:color="auto"/>
            <w:bottom w:val="none" w:sz="0" w:space="0" w:color="auto"/>
            <w:right w:val="none" w:sz="0" w:space="0" w:color="auto"/>
          </w:divBdr>
          <w:divsChild>
            <w:div w:id="1055005020">
              <w:marLeft w:val="0"/>
              <w:marRight w:val="0"/>
              <w:marTop w:val="0"/>
              <w:marBottom w:val="0"/>
              <w:divBdr>
                <w:top w:val="none" w:sz="0" w:space="0" w:color="auto"/>
                <w:left w:val="none" w:sz="0" w:space="0" w:color="auto"/>
                <w:bottom w:val="none" w:sz="0" w:space="0" w:color="auto"/>
                <w:right w:val="none" w:sz="0" w:space="0" w:color="auto"/>
              </w:divBdr>
              <w:divsChild>
                <w:div w:id="1116173629">
                  <w:marLeft w:val="0"/>
                  <w:marRight w:val="0"/>
                  <w:marTop w:val="0"/>
                  <w:marBottom w:val="0"/>
                  <w:divBdr>
                    <w:top w:val="none" w:sz="0" w:space="0" w:color="auto"/>
                    <w:left w:val="none" w:sz="0" w:space="0" w:color="auto"/>
                    <w:bottom w:val="none" w:sz="0" w:space="0" w:color="auto"/>
                    <w:right w:val="none" w:sz="0" w:space="0" w:color="auto"/>
                  </w:divBdr>
                  <w:divsChild>
                    <w:div w:id="2099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2788">
      <w:bodyDiv w:val="1"/>
      <w:marLeft w:val="0"/>
      <w:marRight w:val="0"/>
      <w:marTop w:val="0"/>
      <w:marBottom w:val="0"/>
      <w:divBdr>
        <w:top w:val="none" w:sz="0" w:space="0" w:color="auto"/>
        <w:left w:val="none" w:sz="0" w:space="0" w:color="auto"/>
        <w:bottom w:val="none" w:sz="0" w:space="0" w:color="auto"/>
        <w:right w:val="none" w:sz="0" w:space="0" w:color="auto"/>
      </w:divBdr>
    </w:div>
    <w:div w:id="78658555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5876952">
      <w:bodyDiv w:val="1"/>
      <w:marLeft w:val="0"/>
      <w:marRight w:val="0"/>
      <w:marTop w:val="0"/>
      <w:marBottom w:val="0"/>
      <w:divBdr>
        <w:top w:val="none" w:sz="0" w:space="0" w:color="auto"/>
        <w:left w:val="none" w:sz="0" w:space="0" w:color="auto"/>
        <w:bottom w:val="none" w:sz="0" w:space="0" w:color="auto"/>
        <w:right w:val="none" w:sz="0" w:space="0" w:color="auto"/>
      </w:divBdr>
      <w:divsChild>
        <w:div w:id="522207034">
          <w:marLeft w:val="0"/>
          <w:marRight w:val="0"/>
          <w:marTop w:val="0"/>
          <w:marBottom w:val="0"/>
          <w:divBdr>
            <w:top w:val="none" w:sz="0" w:space="0" w:color="auto"/>
            <w:left w:val="none" w:sz="0" w:space="0" w:color="auto"/>
            <w:bottom w:val="none" w:sz="0" w:space="0" w:color="auto"/>
            <w:right w:val="none" w:sz="0" w:space="0" w:color="auto"/>
          </w:divBdr>
          <w:divsChild>
            <w:div w:id="987130358">
              <w:marLeft w:val="0"/>
              <w:marRight w:val="0"/>
              <w:marTop w:val="0"/>
              <w:marBottom w:val="0"/>
              <w:divBdr>
                <w:top w:val="none" w:sz="0" w:space="0" w:color="auto"/>
                <w:left w:val="none" w:sz="0" w:space="0" w:color="auto"/>
                <w:bottom w:val="none" w:sz="0" w:space="0" w:color="auto"/>
                <w:right w:val="none" w:sz="0" w:space="0" w:color="auto"/>
              </w:divBdr>
              <w:divsChild>
                <w:div w:id="1210609366">
                  <w:marLeft w:val="0"/>
                  <w:marRight w:val="0"/>
                  <w:marTop w:val="0"/>
                  <w:marBottom w:val="0"/>
                  <w:divBdr>
                    <w:top w:val="none" w:sz="0" w:space="0" w:color="auto"/>
                    <w:left w:val="none" w:sz="0" w:space="0" w:color="auto"/>
                    <w:bottom w:val="none" w:sz="0" w:space="0" w:color="auto"/>
                    <w:right w:val="none" w:sz="0" w:space="0" w:color="auto"/>
                  </w:divBdr>
                  <w:divsChild>
                    <w:div w:id="9125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7515">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9332318">
      <w:bodyDiv w:val="1"/>
      <w:marLeft w:val="0"/>
      <w:marRight w:val="0"/>
      <w:marTop w:val="0"/>
      <w:marBottom w:val="0"/>
      <w:divBdr>
        <w:top w:val="none" w:sz="0" w:space="0" w:color="auto"/>
        <w:left w:val="none" w:sz="0" w:space="0" w:color="auto"/>
        <w:bottom w:val="none" w:sz="0" w:space="0" w:color="auto"/>
        <w:right w:val="none" w:sz="0" w:space="0" w:color="auto"/>
      </w:divBdr>
      <w:divsChild>
        <w:div w:id="2020081745">
          <w:marLeft w:val="0"/>
          <w:marRight w:val="0"/>
          <w:marTop w:val="0"/>
          <w:marBottom w:val="0"/>
          <w:divBdr>
            <w:top w:val="none" w:sz="0" w:space="0" w:color="auto"/>
            <w:left w:val="none" w:sz="0" w:space="0" w:color="auto"/>
            <w:bottom w:val="none" w:sz="0" w:space="0" w:color="auto"/>
            <w:right w:val="none" w:sz="0" w:space="0" w:color="auto"/>
          </w:divBdr>
          <w:divsChild>
            <w:div w:id="1819808872">
              <w:marLeft w:val="0"/>
              <w:marRight w:val="0"/>
              <w:marTop w:val="0"/>
              <w:marBottom w:val="0"/>
              <w:divBdr>
                <w:top w:val="none" w:sz="0" w:space="0" w:color="auto"/>
                <w:left w:val="none" w:sz="0" w:space="0" w:color="auto"/>
                <w:bottom w:val="none" w:sz="0" w:space="0" w:color="auto"/>
                <w:right w:val="none" w:sz="0" w:space="0" w:color="auto"/>
              </w:divBdr>
              <w:divsChild>
                <w:div w:id="1783039549">
                  <w:marLeft w:val="0"/>
                  <w:marRight w:val="0"/>
                  <w:marTop w:val="0"/>
                  <w:marBottom w:val="0"/>
                  <w:divBdr>
                    <w:top w:val="none" w:sz="0" w:space="0" w:color="auto"/>
                    <w:left w:val="none" w:sz="0" w:space="0" w:color="auto"/>
                    <w:bottom w:val="none" w:sz="0" w:space="0" w:color="auto"/>
                    <w:right w:val="none" w:sz="0" w:space="0" w:color="auto"/>
                  </w:divBdr>
                  <w:divsChild>
                    <w:div w:id="558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5380">
      <w:bodyDiv w:val="1"/>
      <w:marLeft w:val="0"/>
      <w:marRight w:val="0"/>
      <w:marTop w:val="0"/>
      <w:marBottom w:val="0"/>
      <w:divBdr>
        <w:top w:val="none" w:sz="0" w:space="0" w:color="auto"/>
        <w:left w:val="none" w:sz="0" w:space="0" w:color="auto"/>
        <w:bottom w:val="none" w:sz="0" w:space="0" w:color="auto"/>
        <w:right w:val="none" w:sz="0" w:space="0" w:color="auto"/>
      </w:divBdr>
      <w:divsChild>
        <w:div w:id="604189014">
          <w:marLeft w:val="0"/>
          <w:marRight w:val="0"/>
          <w:marTop w:val="0"/>
          <w:marBottom w:val="0"/>
          <w:divBdr>
            <w:top w:val="none" w:sz="0" w:space="0" w:color="auto"/>
            <w:left w:val="none" w:sz="0" w:space="0" w:color="auto"/>
            <w:bottom w:val="none" w:sz="0" w:space="0" w:color="auto"/>
            <w:right w:val="none" w:sz="0" w:space="0" w:color="auto"/>
          </w:divBdr>
          <w:divsChild>
            <w:div w:id="1801412662">
              <w:marLeft w:val="0"/>
              <w:marRight w:val="0"/>
              <w:marTop w:val="0"/>
              <w:marBottom w:val="0"/>
              <w:divBdr>
                <w:top w:val="none" w:sz="0" w:space="0" w:color="auto"/>
                <w:left w:val="none" w:sz="0" w:space="0" w:color="auto"/>
                <w:bottom w:val="none" w:sz="0" w:space="0" w:color="auto"/>
                <w:right w:val="none" w:sz="0" w:space="0" w:color="auto"/>
              </w:divBdr>
              <w:divsChild>
                <w:div w:id="2130397475">
                  <w:marLeft w:val="0"/>
                  <w:marRight w:val="0"/>
                  <w:marTop w:val="0"/>
                  <w:marBottom w:val="0"/>
                  <w:divBdr>
                    <w:top w:val="none" w:sz="0" w:space="0" w:color="auto"/>
                    <w:left w:val="none" w:sz="0" w:space="0" w:color="auto"/>
                    <w:bottom w:val="none" w:sz="0" w:space="0" w:color="auto"/>
                    <w:right w:val="none" w:sz="0" w:space="0" w:color="auto"/>
                  </w:divBdr>
                  <w:divsChild>
                    <w:div w:id="14174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4461">
      <w:bodyDiv w:val="1"/>
      <w:marLeft w:val="0"/>
      <w:marRight w:val="0"/>
      <w:marTop w:val="0"/>
      <w:marBottom w:val="0"/>
      <w:divBdr>
        <w:top w:val="none" w:sz="0" w:space="0" w:color="auto"/>
        <w:left w:val="none" w:sz="0" w:space="0" w:color="auto"/>
        <w:bottom w:val="none" w:sz="0" w:space="0" w:color="auto"/>
        <w:right w:val="none" w:sz="0" w:space="0" w:color="auto"/>
      </w:divBdr>
    </w:div>
    <w:div w:id="992181756">
      <w:bodyDiv w:val="1"/>
      <w:marLeft w:val="0"/>
      <w:marRight w:val="0"/>
      <w:marTop w:val="0"/>
      <w:marBottom w:val="0"/>
      <w:divBdr>
        <w:top w:val="none" w:sz="0" w:space="0" w:color="auto"/>
        <w:left w:val="none" w:sz="0" w:space="0" w:color="auto"/>
        <w:bottom w:val="none" w:sz="0" w:space="0" w:color="auto"/>
        <w:right w:val="none" w:sz="0" w:space="0" w:color="auto"/>
      </w:divBdr>
      <w:divsChild>
        <w:div w:id="1804498163">
          <w:marLeft w:val="0"/>
          <w:marRight w:val="0"/>
          <w:marTop w:val="0"/>
          <w:marBottom w:val="0"/>
          <w:divBdr>
            <w:top w:val="none" w:sz="0" w:space="0" w:color="auto"/>
            <w:left w:val="none" w:sz="0" w:space="0" w:color="auto"/>
            <w:bottom w:val="none" w:sz="0" w:space="0" w:color="auto"/>
            <w:right w:val="none" w:sz="0" w:space="0" w:color="auto"/>
          </w:divBdr>
          <w:divsChild>
            <w:div w:id="1336810437">
              <w:marLeft w:val="0"/>
              <w:marRight w:val="0"/>
              <w:marTop w:val="0"/>
              <w:marBottom w:val="0"/>
              <w:divBdr>
                <w:top w:val="none" w:sz="0" w:space="0" w:color="auto"/>
                <w:left w:val="none" w:sz="0" w:space="0" w:color="auto"/>
                <w:bottom w:val="none" w:sz="0" w:space="0" w:color="auto"/>
                <w:right w:val="none" w:sz="0" w:space="0" w:color="auto"/>
              </w:divBdr>
              <w:divsChild>
                <w:div w:id="889804224">
                  <w:marLeft w:val="0"/>
                  <w:marRight w:val="0"/>
                  <w:marTop w:val="0"/>
                  <w:marBottom w:val="0"/>
                  <w:divBdr>
                    <w:top w:val="none" w:sz="0" w:space="0" w:color="auto"/>
                    <w:left w:val="none" w:sz="0" w:space="0" w:color="auto"/>
                    <w:bottom w:val="none" w:sz="0" w:space="0" w:color="auto"/>
                    <w:right w:val="none" w:sz="0" w:space="0" w:color="auto"/>
                  </w:divBdr>
                  <w:divsChild>
                    <w:div w:id="4250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33234">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33963602">
      <w:bodyDiv w:val="1"/>
      <w:marLeft w:val="0"/>
      <w:marRight w:val="0"/>
      <w:marTop w:val="0"/>
      <w:marBottom w:val="0"/>
      <w:divBdr>
        <w:top w:val="none" w:sz="0" w:space="0" w:color="auto"/>
        <w:left w:val="none" w:sz="0" w:space="0" w:color="auto"/>
        <w:bottom w:val="none" w:sz="0" w:space="0" w:color="auto"/>
        <w:right w:val="none" w:sz="0" w:space="0" w:color="auto"/>
      </w:divBdr>
    </w:div>
    <w:div w:id="1101609723">
      <w:bodyDiv w:val="1"/>
      <w:marLeft w:val="0"/>
      <w:marRight w:val="0"/>
      <w:marTop w:val="0"/>
      <w:marBottom w:val="0"/>
      <w:divBdr>
        <w:top w:val="none" w:sz="0" w:space="0" w:color="auto"/>
        <w:left w:val="none" w:sz="0" w:space="0" w:color="auto"/>
        <w:bottom w:val="none" w:sz="0" w:space="0" w:color="auto"/>
        <w:right w:val="none" w:sz="0" w:space="0" w:color="auto"/>
      </w:divBdr>
      <w:divsChild>
        <w:div w:id="803156630">
          <w:marLeft w:val="0"/>
          <w:marRight w:val="0"/>
          <w:marTop w:val="0"/>
          <w:marBottom w:val="0"/>
          <w:divBdr>
            <w:top w:val="none" w:sz="0" w:space="0" w:color="auto"/>
            <w:left w:val="none" w:sz="0" w:space="0" w:color="auto"/>
            <w:bottom w:val="none" w:sz="0" w:space="0" w:color="auto"/>
            <w:right w:val="none" w:sz="0" w:space="0" w:color="auto"/>
          </w:divBdr>
          <w:divsChild>
            <w:div w:id="950161748">
              <w:marLeft w:val="0"/>
              <w:marRight w:val="0"/>
              <w:marTop w:val="0"/>
              <w:marBottom w:val="0"/>
              <w:divBdr>
                <w:top w:val="none" w:sz="0" w:space="0" w:color="auto"/>
                <w:left w:val="none" w:sz="0" w:space="0" w:color="auto"/>
                <w:bottom w:val="none" w:sz="0" w:space="0" w:color="auto"/>
                <w:right w:val="none" w:sz="0" w:space="0" w:color="auto"/>
              </w:divBdr>
              <w:divsChild>
                <w:div w:id="2012563579">
                  <w:marLeft w:val="0"/>
                  <w:marRight w:val="0"/>
                  <w:marTop w:val="0"/>
                  <w:marBottom w:val="0"/>
                  <w:divBdr>
                    <w:top w:val="none" w:sz="0" w:space="0" w:color="auto"/>
                    <w:left w:val="none" w:sz="0" w:space="0" w:color="auto"/>
                    <w:bottom w:val="none" w:sz="0" w:space="0" w:color="auto"/>
                    <w:right w:val="none" w:sz="0" w:space="0" w:color="auto"/>
                  </w:divBdr>
                  <w:divsChild>
                    <w:div w:id="1276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58">
      <w:bodyDiv w:val="1"/>
      <w:marLeft w:val="0"/>
      <w:marRight w:val="0"/>
      <w:marTop w:val="0"/>
      <w:marBottom w:val="0"/>
      <w:divBdr>
        <w:top w:val="none" w:sz="0" w:space="0" w:color="auto"/>
        <w:left w:val="none" w:sz="0" w:space="0" w:color="auto"/>
        <w:bottom w:val="none" w:sz="0" w:space="0" w:color="auto"/>
        <w:right w:val="none" w:sz="0" w:space="0" w:color="auto"/>
      </w:divBdr>
    </w:div>
    <w:div w:id="1128864865">
      <w:bodyDiv w:val="1"/>
      <w:marLeft w:val="0"/>
      <w:marRight w:val="0"/>
      <w:marTop w:val="0"/>
      <w:marBottom w:val="0"/>
      <w:divBdr>
        <w:top w:val="none" w:sz="0" w:space="0" w:color="auto"/>
        <w:left w:val="none" w:sz="0" w:space="0" w:color="auto"/>
        <w:bottom w:val="none" w:sz="0" w:space="0" w:color="auto"/>
        <w:right w:val="none" w:sz="0" w:space="0" w:color="auto"/>
      </w:divBdr>
    </w:div>
    <w:div w:id="113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53136890">
          <w:marLeft w:val="0"/>
          <w:marRight w:val="0"/>
          <w:marTop w:val="0"/>
          <w:marBottom w:val="0"/>
          <w:divBdr>
            <w:top w:val="none" w:sz="0" w:space="0" w:color="auto"/>
            <w:left w:val="none" w:sz="0" w:space="0" w:color="auto"/>
            <w:bottom w:val="none" w:sz="0" w:space="0" w:color="auto"/>
            <w:right w:val="none" w:sz="0" w:space="0" w:color="auto"/>
          </w:divBdr>
          <w:divsChild>
            <w:div w:id="441268660">
              <w:marLeft w:val="0"/>
              <w:marRight w:val="0"/>
              <w:marTop w:val="0"/>
              <w:marBottom w:val="0"/>
              <w:divBdr>
                <w:top w:val="none" w:sz="0" w:space="0" w:color="auto"/>
                <w:left w:val="none" w:sz="0" w:space="0" w:color="auto"/>
                <w:bottom w:val="none" w:sz="0" w:space="0" w:color="auto"/>
                <w:right w:val="none" w:sz="0" w:space="0" w:color="auto"/>
              </w:divBdr>
              <w:divsChild>
                <w:div w:id="1110930227">
                  <w:marLeft w:val="0"/>
                  <w:marRight w:val="0"/>
                  <w:marTop w:val="0"/>
                  <w:marBottom w:val="0"/>
                  <w:divBdr>
                    <w:top w:val="none" w:sz="0" w:space="0" w:color="auto"/>
                    <w:left w:val="none" w:sz="0" w:space="0" w:color="auto"/>
                    <w:bottom w:val="none" w:sz="0" w:space="0" w:color="auto"/>
                    <w:right w:val="none" w:sz="0" w:space="0" w:color="auto"/>
                  </w:divBdr>
                  <w:divsChild>
                    <w:div w:id="194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7323">
      <w:bodyDiv w:val="1"/>
      <w:marLeft w:val="0"/>
      <w:marRight w:val="0"/>
      <w:marTop w:val="0"/>
      <w:marBottom w:val="0"/>
      <w:divBdr>
        <w:top w:val="none" w:sz="0" w:space="0" w:color="auto"/>
        <w:left w:val="none" w:sz="0" w:space="0" w:color="auto"/>
        <w:bottom w:val="none" w:sz="0" w:space="0" w:color="auto"/>
        <w:right w:val="none" w:sz="0" w:space="0" w:color="auto"/>
      </w:divBdr>
    </w:div>
    <w:div w:id="1153377822">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68784447">
      <w:bodyDiv w:val="1"/>
      <w:marLeft w:val="0"/>
      <w:marRight w:val="0"/>
      <w:marTop w:val="0"/>
      <w:marBottom w:val="0"/>
      <w:divBdr>
        <w:top w:val="none" w:sz="0" w:space="0" w:color="auto"/>
        <w:left w:val="none" w:sz="0" w:space="0" w:color="auto"/>
        <w:bottom w:val="none" w:sz="0" w:space="0" w:color="auto"/>
        <w:right w:val="none" w:sz="0" w:space="0" w:color="auto"/>
      </w:divBdr>
    </w:div>
    <w:div w:id="1193223691">
      <w:bodyDiv w:val="1"/>
      <w:marLeft w:val="0"/>
      <w:marRight w:val="0"/>
      <w:marTop w:val="0"/>
      <w:marBottom w:val="0"/>
      <w:divBdr>
        <w:top w:val="none" w:sz="0" w:space="0" w:color="auto"/>
        <w:left w:val="none" w:sz="0" w:space="0" w:color="auto"/>
        <w:bottom w:val="none" w:sz="0" w:space="0" w:color="auto"/>
        <w:right w:val="none" w:sz="0" w:space="0" w:color="auto"/>
      </w:divBdr>
    </w:div>
    <w:div w:id="1205826288">
      <w:bodyDiv w:val="1"/>
      <w:marLeft w:val="0"/>
      <w:marRight w:val="0"/>
      <w:marTop w:val="0"/>
      <w:marBottom w:val="0"/>
      <w:divBdr>
        <w:top w:val="none" w:sz="0" w:space="0" w:color="auto"/>
        <w:left w:val="none" w:sz="0" w:space="0" w:color="auto"/>
        <w:bottom w:val="none" w:sz="0" w:space="0" w:color="auto"/>
        <w:right w:val="none" w:sz="0" w:space="0" w:color="auto"/>
      </w:divBdr>
    </w:div>
    <w:div w:id="1231192037">
      <w:bodyDiv w:val="1"/>
      <w:marLeft w:val="0"/>
      <w:marRight w:val="0"/>
      <w:marTop w:val="0"/>
      <w:marBottom w:val="0"/>
      <w:divBdr>
        <w:top w:val="none" w:sz="0" w:space="0" w:color="auto"/>
        <w:left w:val="none" w:sz="0" w:space="0" w:color="auto"/>
        <w:bottom w:val="none" w:sz="0" w:space="0" w:color="auto"/>
        <w:right w:val="none" w:sz="0" w:space="0" w:color="auto"/>
      </w:divBdr>
    </w:div>
    <w:div w:id="1237128254">
      <w:bodyDiv w:val="1"/>
      <w:marLeft w:val="0"/>
      <w:marRight w:val="0"/>
      <w:marTop w:val="0"/>
      <w:marBottom w:val="0"/>
      <w:divBdr>
        <w:top w:val="none" w:sz="0" w:space="0" w:color="auto"/>
        <w:left w:val="none" w:sz="0" w:space="0" w:color="auto"/>
        <w:bottom w:val="none" w:sz="0" w:space="0" w:color="auto"/>
        <w:right w:val="none" w:sz="0" w:space="0" w:color="auto"/>
      </w:divBdr>
    </w:div>
    <w:div w:id="1256091552">
      <w:bodyDiv w:val="1"/>
      <w:marLeft w:val="0"/>
      <w:marRight w:val="0"/>
      <w:marTop w:val="0"/>
      <w:marBottom w:val="0"/>
      <w:divBdr>
        <w:top w:val="none" w:sz="0" w:space="0" w:color="auto"/>
        <w:left w:val="none" w:sz="0" w:space="0" w:color="auto"/>
        <w:bottom w:val="none" w:sz="0" w:space="0" w:color="auto"/>
        <w:right w:val="none" w:sz="0" w:space="0" w:color="auto"/>
      </w:divBdr>
    </w:div>
    <w:div w:id="1281375960">
      <w:bodyDiv w:val="1"/>
      <w:marLeft w:val="0"/>
      <w:marRight w:val="0"/>
      <w:marTop w:val="0"/>
      <w:marBottom w:val="0"/>
      <w:divBdr>
        <w:top w:val="none" w:sz="0" w:space="0" w:color="auto"/>
        <w:left w:val="none" w:sz="0" w:space="0" w:color="auto"/>
        <w:bottom w:val="none" w:sz="0" w:space="0" w:color="auto"/>
        <w:right w:val="none" w:sz="0" w:space="0" w:color="auto"/>
      </w:divBdr>
    </w:div>
    <w:div w:id="1285380270">
      <w:bodyDiv w:val="1"/>
      <w:marLeft w:val="0"/>
      <w:marRight w:val="0"/>
      <w:marTop w:val="0"/>
      <w:marBottom w:val="0"/>
      <w:divBdr>
        <w:top w:val="none" w:sz="0" w:space="0" w:color="auto"/>
        <w:left w:val="none" w:sz="0" w:space="0" w:color="auto"/>
        <w:bottom w:val="none" w:sz="0" w:space="0" w:color="auto"/>
        <w:right w:val="none" w:sz="0" w:space="0" w:color="auto"/>
      </w:divBdr>
      <w:divsChild>
        <w:div w:id="924412587">
          <w:marLeft w:val="0"/>
          <w:marRight w:val="0"/>
          <w:marTop w:val="0"/>
          <w:marBottom w:val="0"/>
          <w:divBdr>
            <w:top w:val="none" w:sz="0" w:space="0" w:color="auto"/>
            <w:left w:val="none" w:sz="0" w:space="0" w:color="auto"/>
            <w:bottom w:val="none" w:sz="0" w:space="0" w:color="auto"/>
            <w:right w:val="none" w:sz="0" w:space="0" w:color="auto"/>
          </w:divBdr>
          <w:divsChild>
            <w:div w:id="454762349">
              <w:marLeft w:val="0"/>
              <w:marRight w:val="0"/>
              <w:marTop w:val="0"/>
              <w:marBottom w:val="0"/>
              <w:divBdr>
                <w:top w:val="none" w:sz="0" w:space="0" w:color="auto"/>
                <w:left w:val="none" w:sz="0" w:space="0" w:color="auto"/>
                <w:bottom w:val="none" w:sz="0" w:space="0" w:color="auto"/>
                <w:right w:val="none" w:sz="0" w:space="0" w:color="auto"/>
              </w:divBdr>
              <w:divsChild>
                <w:div w:id="862519443">
                  <w:marLeft w:val="0"/>
                  <w:marRight w:val="0"/>
                  <w:marTop w:val="0"/>
                  <w:marBottom w:val="0"/>
                  <w:divBdr>
                    <w:top w:val="none" w:sz="0" w:space="0" w:color="auto"/>
                    <w:left w:val="none" w:sz="0" w:space="0" w:color="auto"/>
                    <w:bottom w:val="none" w:sz="0" w:space="0" w:color="auto"/>
                    <w:right w:val="none" w:sz="0" w:space="0" w:color="auto"/>
                  </w:divBdr>
                  <w:divsChild>
                    <w:div w:id="1543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0201">
      <w:bodyDiv w:val="1"/>
      <w:marLeft w:val="0"/>
      <w:marRight w:val="0"/>
      <w:marTop w:val="0"/>
      <w:marBottom w:val="0"/>
      <w:divBdr>
        <w:top w:val="none" w:sz="0" w:space="0" w:color="auto"/>
        <w:left w:val="none" w:sz="0" w:space="0" w:color="auto"/>
        <w:bottom w:val="none" w:sz="0" w:space="0" w:color="auto"/>
        <w:right w:val="none" w:sz="0" w:space="0" w:color="auto"/>
      </w:divBdr>
    </w:div>
    <w:div w:id="1297679984">
      <w:bodyDiv w:val="1"/>
      <w:marLeft w:val="0"/>
      <w:marRight w:val="0"/>
      <w:marTop w:val="0"/>
      <w:marBottom w:val="0"/>
      <w:divBdr>
        <w:top w:val="none" w:sz="0" w:space="0" w:color="auto"/>
        <w:left w:val="none" w:sz="0" w:space="0" w:color="auto"/>
        <w:bottom w:val="none" w:sz="0" w:space="0" w:color="auto"/>
        <w:right w:val="none" w:sz="0" w:space="0" w:color="auto"/>
      </w:divBdr>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21690078">
      <w:bodyDiv w:val="1"/>
      <w:marLeft w:val="0"/>
      <w:marRight w:val="0"/>
      <w:marTop w:val="0"/>
      <w:marBottom w:val="0"/>
      <w:divBdr>
        <w:top w:val="none" w:sz="0" w:space="0" w:color="auto"/>
        <w:left w:val="none" w:sz="0" w:space="0" w:color="auto"/>
        <w:bottom w:val="none" w:sz="0" w:space="0" w:color="auto"/>
        <w:right w:val="none" w:sz="0" w:space="0" w:color="auto"/>
      </w:divBdr>
    </w:div>
    <w:div w:id="1328749934">
      <w:bodyDiv w:val="1"/>
      <w:marLeft w:val="0"/>
      <w:marRight w:val="0"/>
      <w:marTop w:val="0"/>
      <w:marBottom w:val="0"/>
      <w:divBdr>
        <w:top w:val="none" w:sz="0" w:space="0" w:color="auto"/>
        <w:left w:val="none" w:sz="0" w:space="0" w:color="auto"/>
        <w:bottom w:val="none" w:sz="0" w:space="0" w:color="auto"/>
        <w:right w:val="none" w:sz="0" w:space="0" w:color="auto"/>
      </w:divBdr>
      <w:divsChild>
        <w:div w:id="1132941107">
          <w:marLeft w:val="0"/>
          <w:marRight w:val="0"/>
          <w:marTop w:val="0"/>
          <w:marBottom w:val="0"/>
          <w:divBdr>
            <w:top w:val="none" w:sz="0" w:space="0" w:color="auto"/>
            <w:left w:val="none" w:sz="0" w:space="0" w:color="auto"/>
            <w:bottom w:val="none" w:sz="0" w:space="0" w:color="auto"/>
            <w:right w:val="none" w:sz="0" w:space="0" w:color="auto"/>
          </w:divBdr>
        </w:div>
        <w:div w:id="44793282">
          <w:marLeft w:val="0"/>
          <w:marRight w:val="0"/>
          <w:marTop w:val="0"/>
          <w:marBottom w:val="0"/>
          <w:divBdr>
            <w:top w:val="none" w:sz="0" w:space="0" w:color="auto"/>
            <w:left w:val="none" w:sz="0" w:space="0" w:color="auto"/>
            <w:bottom w:val="none" w:sz="0" w:space="0" w:color="auto"/>
            <w:right w:val="none" w:sz="0" w:space="0" w:color="auto"/>
          </w:divBdr>
        </w:div>
        <w:div w:id="684790721">
          <w:marLeft w:val="0"/>
          <w:marRight w:val="0"/>
          <w:marTop w:val="0"/>
          <w:marBottom w:val="0"/>
          <w:divBdr>
            <w:top w:val="none" w:sz="0" w:space="0" w:color="auto"/>
            <w:left w:val="none" w:sz="0" w:space="0" w:color="auto"/>
            <w:bottom w:val="none" w:sz="0" w:space="0" w:color="auto"/>
            <w:right w:val="none" w:sz="0" w:space="0" w:color="auto"/>
          </w:divBdr>
        </w:div>
        <w:div w:id="1580019202">
          <w:marLeft w:val="0"/>
          <w:marRight w:val="0"/>
          <w:marTop w:val="0"/>
          <w:marBottom w:val="0"/>
          <w:divBdr>
            <w:top w:val="none" w:sz="0" w:space="0" w:color="auto"/>
            <w:left w:val="none" w:sz="0" w:space="0" w:color="auto"/>
            <w:bottom w:val="none" w:sz="0" w:space="0" w:color="auto"/>
            <w:right w:val="none" w:sz="0" w:space="0" w:color="auto"/>
          </w:divBdr>
        </w:div>
        <w:div w:id="267736250">
          <w:marLeft w:val="0"/>
          <w:marRight w:val="0"/>
          <w:marTop w:val="0"/>
          <w:marBottom w:val="0"/>
          <w:divBdr>
            <w:top w:val="none" w:sz="0" w:space="0" w:color="auto"/>
            <w:left w:val="none" w:sz="0" w:space="0" w:color="auto"/>
            <w:bottom w:val="none" w:sz="0" w:space="0" w:color="auto"/>
            <w:right w:val="none" w:sz="0" w:space="0" w:color="auto"/>
          </w:divBdr>
        </w:div>
        <w:div w:id="2030450264">
          <w:marLeft w:val="0"/>
          <w:marRight w:val="0"/>
          <w:marTop w:val="0"/>
          <w:marBottom w:val="0"/>
          <w:divBdr>
            <w:top w:val="none" w:sz="0" w:space="0" w:color="auto"/>
            <w:left w:val="none" w:sz="0" w:space="0" w:color="auto"/>
            <w:bottom w:val="none" w:sz="0" w:space="0" w:color="auto"/>
            <w:right w:val="none" w:sz="0" w:space="0" w:color="auto"/>
          </w:divBdr>
        </w:div>
        <w:div w:id="1893543022">
          <w:marLeft w:val="0"/>
          <w:marRight w:val="0"/>
          <w:marTop w:val="0"/>
          <w:marBottom w:val="0"/>
          <w:divBdr>
            <w:top w:val="none" w:sz="0" w:space="0" w:color="auto"/>
            <w:left w:val="none" w:sz="0" w:space="0" w:color="auto"/>
            <w:bottom w:val="none" w:sz="0" w:space="0" w:color="auto"/>
            <w:right w:val="none" w:sz="0" w:space="0" w:color="auto"/>
          </w:divBdr>
        </w:div>
        <w:div w:id="26637688">
          <w:marLeft w:val="0"/>
          <w:marRight w:val="0"/>
          <w:marTop w:val="0"/>
          <w:marBottom w:val="0"/>
          <w:divBdr>
            <w:top w:val="none" w:sz="0" w:space="0" w:color="auto"/>
            <w:left w:val="none" w:sz="0" w:space="0" w:color="auto"/>
            <w:bottom w:val="none" w:sz="0" w:space="0" w:color="auto"/>
            <w:right w:val="none" w:sz="0" w:space="0" w:color="auto"/>
          </w:divBdr>
        </w:div>
        <w:div w:id="812600847">
          <w:marLeft w:val="0"/>
          <w:marRight w:val="0"/>
          <w:marTop w:val="0"/>
          <w:marBottom w:val="0"/>
          <w:divBdr>
            <w:top w:val="none" w:sz="0" w:space="0" w:color="auto"/>
            <w:left w:val="none" w:sz="0" w:space="0" w:color="auto"/>
            <w:bottom w:val="none" w:sz="0" w:space="0" w:color="auto"/>
            <w:right w:val="none" w:sz="0" w:space="0" w:color="auto"/>
          </w:divBdr>
        </w:div>
        <w:div w:id="988366675">
          <w:marLeft w:val="0"/>
          <w:marRight w:val="0"/>
          <w:marTop w:val="0"/>
          <w:marBottom w:val="0"/>
          <w:divBdr>
            <w:top w:val="none" w:sz="0" w:space="0" w:color="auto"/>
            <w:left w:val="none" w:sz="0" w:space="0" w:color="auto"/>
            <w:bottom w:val="none" w:sz="0" w:space="0" w:color="auto"/>
            <w:right w:val="none" w:sz="0" w:space="0" w:color="auto"/>
          </w:divBdr>
        </w:div>
      </w:divsChild>
    </w:div>
    <w:div w:id="1343434705">
      <w:bodyDiv w:val="1"/>
      <w:marLeft w:val="0"/>
      <w:marRight w:val="0"/>
      <w:marTop w:val="0"/>
      <w:marBottom w:val="0"/>
      <w:divBdr>
        <w:top w:val="none" w:sz="0" w:space="0" w:color="auto"/>
        <w:left w:val="none" w:sz="0" w:space="0" w:color="auto"/>
        <w:bottom w:val="none" w:sz="0" w:space="0" w:color="auto"/>
        <w:right w:val="none" w:sz="0" w:space="0" w:color="auto"/>
      </w:divBdr>
    </w:div>
    <w:div w:id="1381980460">
      <w:bodyDiv w:val="1"/>
      <w:marLeft w:val="0"/>
      <w:marRight w:val="0"/>
      <w:marTop w:val="0"/>
      <w:marBottom w:val="0"/>
      <w:divBdr>
        <w:top w:val="none" w:sz="0" w:space="0" w:color="auto"/>
        <w:left w:val="none" w:sz="0" w:space="0" w:color="auto"/>
        <w:bottom w:val="none" w:sz="0" w:space="0" w:color="auto"/>
        <w:right w:val="none" w:sz="0" w:space="0" w:color="auto"/>
      </w:divBdr>
    </w:div>
    <w:div w:id="1428774728">
      <w:bodyDiv w:val="1"/>
      <w:marLeft w:val="0"/>
      <w:marRight w:val="0"/>
      <w:marTop w:val="0"/>
      <w:marBottom w:val="0"/>
      <w:divBdr>
        <w:top w:val="none" w:sz="0" w:space="0" w:color="auto"/>
        <w:left w:val="none" w:sz="0" w:space="0" w:color="auto"/>
        <w:bottom w:val="none" w:sz="0" w:space="0" w:color="auto"/>
        <w:right w:val="none" w:sz="0" w:space="0" w:color="auto"/>
      </w:divBdr>
    </w:div>
    <w:div w:id="1458178335">
      <w:bodyDiv w:val="1"/>
      <w:marLeft w:val="0"/>
      <w:marRight w:val="0"/>
      <w:marTop w:val="0"/>
      <w:marBottom w:val="0"/>
      <w:divBdr>
        <w:top w:val="none" w:sz="0" w:space="0" w:color="auto"/>
        <w:left w:val="none" w:sz="0" w:space="0" w:color="auto"/>
        <w:bottom w:val="none" w:sz="0" w:space="0" w:color="auto"/>
        <w:right w:val="none" w:sz="0" w:space="0" w:color="auto"/>
      </w:divBdr>
    </w:div>
    <w:div w:id="1461924042">
      <w:bodyDiv w:val="1"/>
      <w:marLeft w:val="0"/>
      <w:marRight w:val="0"/>
      <w:marTop w:val="0"/>
      <w:marBottom w:val="0"/>
      <w:divBdr>
        <w:top w:val="none" w:sz="0" w:space="0" w:color="auto"/>
        <w:left w:val="none" w:sz="0" w:space="0" w:color="auto"/>
        <w:bottom w:val="none" w:sz="0" w:space="0" w:color="auto"/>
        <w:right w:val="none" w:sz="0" w:space="0" w:color="auto"/>
      </w:divBdr>
    </w:div>
    <w:div w:id="1544751351">
      <w:bodyDiv w:val="1"/>
      <w:marLeft w:val="0"/>
      <w:marRight w:val="0"/>
      <w:marTop w:val="0"/>
      <w:marBottom w:val="0"/>
      <w:divBdr>
        <w:top w:val="none" w:sz="0" w:space="0" w:color="auto"/>
        <w:left w:val="none" w:sz="0" w:space="0" w:color="auto"/>
        <w:bottom w:val="none" w:sz="0" w:space="0" w:color="auto"/>
        <w:right w:val="none" w:sz="0" w:space="0" w:color="auto"/>
      </w:divBdr>
    </w:div>
    <w:div w:id="1570578150">
      <w:bodyDiv w:val="1"/>
      <w:marLeft w:val="0"/>
      <w:marRight w:val="0"/>
      <w:marTop w:val="0"/>
      <w:marBottom w:val="0"/>
      <w:divBdr>
        <w:top w:val="none" w:sz="0" w:space="0" w:color="auto"/>
        <w:left w:val="none" w:sz="0" w:space="0" w:color="auto"/>
        <w:bottom w:val="none" w:sz="0" w:space="0" w:color="auto"/>
        <w:right w:val="none" w:sz="0" w:space="0" w:color="auto"/>
      </w:divBdr>
    </w:div>
    <w:div w:id="1572236230">
      <w:bodyDiv w:val="1"/>
      <w:marLeft w:val="0"/>
      <w:marRight w:val="0"/>
      <w:marTop w:val="0"/>
      <w:marBottom w:val="0"/>
      <w:divBdr>
        <w:top w:val="none" w:sz="0" w:space="0" w:color="auto"/>
        <w:left w:val="none" w:sz="0" w:space="0" w:color="auto"/>
        <w:bottom w:val="none" w:sz="0" w:space="0" w:color="auto"/>
        <w:right w:val="none" w:sz="0" w:space="0" w:color="auto"/>
      </w:divBdr>
    </w:div>
    <w:div w:id="1604338981">
      <w:bodyDiv w:val="1"/>
      <w:marLeft w:val="0"/>
      <w:marRight w:val="0"/>
      <w:marTop w:val="0"/>
      <w:marBottom w:val="0"/>
      <w:divBdr>
        <w:top w:val="none" w:sz="0" w:space="0" w:color="auto"/>
        <w:left w:val="none" w:sz="0" w:space="0" w:color="auto"/>
        <w:bottom w:val="none" w:sz="0" w:space="0" w:color="auto"/>
        <w:right w:val="none" w:sz="0" w:space="0" w:color="auto"/>
      </w:divBdr>
    </w:div>
    <w:div w:id="1626817006">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4193261">
      <w:bodyDiv w:val="1"/>
      <w:marLeft w:val="0"/>
      <w:marRight w:val="0"/>
      <w:marTop w:val="0"/>
      <w:marBottom w:val="0"/>
      <w:divBdr>
        <w:top w:val="none" w:sz="0" w:space="0" w:color="auto"/>
        <w:left w:val="none" w:sz="0" w:space="0" w:color="auto"/>
        <w:bottom w:val="none" w:sz="0" w:space="0" w:color="auto"/>
        <w:right w:val="none" w:sz="0" w:space="0" w:color="auto"/>
      </w:divBdr>
    </w:div>
    <w:div w:id="1645508106">
      <w:bodyDiv w:val="1"/>
      <w:marLeft w:val="0"/>
      <w:marRight w:val="0"/>
      <w:marTop w:val="0"/>
      <w:marBottom w:val="0"/>
      <w:divBdr>
        <w:top w:val="none" w:sz="0" w:space="0" w:color="auto"/>
        <w:left w:val="none" w:sz="0" w:space="0" w:color="auto"/>
        <w:bottom w:val="none" w:sz="0" w:space="0" w:color="auto"/>
        <w:right w:val="none" w:sz="0" w:space="0" w:color="auto"/>
      </w:divBdr>
    </w:div>
    <w:div w:id="16478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33205">
          <w:marLeft w:val="0"/>
          <w:marRight w:val="0"/>
          <w:marTop w:val="0"/>
          <w:marBottom w:val="0"/>
          <w:divBdr>
            <w:top w:val="none" w:sz="0" w:space="0" w:color="auto"/>
            <w:left w:val="none" w:sz="0" w:space="0" w:color="auto"/>
            <w:bottom w:val="none" w:sz="0" w:space="0" w:color="auto"/>
            <w:right w:val="none" w:sz="0" w:space="0" w:color="auto"/>
          </w:divBdr>
          <w:divsChild>
            <w:div w:id="102918224">
              <w:marLeft w:val="0"/>
              <w:marRight w:val="0"/>
              <w:marTop w:val="0"/>
              <w:marBottom w:val="0"/>
              <w:divBdr>
                <w:top w:val="none" w:sz="0" w:space="0" w:color="auto"/>
                <w:left w:val="none" w:sz="0" w:space="0" w:color="auto"/>
                <w:bottom w:val="none" w:sz="0" w:space="0" w:color="auto"/>
                <w:right w:val="none" w:sz="0" w:space="0" w:color="auto"/>
              </w:divBdr>
              <w:divsChild>
                <w:div w:id="226888088">
                  <w:marLeft w:val="0"/>
                  <w:marRight w:val="0"/>
                  <w:marTop w:val="0"/>
                  <w:marBottom w:val="0"/>
                  <w:divBdr>
                    <w:top w:val="none" w:sz="0" w:space="0" w:color="auto"/>
                    <w:left w:val="none" w:sz="0" w:space="0" w:color="auto"/>
                    <w:bottom w:val="none" w:sz="0" w:space="0" w:color="auto"/>
                    <w:right w:val="none" w:sz="0" w:space="0" w:color="auto"/>
                  </w:divBdr>
                  <w:divsChild>
                    <w:div w:id="2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836">
      <w:bodyDiv w:val="1"/>
      <w:marLeft w:val="0"/>
      <w:marRight w:val="0"/>
      <w:marTop w:val="0"/>
      <w:marBottom w:val="0"/>
      <w:divBdr>
        <w:top w:val="none" w:sz="0" w:space="0" w:color="auto"/>
        <w:left w:val="none" w:sz="0" w:space="0" w:color="auto"/>
        <w:bottom w:val="none" w:sz="0" w:space="0" w:color="auto"/>
        <w:right w:val="none" w:sz="0" w:space="0" w:color="auto"/>
      </w:divBdr>
    </w:div>
    <w:div w:id="1695036133">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87187861">
      <w:bodyDiv w:val="1"/>
      <w:marLeft w:val="0"/>
      <w:marRight w:val="0"/>
      <w:marTop w:val="0"/>
      <w:marBottom w:val="0"/>
      <w:divBdr>
        <w:top w:val="none" w:sz="0" w:space="0" w:color="auto"/>
        <w:left w:val="none" w:sz="0" w:space="0" w:color="auto"/>
        <w:bottom w:val="none" w:sz="0" w:space="0" w:color="auto"/>
        <w:right w:val="none" w:sz="0" w:space="0" w:color="auto"/>
      </w:divBdr>
    </w:div>
    <w:div w:id="1845198847">
      <w:bodyDiv w:val="1"/>
      <w:marLeft w:val="0"/>
      <w:marRight w:val="0"/>
      <w:marTop w:val="0"/>
      <w:marBottom w:val="0"/>
      <w:divBdr>
        <w:top w:val="none" w:sz="0" w:space="0" w:color="auto"/>
        <w:left w:val="none" w:sz="0" w:space="0" w:color="auto"/>
        <w:bottom w:val="none" w:sz="0" w:space="0" w:color="auto"/>
        <w:right w:val="none" w:sz="0" w:space="0" w:color="auto"/>
      </w:divBdr>
      <w:divsChild>
        <w:div w:id="245380526">
          <w:marLeft w:val="0"/>
          <w:marRight w:val="0"/>
          <w:marTop w:val="0"/>
          <w:marBottom w:val="0"/>
          <w:divBdr>
            <w:top w:val="none" w:sz="0" w:space="0" w:color="auto"/>
            <w:left w:val="none" w:sz="0" w:space="0" w:color="auto"/>
            <w:bottom w:val="none" w:sz="0" w:space="0" w:color="auto"/>
            <w:right w:val="none" w:sz="0" w:space="0" w:color="auto"/>
          </w:divBdr>
          <w:divsChild>
            <w:div w:id="1778325930">
              <w:marLeft w:val="0"/>
              <w:marRight w:val="0"/>
              <w:marTop w:val="0"/>
              <w:marBottom w:val="0"/>
              <w:divBdr>
                <w:top w:val="none" w:sz="0" w:space="0" w:color="auto"/>
                <w:left w:val="none" w:sz="0" w:space="0" w:color="auto"/>
                <w:bottom w:val="none" w:sz="0" w:space="0" w:color="auto"/>
                <w:right w:val="none" w:sz="0" w:space="0" w:color="auto"/>
              </w:divBdr>
              <w:divsChild>
                <w:div w:id="15215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5363860">
      <w:bodyDiv w:val="1"/>
      <w:marLeft w:val="0"/>
      <w:marRight w:val="0"/>
      <w:marTop w:val="0"/>
      <w:marBottom w:val="0"/>
      <w:divBdr>
        <w:top w:val="none" w:sz="0" w:space="0" w:color="auto"/>
        <w:left w:val="none" w:sz="0" w:space="0" w:color="auto"/>
        <w:bottom w:val="none" w:sz="0" w:space="0" w:color="auto"/>
        <w:right w:val="none" w:sz="0" w:space="0" w:color="auto"/>
      </w:divBdr>
    </w:div>
    <w:div w:id="1914050279">
      <w:bodyDiv w:val="1"/>
      <w:marLeft w:val="0"/>
      <w:marRight w:val="0"/>
      <w:marTop w:val="0"/>
      <w:marBottom w:val="0"/>
      <w:divBdr>
        <w:top w:val="none" w:sz="0" w:space="0" w:color="auto"/>
        <w:left w:val="none" w:sz="0" w:space="0" w:color="auto"/>
        <w:bottom w:val="none" w:sz="0" w:space="0" w:color="auto"/>
        <w:right w:val="none" w:sz="0" w:space="0" w:color="auto"/>
      </w:divBdr>
      <w:divsChild>
        <w:div w:id="1120225588">
          <w:marLeft w:val="0"/>
          <w:marRight w:val="0"/>
          <w:marTop w:val="0"/>
          <w:marBottom w:val="0"/>
          <w:divBdr>
            <w:top w:val="none" w:sz="0" w:space="0" w:color="auto"/>
            <w:left w:val="none" w:sz="0" w:space="0" w:color="auto"/>
            <w:bottom w:val="none" w:sz="0" w:space="0" w:color="auto"/>
            <w:right w:val="none" w:sz="0" w:space="0" w:color="auto"/>
          </w:divBdr>
          <w:divsChild>
            <w:div w:id="1192840369">
              <w:marLeft w:val="0"/>
              <w:marRight w:val="0"/>
              <w:marTop w:val="0"/>
              <w:marBottom w:val="0"/>
              <w:divBdr>
                <w:top w:val="none" w:sz="0" w:space="0" w:color="auto"/>
                <w:left w:val="none" w:sz="0" w:space="0" w:color="auto"/>
                <w:bottom w:val="none" w:sz="0" w:space="0" w:color="auto"/>
                <w:right w:val="none" w:sz="0" w:space="0" w:color="auto"/>
              </w:divBdr>
              <w:divsChild>
                <w:div w:id="12528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33973683">
      <w:bodyDiv w:val="1"/>
      <w:marLeft w:val="0"/>
      <w:marRight w:val="0"/>
      <w:marTop w:val="0"/>
      <w:marBottom w:val="0"/>
      <w:divBdr>
        <w:top w:val="none" w:sz="0" w:space="0" w:color="auto"/>
        <w:left w:val="none" w:sz="0" w:space="0" w:color="auto"/>
        <w:bottom w:val="none" w:sz="0" w:space="0" w:color="auto"/>
        <w:right w:val="none" w:sz="0" w:space="0" w:color="auto"/>
      </w:divBdr>
    </w:div>
    <w:div w:id="1972249863">
      <w:bodyDiv w:val="1"/>
      <w:marLeft w:val="0"/>
      <w:marRight w:val="0"/>
      <w:marTop w:val="0"/>
      <w:marBottom w:val="0"/>
      <w:divBdr>
        <w:top w:val="none" w:sz="0" w:space="0" w:color="auto"/>
        <w:left w:val="none" w:sz="0" w:space="0" w:color="auto"/>
        <w:bottom w:val="none" w:sz="0" w:space="0" w:color="auto"/>
        <w:right w:val="none" w:sz="0" w:space="0" w:color="auto"/>
      </w:divBdr>
      <w:divsChild>
        <w:div w:id="150102272">
          <w:marLeft w:val="0"/>
          <w:marRight w:val="0"/>
          <w:marTop w:val="0"/>
          <w:marBottom w:val="0"/>
          <w:divBdr>
            <w:top w:val="none" w:sz="0" w:space="0" w:color="auto"/>
            <w:left w:val="none" w:sz="0" w:space="0" w:color="auto"/>
            <w:bottom w:val="none" w:sz="0" w:space="0" w:color="auto"/>
            <w:right w:val="none" w:sz="0" w:space="0" w:color="auto"/>
          </w:divBdr>
          <w:divsChild>
            <w:div w:id="470248419">
              <w:marLeft w:val="0"/>
              <w:marRight w:val="0"/>
              <w:marTop w:val="0"/>
              <w:marBottom w:val="0"/>
              <w:divBdr>
                <w:top w:val="none" w:sz="0" w:space="0" w:color="auto"/>
                <w:left w:val="none" w:sz="0" w:space="0" w:color="auto"/>
                <w:bottom w:val="none" w:sz="0" w:space="0" w:color="auto"/>
                <w:right w:val="none" w:sz="0" w:space="0" w:color="auto"/>
              </w:divBdr>
              <w:divsChild>
                <w:div w:id="17161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9021">
          <w:marLeft w:val="0"/>
          <w:marRight w:val="0"/>
          <w:marTop w:val="0"/>
          <w:marBottom w:val="0"/>
          <w:divBdr>
            <w:top w:val="none" w:sz="0" w:space="0" w:color="auto"/>
            <w:left w:val="none" w:sz="0" w:space="0" w:color="auto"/>
            <w:bottom w:val="none" w:sz="0" w:space="0" w:color="auto"/>
            <w:right w:val="none" w:sz="0" w:space="0" w:color="auto"/>
          </w:divBdr>
          <w:divsChild>
            <w:div w:id="1554807836">
              <w:marLeft w:val="0"/>
              <w:marRight w:val="0"/>
              <w:marTop w:val="0"/>
              <w:marBottom w:val="0"/>
              <w:divBdr>
                <w:top w:val="none" w:sz="0" w:space="0" w:color="auto"/>
                <w:left w:val="none" w:sz="0" w:space="0" w:color="auto"/>
                <w:bottom w:val="none" w:sz="0" w:space="0" w:color="auto"/>
                <w:right w:val="none" w:sz="0" w:space="0" w:color="auto"/>
              </w:divBdr>
              <w:divsChild>
                <w:div w:id="15799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71446">
      <w:bodyDiv w:val="1"/>
      <w:marLeft w:val="0"/>
      <w:marRight w:val="0"/>
      <w:marTop w:val="0"/>
      <w:marBottom w:val="0"/>
      <w:divBdr>
        <w:top w:val="none" w:sz="0" w:space="0" w:color="auto"/>
        <w:left w:val="none" w:sz="0" w:space="0" w:color="auto"/>
        <w:bottom w:val="none" w:sz="0" w:space="0" w:color="auto"/>
        <w:right w:val="none" w:sz="0" w:space="0" w:color="auto"/>
      </w:divBdr>
      <w:divsChild>
        <w:div w:id="363751604">
          <w:marLeft w:val="0"/>
          <w:marRight w:val="0"/>
          <w:marTop w:val="0"/>
          <w:marBottom w:val="0"/>
          <w:divBdr>
            <w:top w:val="none" w:sz="0" w:space="0" w:color="auto"/>
            <w:left w:val="none" w:sz="0" w:space="0" w:color="auto"/>
            <w:bottom w:val="none" w:sz="0" w:space="0" w:color="auto"/>
            <w:right w:val="none" w:sz="0" w:space="0" w:color="auto"/>
          </w:divBdr>
          <w:divsChild>
            <w:div w:id="1386950149">
              <w:marLeft w:val="0"/>
              <w:marRight w:val="0"/>
              <w:marTop w:val="0"/>
              <w:marBottom w:val="0"/>
              <w:divBdr>
                <w:top w:val="none" w:sz="0" w:space="0" w:color="auto"/>
                <w:left w:val="none" w:sz="0" w:space="0" w:color="auto"/>
                <w:bottom w:val="none" w:sz="0" w:space="0" w:color="auto"/>
                <w:right w:val="none" w:sz="0" w:space="0" w:color="auto"/>
              </w:divBdr>
              <w:divsChild>
                <w:div w:id="376204955">
                  <w:marLeft w:val="0"/>
                  <w:marRight w:val="0"/>
                  <w:marTop w:val="0"/>
                  <w:marBottom w:val="0"/>
                  <w:divBdr>
                    <w:top w:val="none" w:sz="0" w:space="0" w:color="auto"/>
                    <w:left w:val="none" w:sz="0" w:space="0" w:color="auto"/>
                    <w:bottom w:val="none" w:sz="0" w:space="0" w:color="auto"/>
                    <w:right w:val="none" w:sz="0" w:space="0" w:color="auto"/>
                  </w:divBdr>
                  <w:divsChild>
                    <w:div w:id="36050318">
                      <w:marLeft w:val="0"/>
                      <w:marRight w:val="0"/>
                      <w:marTop w:val="0"/>
                      <w:marBottom w:val="0"/>
                      <w:divBdr>
                        <w:top w:val="none" w:sz="0" w:space="0" w:color="auto"/>
                        <w:left w:val="none" w:sz="0" w:space="0" w:color="auto"/>
                        <w:bottom w:val="none" w:sz="0" w:space="0" w:color="auto"/>
                        <w:right w:val="none" w:sz="0" w:space="0" w:color="auto"/>
                      </w:divBdr>
                    </w:div>
                    <w:div w:id="675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72795">
      <w:bodyDiv w:val="1"/>
      <w:marLeft w:val="0"/>
      <w:marRight w:val="0"/>
      <w:marTop w:val="0"/>
      <w:marBottom w:val="0"/>
      <w:divBdr>
        <w:top w:val="none" w:sz="0" w:space="0" w:color="auto"/>
        <w:left w:val="none" w:sz="0" w:space="0" w:color="auto"/>
        <w:bottom w:val="none" w:sz="0" w:space="0" w:color="auto"/>
        <w:right w:val="none" w:sz="0" w:space="0" w:color="auto"/>
      </w:divBdr>
      <w:divsChild>
        <w:div w:id="660962913">
          <w:marLeft w:val="0"/>
          <w:marRight w:val="0"/>
          <w:marTop w:val="0"/>
          <w:marBottom w:val="0"/>
          <w:divBdr>
            <w:top w:val="none" w:sz="0" w:space="0" w:color="auto"/>
            <w:left w:val="none" w:sz="0" w:space="0" w:color="auto"/>
            <w:bottom w:val="none" w:sz="0" w:space="0" w:color="auto"/>
            <w:right w:val="none" w:sz="0" w:space="0" w:color="auto"/>
          </w:divBdr>
          <w:divsChild>
            <w:div w:id="575281638">
              <w:marLeft w:val="0"/>
              <w:marRight w:val="0"/>
              <w:marTop w:val="0"/>
              <w:marBottom w:val="0"/>
              <w:divBdr>
                <w:top w:val="none" w:sz="0" w:space="0" w:color="auto"/>
                <w:left w:val="none" w:sz="0" w:space="0" w:color="auto"/>
                <w:bottom w:val="none" w:sz="0" w:space="0" w:color="auto"/>
                <w:right w:val="none" w:sz="0" w:space="0" w:color="auto"/>
              </w:divBdr>
              <w:divsChild>
                <w:div w:id="802580712">
                  <w:marLeft w:val="0"/>
                  <w:marRight w:val="0"/>
                  <w:marTop w:val="0"/>
                  <w:marBottom w:val="0"/>
                  <w:divBdr>
                    <w:top w:val="none" w:sz="0" w:space="0" w:color="auto"/>
                    <w:left w:val="none" w:sz="0" w:space="0" w:color="auto"/>
                    <w:bottom w:val="none" w:sz="0" w:space="0" w:color="auto"/>
                    <w:right w:val="none" w:sz="0" w:space="0" w:color="auto"/>
                  </w:divBdr>
                  <w:divsChild>
                    <w:div w:id="2102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21220">
      <w:bodyDiv w:val="1"/>
      <w:marLeft w:val="0"/>
      <w:marRight w:val="0"/>
      <w:marTop w:val="0"/>
      <w:marBottom w:val="0"/>
      <w:divBdr>
        <w:top w:val="none" w:sz="0" w:space="0" w:color="auto"/>
        <w:left w:val="none" w:sz="0" w:space="0" w:color="auto"/>
        <w:bottom w:val="none" w:sz="0" w:space="0" w:color="auto"/>
        <w:right w:val="none" w:sz="0" w:space="0" w:color="auto"/>
      </w:divBdr>
    </w:div>
    <w:div w:id="2028948629">
      <w:bodyDiv w:val="1"/>
      <w:marLeft w:val="0"/>
      <w:marRight w:val="0"/>
      <w:marTop w:val="0"/>
      <w:marBottom w:val="0"/>
      <w:divBdr>
        <w:top w:val="none" w:sz="0" w:space="0" w:color="auto"/>
        <w:left w:val="none" w:sz="0" w:space="0" w:color="auto"/>
        <w:bottom w:val="none" w:sz="0" w:space="0" w:color="auto"/>
        <w:right w:val="none" w:sz="0" w:space="0" w:color="auto"/>
      </w:divBdr>
      <w:divsChild>
        <w:div w:id="1557086686">
          <w:marLeft w:val="0"/>
          <w:marRight w:val="0"/>
          <w:marTop w:val="0"/>
          <w:marBottom w:val="0"/>
          <w:divBdr>
            <w:top w:val="none" w:sz="0" w:space="0" w:color="auto"/>
            <w:left w:val="none" w:sz="0" w:space="0" w:color="auto"/>
            <w:bottom w:val="none" w:sz="0" w:space="0" w:color="auto"/>
            <w:right w:val="none" w:sz="0" w:space="0" w:color="auto"/>
          </w:divBdr>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 w:id="2140803728">
      <w:bodyDiv w:val="1"/>
      <w:marLeft w:val="0"/>
      <w:marRight w:val="0"/>
      <w:marTop w:val="0"/>
      <w:marBottom w:val="0"/>
      <w:divBdr>
        <w:top w:val="none" w:sz="0" w:space="0" w:color="auto"/>
        <w:left w:val="none" w:sz="0" w:space="0" w:color="auto"/>
        <w:bottom w:val="none" w:sz="0" w:space="0" w:color="auto"/>
        <w:right w:val="none" w:sz="0" w:space="0" w:color="auto"/>
      </w:divBdr>
      <w:divsChild>
        <w:div w:id="90665475">
          <w:marLeft w:val="0"/>
          <w:marRight w:val="0"/>
          <w:marTop w:val="0"/>
          <w:marBottom w:val="0"/>
          <w:divBdr>
            <w:top w:val="none" w:sz="0" w:space="0" w:color="auto"/>
            <w:left w:val="none" w:sz="0" w:space="0" w:color="auto"/>
            <w:bottom w:val="none" w:sz="0" w:space="0" w:color="auto"/>
            <w:right w:val="none" w:sz="0" w:space="0" w:color="auto"/>
          </w:divBdr>
          <w:divsChild>
            <w:div w:id="940256980">
              <w:marLeft w:val="0"/>
              <w:marRight w:val="0"/>
              <w:marTop w:val="0"/>
              <w:marBottom w:val="0"/>
              <w:divBdr>
                <w:top w:val="none" w:sz="0" w:space="0" w:color="auto"/>
                <w:left w:val="none" w:sz="0" w:space="0" w:color="auto"/>
                <w:bottom w:val="none" w:sz="0" w:space="0" w:color="auto"/>
                <w:right w:val="none" w:sz="0" w:space="0" w:color="auto"/>
              </w:divBdr>
              <w:divsChild>
                <w:div w:id="1466700893">
                  <w:marLeft w:val="0"/>
                  <w:marRight w:val="0"/>
                  <w:marTop w:val="0"/>
                  <w:marBottom w:val="0"/>
                  <w:divBdr>
                    <w:top w:val="none" w:sz="0" w:space="0" w:color="auto"/>
                    <w:left w:val="none" w:sz="0" w:space="0" w:color="auto"/>
                    <w:bottom w:val="none" w:sz="0" w:space="0" w:color="auto"/>
                    <w:right w:val="none" w:sz="0" w:space="0" w:color="auto"/>
                  </w:divBdr>
                  <w:divsChild>
                    <w:div w:id="2037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abregen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breitenecker@elektrabregen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projuventute.a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BK_ProJuventute_Kochbuch_17x24_v6_RZ_Ansich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6104-9FA1-7349-8151-F1AEB888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6262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48</cp:revision>
  <dcterms:created xsi:type="dcterms:W3CDTF">2018-11-25T18:30:00Z</dcterms:created>
  <dcterms:modified xsi:type="dcterms:W3CDTF">2021-01-27T07:31:00Z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